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67BB" w:rsidRPr="00247DB0" w:rsidRDefault="006267BB" w:rsidP="006267BB">
      <w:pPr>
        <w:autoSpaceDE w:val="0"/>
        <w:autoSpaceDN w:val="0"/>
        <w:adjustRightInd w:val="0"/>
        <w:spacing w:after="0" w:line="230" w:lineRule="auto"/>
        <w:jc w:val="right"/>
        <w:rPr>
          <w:rFonts w:ascii="Times New Roman" w:hAnsi="Times New Roman"/>
          <w:noProof/>
          <w:sz w:val="24"/>
          <w:szCs w:val="24"/>
          <w:lang w:eastAsia="ru-RU"/>
        </w:rPr>
      </w:pPr>
      <w:r>
        <w:rPr>
          <w:rFonts w:ascii="Times New Roman" w:hAnsi="Times New Roman"/>
          <w:noProof/>
          <w:sz w:val="24"/>
          <w:szCs w:val="24"/>
          <w:lang w:eastAsia="ru-RU"/>
        </w:rPr>
        <w:t>Проект</w:t>
      </w:r>
    </w:p>
    <w:p w:rsidR="00100A5A" w:rsidRDefault="00100A5A" w:rsidP="00100A5A">
      <w:pPr>
        <w:autoSpaceDE w:val="0"/>
        <w:autoSpaceDN w:val="0"/>
        <w:adjustRightInd w:val="0"/>
        <w:spacing w:after="0" w:line="228" w:lineRule="auto"/>
        <w:jc w:val="center"/>
        <w:rPr>
          <w:noProof/>
          <w:color w:val="000000"/>
          <w:lang w:eastAsia="ru-RU"/>
        </w:rPr>
      </w:pPr>
    </w:p>
    <w:p w:rsidR="006267BB" w:rsidRDefault="006267BB" w:rsidP="00100A5A">
      <w:pPr>
        <w:autoSpaceDE w:val="0"/>
        <w:autoSpaceDN w:val="0"/>
        <w:adjustRightInd w:val="0"/>
        <w:spacing w:after="0" w:line="228" w:lineRule="auto"/>
        <w:jc w:val="center"/>
        <w:rPr>
          <w:noProof/>
          <w:color w:val="000000"/>
          <w:lang w:eastAsia="ru-RU"/>
        </w:rPr>
      </w:pPr>
    </w:p>
    <w:p w:rsidR="006267BB" w:rsidRDefault="006267BB" w:rsidP="00100A5A">
      <w:pPr>
        <w:autoSpaceDE w:val="0"/>
        <w:autoSpaceDN w:val="0"/>
        <w:adjustRightInd w:val="0"/>
        <w:spacing w:after="0" w:line="228" w:lineRule="auto"/>
        <w:jc w:val="center"/>
        <w:rPr>
          <w:noProof/>
          <w:color w:val="000000"/>
          <w:lang w:eastAsia="ru-RU"/>
        </w:rPr>
      </w:pPr>
    </w:p>
    <w:p w:rsidR="00100A5A" w:rsidRDefault="00100A5A" w:rsidP="005B4D9D">
      <w:pPr>
        <w:autoSpaceDE w:val="0"/>
        <w:autoSpaceDN w:val="0"/>
        <w:adjustRightInd w:val="0"/>
        <w:spacing w:after="0" w:line="230" w:lineRule="auto"/>
        <w:jc w:val="center"/>
        <w:rPr>
          <w:rFonts w:ascii="Times New Roman" w:eastAsia="Times New Roman" w:hAnsi="Times New Roman"/>
          <w:b/>
          <w:bCs/>
          <w:sz w:val="28"/>
          <w:szCs w:val="28"/>
          <w:lang w:eastAsia="ru-RU"/>
        </w:rPr>
      </w:pPr>
    </w:p>
    <w:p w:rsidR="004324AC" w:rsidRPr="007F6CD1" w:rsidRDefault="004324AC" w:rsidP="005B4D9D">
      <w:pPr>
        <w:autoSpaceDE w:val="0"/>
        <w:autoSpaceDN w:val="0"/>
        <w:adjustRightInd w:val="0"/>
        <w:spacing w:after="0" w:line="230" w:lineRule="auto"/>
        <w:jc w:val="center"/>
        <w:rPr>
          <w:rFonts w:ascii="Times New Roman" w:eastAsia="Times New Roman" w:hAnsi="Times New Roman"/>
          <w:b/>
          <w:bCs/>
          <w:sz w:val="28"/>
          <w:szCs w:val="28"/>
          <w:lang w:eastAsia="ru-RU"/>
        </w:rPr>
      </w:pPr>
      <w:r w:rsidRPr="007F6CD1">
        <w:rPr>
          <w:rFonts w:ascii="Times New Roman" w:eastAsia="Times New Roman" w:hAnsi="Times New Roman"/>
          <w:b/>
          <w:bCs/>
          <w:sz w:val="28"/>
          <w:szCs w:val="28"/>
          <w:lang w:eastAsia="ru-RU"/>
        </w:rPr>
        <w:t>ХАНТЫ-МАНСИЙСКИЙ АВТОНОМНЫЙ ОКРУГ – ЮГРА</w:t>
      </w:r>
    </w:p>
    <w:p w:rsidR="004324AC" w:rsidRPr="007F6CD1" w:rsidRDefault="004324AC" w:rsidP="005B4D9D">
      <w:pPr>
        <w:autoSpaceDE w:val="0"/>
        <w:autoSpaceDN w:val="0"/>
        <w:adjustRightInd w:val="0"/>
        <w:spacing w:after="0" w:line="230" w:lineRule="auto"/>
        <w:jc w:val="center"/>
        <w:rPr>
          <w:rFonts w:ascii="Times New Roman" w:eastAsia="Times New Roman" w:hAnsi="Times New Roman"/>
          <w:bCs/>
          <w:sz w:val="28"/>
          <w:szCs w:val="28"/>
          <w:lang w:eastAsia="ru-RU"/>
        </w:rPr>
      </w:pPr>
    </w:p>
    <w:p w:rsidR="004324AC" w:rsidRPr="007F6CD1" w:rsidRDefault="004324AC" w:rsidP="005B4D9D">
      <w:pPr>
        <w:autoSpaceDE w:val="0"/>
        <w:autoSpaceDN w:val="0"/>
        <w:adjustRightInd w:val="0"/>
        <w:spacing w:after="0" w:line="230" w:lineRule="auto"/>
        <w:jc w:val="center"/>
        <w:rPr>
          <w:rFonts w:ascii="Times New Roman" w:eastAsia="Times New Roman" w:hAnsi="Times New Roman"/>
          <w:b/>
          <w:bCs/>
          <w:sz w:val="16"/>
          <w:szCs w:val="16"/>
          <w:lang w:eastAsia="ru-RU"/>
        </w:rPr>
      </w:pPr>
      <w:r w:rsidRPr="007F6CD1">
        <w:rPr>
          <w:rFonts w:ascii="Times New Roman" w:eastAsia="Times New Roman" w:hAnsi="Times New Roman"/>
          <w:b/>
          <w:bCs/>
          <w:sz w:val="44"/>
          <w:szCs w:val="44"/>
          <w:lang w:eastAsia="ru-RU"/>
        </w:rPr>
        <w:t>ЗАКОН</w:t>
      </w:r>
    </w:p>
    <w:p w:rsidR="004324AC" w:rsidRPr="007F6CD1" w:rsidRDefault="004324AC" w:rsidP="005B4D9D">
      <w:pPr>
        <w:autoSpaceDE w:val="0"/>
        <w:autoSpaceDN w:val="0"/>
        <w:adjustRightInd w:val="0"/>
        <w:spacing w:after="0" w:line="230" w:lineRule="auto"/>
        <w:jc w:val="center"/>
        <w:rPr>
          <w:rFonts w:ascii="Times New Roman" w:eastAsia="Times New Roman" w:hAnsi="Times New Roman"/>
          <w:bCs/>
          <w:sz w:val="28"/>
          <w:szCs w:val="16"/>
          <w:lang w:eastAsia="ru-RU"/>
        </w:rPr>
      </w:pPr>
    </w:p>
    <w:p w:rsidR="004324AC" w:rsidRDefault="004324AC" w:rsidP="005B4D9D">
      <w:pPr>
        <w:tabs>
          <w:tab w:val="left" w:pos="1701"/>
        </w:tabs>
        <w:spacing w:after="0" w:line="230" w:lineRule="auto"/>
        <w:jc w:val="center"/>
        <w:rPr>
          <w:rFonts w:ascii="Times New Roman" w:hAnsi="Times New Roman"/>
          <w:b/>
          <w:spacing w:val="-2"/>
          <w:sz w:val="28"/>
          <w:szCs w:val="28"/>
        </w:rPr>
      </w:pPr>
      <w:r>
        <w:rPr>
          <w:rFonts w:ascii="Times New Roman" w:hAnsi="Times New Roman"/>
          <w:b/>
          <w:spacing w:val="-2"/>
          <w:sz w:val="28"/>
          <w:szCs w:val="28"/>
        </w:rPr>
        <w:t xml:space="preserve">О внесении изменений в Закон Ханты-Мансийского автономного </w:t>
      </w:r>
    </w:p>
    <w:p w:rsidR="004324AC" w:rsidRPr="005C4BC4" w:rsidRDefault="009A3EE2" w:rsidP="005B4D9D">
      <w:pPr>
        <w:tabs>
          <w:tab w:val="left" w:pos="1701"/>
        </w:tabs>
        <w:spacing w:after="0" w:line="230" w:lineRule="auto"/>
        <w:jc w:val="center"/>
        <w:rPr>
          <w:rFonts w:ascii="Times New Roman" w:hAnsi="Times New Roman"/>
          <w:b/>
          <w:spacing w:val="-2"/>
          <w:sz w:val="28"/>
          <w:szCs w:val="28"/>
        </w:rPr>
      </w:pPr>
      <w:proofErr w:type="gramStart"/>
      <w:r>
        <w:rPr>
          <w:rFonts w:ascii="Times New Roman" w:hAnsi="Times New Roman"/>
          <w:b/>
          <w:spacing w:val="-2"/>
          <w:sz w:val="28"/>
          <w:szCs w:val="28"/>
        </w:rPr>
        <w:t>округа</w:t>
      </w:r>
      <w:proofErr w:type="gramEnd"/>
      <w:r>
        <w:rPr>
          <w:rFonts w:ascii="Times New Roman" w:hAnsi="Times New Roman"/>
          <w:b/>
          <w:spacing w:val="-2"/>
          <w:sz w:val="28"/>
          <w:szCs w:val="28"/>
        </w:rPr>
        <w:t xml:space="preserve"> – Югры </w:t>
      </w:r>
      <w:r w:rsidR="00943EB2">
        <w:rPr>
          <w:rFonts w:ascii="Times New Roman" w:eastAsia="Times New Roman" w:hAnsi="Times New Roman"/>
          <w:b/>
          <w:spacing w:val="-4"/>
          <w:sz w:val="28"/>
          <w:szCs w:val="20"/>
          <w:lang w:eastAsia="ru-RU"/>
        </w:rPr>
        <w:t>"</w:t>
      </w:r>
      <w:r w:rsidR="004324AC" w:rsidRPr="005C4BC4">
        <w:rPr>
          <w:rFonts w:ascii="Times New Roman" w:hAnsi="Times New Roman"/>
          <w:b/>
          <w:spacing w:val="-2"/>
          <w:sz w:val="28"/>
          <w:szCs w:val="28"/>
        </w:rPr>
        <w:t>О бюджете Ханты-Мансийского</w:t>
      </w:r>
      <w:r w:rsidR="001D6A75">
        <w:rPr>
          <w:rFonts w:ascii="Times New Roman" w:hAnsi="Times New Roman"/>
          <w:b/>
          <w:spacing w:val="-2"/>
          <w:sz w:val="28"/>
          <w:szCs w:val="28"/>
        </w:rPr>
        <w:t xml:space="preserve"> </w:t>
      </w:r>
      <w:r w:rsidR="004324AC" w:rsidRPr="005C4BC4">
        <w:rPr>
          <w:rFonts w:ascii="Times New Roman" w:hAnsi="Times New Roman"/>
          <w:b/>
          <w:spacing w:val="-2"/>
          <w:sz w:val="28"/>
          <w:szCs w:val="28"/>
        </w:rPr>
        <w:t xml:space="preserve">автономного </w:t>
      </w:r>
      <w:r w:rsidR="00E434E4">
        <w:rPr>
          <w:rFonts w:ascii="Times New Roman" w:hAnsi="Times New Roman"/>
          <w:b/>
          <w:spacing w:val="-2"/>
          <w:sz w:val="28"/>
          <w:szCs w:val="28"/>
        </w:rPr>
        <w:br/>
      </w:r>
      <w:r w:rsidR="004324AC" w:rsidRPr="005C4BC4">
        <w:rPr>
          <w:rFonts w:ascii="Times New Roman" w:hAnsi="Times New Roman"/>
          <w:b/>
          <w:spacing w:val="-2"/>
          <w:sz w:val="28"/>
          <w:szCs w:val="28"/>
        </w:rPr>
        <w:t>округа – Югры</w:t>
      </w:r>
      <w:r w:rsidR="004324AC">
        <w:rPr>
          <w:rFonts w:ascii="Times New Roman" w:hAnsi="Times New Roman"/>
          <w:b/>
          <w:spacing w:val="-2"/>
          <w:sz w:val="28"/>
          <w:szCs w:val="28"/>
        </w:rPr>
        <w:t xml:space="preserve"> на 20</w:t>
      </w:r>
      <w:r w:rsidR="00302050">
        <w:rPr>
          <w:rFonts w:ascii="Times New Roman" w:hAnsi="Times New Roman"/>
          <w:b/>
          <w:spacing w:val="-2"/>
          <w:sz w:val="28"/>
          <w:szCs w:val="28"/>
        </w:rPr>
        <w:t>2</w:t>
      </w:r>
      <w:r w:rsidR="00553B9A">
        <w:rPr>
          <w:rFonts w:ascii="Times New Roman" w:hAnsi="Times New Roman"/>
          <w:b/>
          <w:spacing w:val="-2"/>
          <w:sz w:val="28"/>
          <w:szCs w:val="28"/>
        </w:rPr>
        <w:t>1</w:t>
      </w:r>
      <w:r w:rsidR="004324AC">
        <w:rPr>
          <w:rFonts w:ascii="Times New Roman" w:hAnsi="Times New Roman"/>
          <w:b/>
          <w:spacing w:val="-2"/>
          <w:sz w:val="28"/>
          <w:szCs w:val="28"/>
        </w:rPr>
        <w:t xml:space="preserve"> год и на плановый период 20</w:t>
      </w:r>
      <w:r w:rsidR="003370B0">
        <w:rPr>
          <w:rFonts w:ascii="Times New Roman" w:hAnsi="Times New Roman"/>
          <w:b/>
          <w:spacing w:val="-2"/>
          <w:sz w:val="28"/>
          <w:szCs w:val="28"/>
        </w:rPr>
        <w:t>2</w:t>
      </w:r>
      <w:r w:rsidR="00553B9A">
        <w:rPr>
          <w:rFonts w:ascii="Times New Roman" w:hAnsi="Times New Roman"/>
          <w:b/>
          <w:spacing w:val="-2"/>
          <w:sz w:val="28"/>
          <w:szCs w:val="28"/>
        </w:rPr>
        <w:t>2</w:t>
      </w:r>
      <w:r w:rsidR="004324AC">
        <w:rPr>
          <w:rFonts w:ascii="Times New Roman" w:hAnsi="Times New Roman"/>
          <w:b/>
          <w:spacing w:val="-2"/>
          <w:sz w:val="28"/>
          <w:szCs w:val="28"/>
        </w:rPr>
        <w:t xml:space="preserve"> и 20</w:t>
      </w:r>
      <w:r w:rsidR="004770F9">
        <w:rPr>
          <w:rFonts w:ascii="Times New Roman" w:hAnsi="Times New Roman"/>
          <w:b/>
          <w:spacing w:val="-2"/>
          <w:sz w:val="28"/>
          <w:szCs w:val="28"/>
        </w:rPr>
        <w:t>2</w:t>
      </w:r>
      <w:r w:rsidR="00553B9A">
        <w:rPr>
          <w:rFonts w:ascii="Times New Roman" w:hAnsi="Times New Roman"/>
          <w:b/>
          <w:spacing w:val="-2"/>
          <w:sz w:val="28"/>
          <w:szCs w:val="28"/>
        </w:rPr>
        <w:t>3</w:t>
      </w:r>
      <w:r w:rsidR="004324AC">
        <w:rPr>
          <w:rFonts w:ascii="Times New Roman" w:hAnsi="Times New Roman"/>
          <w:b/>
          <w:spacing w:val="-2"/>
          <w:sz w:val="28"/>
          <w:szCs w:val="28"/>
        </w:rPr>
        <w:t xml:space="preserve"> годов</w:t>
      </w:r>
      <w:r w:rsidR="00943EB2">
        <w:rPr>
          <w:rFonts w:ascii="Times New Roman" w:eastAsia="Times New Roman" w:hAnsi="Times New Roman"/>
          <w:b/>
          <w:spacing w:val="-4"/>
          <w:sz w:val="28"/>
          <w:szCs w:val="20"/>
          <w:lang w:eastAsia="ru-RU"/>
        </w:rPr>
        <w:t>"</w:t>
      </w:r>
    </w:p>
    <w:p w:rsidR="001D07F5" w:rsidRDefault="001D07F5" w:rsidP="005B4D9D">
      <w:pPr>
        <w:autoSpaceDE w:val="0"/>
        <w:autoSpaceDN w:val="0"/>
        <w:adjustRightInd w:val="0"/>
        <w:spacing w:after="0" w:line="230" w:lineRule="auto"/>
        <w:jc w:val="center"/>
        <w:rPr>
          <w:rFonts w:ascii="Times New Roman" w:eastAsia="Times New Roman" w:hAnsi="Times New Roman"/>
          <w:sz w:val="28"/>
          <w:szCs w:val="28"/>
          <w:lang w:eastAsia="ru-RU"/>
        </w:rPr>
      </w:pPr>
    </w:p>
    <w:p w:rsidR="00100A5A" w:rsidRDefault="00100A5A" w:rsidP="005B4D9D">
      <w:pPr>
        <w:spacing w:after="0" w:line="230" w:lineRule="auto"/>
        <w:ind w:firstLine="709"/>
        <w:jc w:val="both"/>
        <w:outlineLvl w:val="3"/>
        <w:rPr>
          <w:rFonts w:ascii="Times New Roman" w:hAnsi="Times New Roman"/>
          <w:spacing w:val="-4"/>
          <w:sz w:val="28"/>
          <w:szCs w:val="28"/>
        </w:rPr>
      </w:pPr>
    </w:p>
    <w:p w:rsidR="00526328" w:rsidRPr="006D25AD" w:rsidRDefault="00526328" w:rsidP="005B4D9D">
      <w:pPr>
        <w:spacing w:after="0" w:line="230" w:lineRule="auto"/>
        <w:ind w:firstLine="709"/>
        <w:jc w:val="both"/>
        <w:outlineLvl w:val="3"/>
        <w:rPr>
          <w:rFonts w:ascii="Times New Roman" w:eastAsia="Times New Roman" w:hAnsi="Times New Roman"/>
          <w:spacing w:val="-4"/>
          <w:sz w:val="28"/>
          <w:szCs w:val="20"/>
          <w:lang w:eastAsia="ru-RU"/>
        </w:rPr>
      </w:pPr>
      <w:r w:rsidRPr="006D25AD">
        <w:rPr>
          <w:rFonts w:ascii="Times New Roman" w:eastAsia="Times New Roman" w:hAnsi="Times New Roman"/>
          <w:b/>
          <w:spacing w:val="-4"/>
          <w:sz w:val="28"/>
          <w:szCs w:val="20"/>
          <w:lang w:eastAsia="ru-RU"/>
        </w:rPr>
        <w:t xml:space="preserve">Статья 1. </w:t>
      </w:r>
      <w:r w:rsidRPr="006D25AD">
        <w:rPr>
          <w:rFonts w:ascii="Times New Roman" w:eastAsia="Times New Roman" w:hAnsi="Times New Roman"/>
          <w:spacing w:val="-4"/>
          <w:sz w:val="28"/>
          <w:szCs w:val="20"/>
          <w:lang w:eastAsia="ru-RU"/>
        </w:rPr>
        <w:t xml:space="preserve">Внести в Закон Ханты-Мансийского автономного округа – Югры от </w:t>
      </w:r>
      <w:r>
        <w:rPr>
          <w:rFonts w:ascii="Times New Roman" w:eastAsia="Times New Roman" w:hAnsi="Times New Roman"/>
          <w:spacing w:val="-4"/>
          <w:sz w:val="28"/>
          <w:szCs w:val="20"/>
          <w:lang w:eastAsia="ru-RU"/>
        </w:rPr>
        <w:t>26</w:t>
      </w:r>
      <w:r w:rsidRPr="006D25AD">
        <w:rPr>
          <w:rFonts w:ascii="Times New Roman" w:eastAsia="Times New Roman" w:hAnsi="Times New Roman"/>
          <w:spacing w:val="-4"/>
          <w:sz w:val="28"/>
          <w:szCs w:val="20"/>
          <w:lang w:eastAsia="ru-RU"/>
        </w:rPr>
        <w:t xml:space="preserve"> ноября 20</w:t>
      </w:r>
      <w:r>
        <w:rPr>
          <w:rFonts w:ascii="Times New Roman" w:eastAsia="Times New Roman" w:hAnsi="Times New Roman"/>
          <w:spacing w:val="-4"/>
          <w:sz w:val="28"/>
          <w:szCs w:val="20"/>
          <w:lang w:eastAsia="ru-RU"/>
        </w:rPr>
        <w:t>20</w:t>
      </w:r>
      <w:r w:rsidRPr="006D25AD">
        <w:rPr>
          <w:rFonts w:ascii="Times New Roman" w:eastAsia="Times New Roman" w:hAnsi="Times New Roman"/>
          <w:spacing w:val="-4"/>
          <w:sz w:val="28"/>
          <w:szCs w:val="20"/>
          <w:lang w:eastAsia="ru-RU"/>
        </w:rPr>
        <w:t xml:space="preserve"> года № </w:t>
      </w:r>
      <w:r>
        <w:rPr>
          <w:rFonts w:ascii="Times New Roman" w:eastAsia="Times New Roman" w:hAnsi="Times New Roman"/>
          <w:spacing w:val="-4"/>
          <w:sz w:val="28"/>
          <w:szCs w:val="20"/>
          <w:lang w:eastAsia="ru-RU"/>
        </w:rPr>
        <w:t>106</w:t>
      </w:r>
      <w:r w:rsidRPr="006D25AD">
        <w:rPr>
          <w:rFonts w:ascii="Times New Roman" w:eastAsia="Times New Roman" w:hAnsi="Times New Roman"/>
          <w:spacing w:val="-4"/>
          <w:sz w:val="28"/>
          <w:szCs w:val="20"/>
          <w:lang w:eastAsia="ru-RU"/>
        </w:rPr>
        <w:t xml:space="preserve">-оз </w:t>
      </w:r>
      <w:r>
        <w:rPr>
          <w:rFonts w:ascii="Times New Roman" w:eastAsia="Times New Roman" w:hAnsi="Times New Roman"/>
          <w:spacing w:val="-4"/>
          <w:sz w:val="28"/>
          <w:szCs w:val="20"/>
          <w:lang w:eastAsia="ru-RU"/>
        </w:rPr>
        <w:t>"</w:t>
      </w:r>
      <w:r w:rsidRPr="006D25AD">
        <w:rPr>
          <w:rFonts w:ascii="Times New Roman" w:eastAsia="Times New Roman" w:hAnsi="Times New Roman"/>
          <w:spacing w:val="-4"/>
          <w:sz w:val="28"/>
          <w:szCs w:val="20"/>
          <w:lang w:eastAsia="ru-RU"/>
        </w:rPr>
        <w:t>О бюджете Ханты-Мансийского автономного округа – Югры на 20</w:t>
      </w:r>
      <w:r>
        <w:rPr>
          <w:rFonts w:ascii="Times New Roman" w:eastAsia="Times New Roman" w:hAnsi="Times New Roman"/>
          <w:spacing w:val="-4"/>
          <w:sz w:val="28"/>
          <w:szCs w:val="20"/>
          <w:lang w:eastAsia="ru-RU"/>
        </w:rPr>
        <w:t>21</w:t>
      </w:r>
      <w:r w:rsidRPr="006D25AD">
        <w:rPr>
          <w:rFonts w:ascii="Times New Roman" w:eastAsia="Times New Roman" w:hAnsi="Times New Roman"/>
          <w:spacing w:val="-4"/>
          <w:sz w:val="28"/>
          <w:szCs w:val="20"/>
          <w:lang w:eastAsia="ru-RU"/>
        </w:rPr>
        <w:t xml:space="preserve"> год и на плановый период 20</w:t>
      </w:r>
      <w:r>
        <w:rPr>
          <w:rFonts w:ascii="Times New Roman" w:eastAsia="Times New Roman" w:hAnsi="Times New Roman"/>
          <w:spacing w:val="-4"/>
          <w:sz w:val="28"/>
          <w:szCs w:val="20"/>
          <w:lang w:eastAsia="ru-RU"/>
        </w:rPr>
        <w:t>22</w:t>
      </w:r>
      <w:r w:rsidRPr="006D25AD">
        <w:rPr>
          <w:rFonts w:ascii="Times New Roman" w:eastAsia="Times New Roman" w:hAnsi="Times New Roman"/>
          <w:spacing w:val="-4"/>
          <w:sz w:val="28"/>
          <w:szCs w:val="20"/>
          <w:lang w:eastAsia="ru-RU"/>
        </w:rPr>
        <w:t xml:space="preserve"> и </w:t>
      </w:r>
      <w:r>
        <w:rPr>
          <w:rFonts w:ascii="Times New Roman" w:eastAsia="Times New Roman" w:hAnsi="Times New Roman"/>
          <w:spacing w:val="-4"/>
          <w:sz w:val="28"/>
          <w:szCs w:val="20"/>
          <w:lang w:eastAsia="ru-RU"/>
        </w:rPr>
        <w:br/>
      </w:r>
      <w:r w:rsidRPr="006D25AD">
        <w:rPr>
          <w:rFonts w:ascii="Times New Roman" w:eastAsia="Times New Roman" w:hAnsi="Times New Roman"/>
          <w:spacing w:val="-4"/>
          <w:sz w:val="28"/>
          <w:szCs w:val="20"/>
          <w:lang w:eastAsia="ru-RU"/>
        </w:rPr>
        <w:t>20</w:t>
      </w:r>
      <w:r>
        <w:rPr>
          <w:rFonts w:ascii="Times New Roman" w:eastAsia="Times New Roman" w:hAnsi="Times New Roman"/>
          <w:spacing w:val="-4"/>
          <w:sz w:val="28"/>
          <w:szCs w:val="20"/>
          <w:lang w:eastAsia="ru-RU"/>
        </w:rPr>
        <w:t>23</w:t>
      </w:r>
      <w:r w:rsidRPr="006D25AD">
        <w:rPr>
          <w:rFonts w:ascii="Times New Roman" w:eastAsia="Times New Roman" w:hAnsi="Times New Roman"/>
          <w:spacing w:val="-4"/>
          <w:sz w:val="28"/>
          <w:szCs w:val="20"/>
          <w:lang w:eastAsia="ru-RU"/>
        </w:rPr>
        <w:t xml:space="preserve"> годов</w:t>
      </w:r>
      <w:r>
        <w:rPr>
          <w:rFonts w:ascii="Times New Roman" w:eastAsia="Times New Roman" w:hAnsi="Times New Roman"/>
          <w:spacing w:val="-4"/>
          <w:sz w:val="28"/>
          <w:szCs w:val="20"/>
          <w:lang w:eastAsia="ru-RU"/>
        </w:rPr>
        <w:t xml:space="preserve">" (с изменениями, внесенными законами Ханты-Мансийского автономного округа – Югры от 19 апреля 2021 года № 29-оз, </w:t>
      </w:r>
      <w:r w:rsidRPr="00526328">
        <w:rPr>
          <w:rFonts w:ascii="Times New Roman" w:eastAsia="Times New Roman" w:hAnsi="Times New Roman"/>
          <w:spacing w:val="-4"/>
          <w:sz w:val="28"/>
          <w:szCs w:val="20"/>
          <w:lang w:eastAsia="ru-RU"/>
        </w:rPr>
        <w:t xml:space="preserve">7 октября </w:t>
      </w:r>
      <w:r>
        <w:rPr>
          <w:rFonts w:ascii="Times New Roman" w:eastAsia="Times New Roman" w:hAnsi="Times New Roman"/>
          <w:spacing w:val="-4"/>
          <w:sz w:val="28"/>
          <w:szCs w:val="20"/>
          <w:lang w:eastAsia="ru-RU"/>
        </w:rPr>
        <w:br/>
      </w:r>
      <w:r w:rsidRPr="00526328">
        <w:rPr>
          <w:rFonts w:ascii="Times New Roman" w:eastAsia="Times New Roman" w:hAnsi="Times New Roman"/>
          <w:spacing w:val="-4"/>
          <w:sz w:val="28"/>
          <w:szCs w:val="20"/>
          <w:lang w:eastAsia="ru-RU"/>
        </w:rPr>
        <w:t>2021 года</w:t>
      </w:r>
      <w:r>
        <w:rPr>
          <w:rFonts w:ascii="Times New Roman" w:eastAsia="Times New Roman" w:hAnsi="Times New Roman"/>
          <w:spacing w:val="-4"/>
          <w:sz w:val="28"/>
          <w:szCs w:val="20"/>
          <w:lang w:eastAsia="ru-RU"/>
        </w:rPr>
        <w:t xml:space="preserve"> </w:t>
      </w:r>
      <w:r w:rsidRPr="00526328">
        <w:rPr>
          <w:rFonts w:ascii="Times New Roman" w:eastAsia="Times New Roman" w:hAnsi="Times New Roman"/>
          <w:spacing w:val="-4"/>
          <w:sz w:val="28"/>
          <w:szCs w:val="20"/>
          <w:lang w:eastAsia="ru-RU"/>
        </w:rPr>
        <w:t>№ 78-оз</w:t>
      </w:r>
      <w:r w:rsidR="008C3930">
        <w:rPr>
          <w:rFonts w:ascii="Times New Roman" w:eastAsia="Times New Roman" w:hAnsi="Times New Roman"/>
          <w:spacing w:val="-4"/>
          <w:sz w:val="28"/>
          <w:szCs w:val="20"/>
          <w:lang w:eastAsia="ru-RU"/>
        </w:rPr>
        <w:t>, 25 ноября 2021 года № 85-оз</w:t>
      </w:r>
      <w:r>
        <w:rPr>
          <w:rFonts w:ascii="Times New Roman" w:eastAsia="Times New Roman" w:hAnsi="Times New Roman"/>
          <w:spacing w:val="-4"/>
          <w:sz w:val="28"/>
          <w:szCs w:val="20"/>
          <w:lang w:eastAsia="ru-RU"/>
        </w:rPr>
        <w:t>)</w:t>
      </w:r>
      <w:r w:rsidRPr="006D25AD">
        <w:rPr>
          <w:rFonts w:ascii="Times New Roman" w:eastAsia="Times New Roman" w:hAnsi="Times New Roman"/>
          <w:spacing w:val="-4"/>
          <w:sz w:val="28"/>
          <w:szCs w:val="20"/>
          <w:lang w:eastAsia="ru-RU"/>
        </w:rPr>
        <w:t xml:space="preserve"> </w:t>
      </w:r>
      <w:r w:rsidRPr="00FE7117">
        <w:rPr>
          <w:rFonts w:ascii="Times New Roman" w:eastAsia="Times New Roman" w:hAnsi="Times New Roman"/>
          <w:spacing w:val="-4"/>
          <w:sz w:val="28"/>
          <w:szCs w:val="20"/>
          <w:lang w:eastAsia="ru-RU"/>
        </w:rPr>
        <w:t>(Собрание законодательства Ханты-Мансийского автономного округа – Югры, 20</w:t>
      </w:r>
      <w:r>
        <w:rPr>
          <w:rFonts w:ascii="Times New Roman" w:eastAsia="Times New Roman" w:hAnsi="Times New Roman"/>
          <w:spacing w:val="-4"/>
          <w:sz w:val="28"/>
          <w:szCs w:val="20"/>
          <w:lang w:eastAsia="ru-RU"/>
        </w:rPr>
        <w:t>20</w:t>
      </w:r>
      <w:r w:rsidRPr="00FE7117">
        <w:rPr>
          <w:rFonts w:ascii="Times New Roman" w:eastAsia="Times New Roman" w:hAnsi="Times New Roman"/>
          <w:spacing w:val="-4"/>
          <w:sz w:val="28"/>
          <w:szCs w:val="20"/>
          <w:lang w:eastAsia="ru-RU"/>
        </w:rPr>
        <w:t xml:space="preserve">, </w:t>
      </w:r>
      <w:r w:rsidRPr="0025372D">
        <w:rPr>
          <w:rFonts w:ascii="Times New Roman" w:eastAsia="Times New Roman" w:hAnsi="Times New Roman"/>
          <w:spacing w:val="-4"/>
          <w:sz w:val="28"/>
          <w:szCs w:val="20"/>
          <w:lang w:eastAsia="ru-RU"/>
        </w:rPr>
        <w:t xml:space="preserve">№ 11 (ч. 2, т. 1–3), ст. </w:t>
      </w:r>
      <w:r>
        <w:rPr>
          <w:rFonts w:ascii="Times New Roman" w:eastAsia="Times New Roman" w:hAnsi="Times New Roman"/>
          <w:spacing w:val="-4"/>
          <w:sz w:val="28"/>
          <w:szCs w:val="20"/>
          <w:lang w:eastAsia="ru-RU"/>
        </w:rPr>
        <w:t>1416;</w:t>
      </w:r>
      <w:r w:rsidR="008C3930">
        <w:rPr>
          <w:rFonts w:ascii="Times New Roman" w:eastAsia="Times New Roman" w:hAnsi="Times New Roman"/>
          <w:spacing w:val="-4"/>
          <w:sz w:val="28"/>
          <w:szCs w:val="20"/>
          <w:lang w:eastAsia="ru-RU"/>
        </w:rPr>
        <w:t xml:space="preserve"> </w:t>
      </w:r>
      <w:r>
        <w:rPr>
          <w:rFonts w:ascii="Times New Roman" w:eastAsia="Times New Roman" w:hAnsi="Times New Roman"/>
          <w:spacing w:val="-4"/>
          <w:sz w:val="28"/>
          <w:szCs w:val="20"/>
          <w:lang w:eastAsia="ru-RU"/>
        </w:rPr>
        <w:t xml:space="preserve">2021, № 4 (ч. 2, т. 1, 2), ст. 380; </w:t>
      </w:r>
      <w:r w:rsidRPr="00526328">
        <w:rPr>
          <w:rFonts w:ascii="Times New Roman" w:eastAsia="Times New Roman" w:hAnsi="Times New Roman"/>
          <w:spacing w:val="-4"/>
          <w:sz w:val="28"/>
          <w:szCs w:val="20"/>
          <w:lang w:eastAsia="ru-RU"/>
        </w:rPr>
        <w:t>№ 10 (с., т. 1</w:t>
      </w:r>
      <w:r>
        <w:rPr>
          <w:rFonts w:ascii="Times New Roman" w:eastAsia="Times New Roman" w:hAnsi="Times New Roman"/>
          <w:spacing w:val="-4"/>
          <w:sz w:val="28"/>
          <w:szCs w:val="20"/>
          <w:lang w:eastAsia="ru-RU"/>
        </w:rPr>
        <w:t>, 2</w:t>
      </w:r>
      <w:r w:rsidRPr="00526328">
        <w:rPr>
          <w:rFonts w:ascii="Times New Roman" w:eastAsia="Times New Roman" w:hAnsi="Times New Roman"/>
          <w:spacing w:val="-4"/>
          <w:sz w:val="28"/>
          <w:szCs w:val="20"/>
          <w:lang w:eastAsia="ru-RU"/>
        </w:rPr>
        <w:t xml:space="preserve">), </w:t>
      </w:r>
      <w:r w:rsidRPr="0067614E">
        <w:rPr>
          <w:rFonts w:ascii="Times New Roman" w:eastAsia="Times New Roman" w:hAnsi="Times New Roman"/>
          <w:spacing w:val="-4"/>
          <w:sz w:val="28"/>
          <w:szCs w:val="20"/>
          <w:lang w:eastAsia="ru-RU"/>
        </w:rPr>
        <w:t>ст. 1104</w:t>
      </w:r>
      <w:r w:rsidR="006F4CF5" w:rsidRPr="0067614E">
        <w:rPr>
          <w:rFonts w:ascii="Times New Roman" w:eastAsia="Times New Roman" w:hAnsi="Times New Roman"/>
          <w:spacing w:val="-4"/>
          <w:sz w:val="28"/>
          <w:szCs w:val="20"/>
          <w:lang w:eastAsia="ru-RU"/>
        </w:rPr>
        <w:t xml:space="preserve">, </w:t>
      </w:r>
      <w:r w:rsidR="0067614E" w:rsidRPr="0067614E">
        <w:rPr>
          <w:rFonts w:ascii="Times New Roman" w:eastAsia="Times New Roman" w:hAnsi="Times New Roman"/>
          <w:spacing w:val="-4"/>
          <w:sz w:val="28"/>
          <w:szCs w:val="20"/>
          <w:lang w:eastAsia="ru-RU"/>
        </w:rPr>
        <w:t>№ 11 (с</w:t>
      </w:r>
      <w:bookmarkStart w:id="0" w:name="_GoBack"/>
      <w:bookmarkEnd w:id="0"/>
      <w:r w:rsidR="0067614E" w:rsidRPr="0067614E">
        <w:rPr>
          <w:rFonts w:ascii="Times New Roman" w:eastAsia="Times New Roman" w:hAnsi="Times New Roman"/>
          <w:spacing w:val="-4"/>
          <w:sz w:val="28"/>
          <w:szCs w:val="20"/>
          <w:lang w:eastAsia="ru-RU"/>
        </w:rPr>
        <w:t>., т.</w:t>
      </w:r>
      <w:r w:rsidR="00BF594B">
        <w:rPr>
          <w:rFonts w:ascii="Times New Roman" w:eastAsia="Times New Roman" w:hAnsi="Times New Roman"/>
          <w:spacing w:val="-4"/>
          <w:sz w:val="28"/>
          <w:szCs w:val="20"/>
          <w:lang w:eastAsia="ru-RU"/>
        </w:rPr>
        <w:t xml:space="preserve"> </w:t>
      </w:r>
      <w:r w:rsidR="0067614E" w:rsidRPr="0067614E">
        <w:rPr>
          <w:rFonts w:ascii="Times New Roman" w:eastAsia="Times New Roman" w:hAnsi="Times New Roman"/>
          <w:spacing w:val="-4"/>
          <w:sz w:val="28"/>
          <w:szCs w:val="20"/>
          <w:lang w:eastAsia="ru-RU"/>
        </w:rPr>
        <w:t>1</w:t>
      </w:r>
      <w:r w:rsidR="00BF594B">
        <w:rPr>
          <w:rFonts w:ascii="Times New Roman" w:eastAsia="Times New Roman" w:hAnsi="Times New Roman"/>
          <w:spacing w:val="-4"/>
          <w:sz w:val="28"/>
          <w:szCs w:val="20"/>
          <w:lang w:eastAsia="ru-RU"/>
        </w:rPr>
        <w:t xml:space="preserve">, </w:t>
      </w:r>
      <w:r w:rsidR="000D2314">
        <w:rPr>
          <w:rFonts w:ascii="Times New Roman" w:eastAsia="Times New Roman" w:hAnsi="Times New Roman"/>
          <w:spacing w:val="-4"/>
          <w:sz w:val="28"/>
          <w:szCs w:val="20"/>
          <w:lang w:eastAsia="ru-RU"/>
        </w:rPr>
        <w:t>2</w:t>
      </w:r>
      <w:r w:rsidRPr="0067614E">
        <w:rPr>
          <w:rFonts w:ascii="Times New Roman" w:eastAsia="Times New Roman" w:hAnsi="Times New Roman"/>
          <w:spacing w:val="-4"/>
          <w:sz w:val="28"/>
          <w:szCs w:val="28"/>
          <w:lang w:eastAsia="ru-RU"/>
        </w:rPr>
        <w:t>)</w:t>
      </w:r>
      <w:r w:rsidR="0067614E" w:rsidRPr="0067614E">
        <w:rPr>
          <w:rFonts w:ascii="Times New Roman" w:eastAsia="Times New Roman" w:hAnsi="Times New Roman"/>
          <w:spacing w:val="-4"/>
          <w:sz w:val="28"/>
          <w:szCs w:val="28"/>
          <w:lang w:eastAsia="ru-RU"/>
        </w:rPr>
        <w:t xml:space="preserve"> ст. 1380)</w:t>
      </w:r>
      <w:r w:rsidRPr="0067614E">
        <w:rPr>
          <w:rFonts w:ascii="Times New Roman" w:eastAsia="Times New Roman" w:hAnsi="Times New Roman"/>
          <w:spacing w:val="-4"/>
          <w:sz w:val="28"/>
          <w:szCs w:val="20"/>
          <w:lang w:eastAsia="ru-RU"/>
        </w:rPr>
        <w:t xml:space="preserve"> следующие изменения:</w:t>
      </w:r>
    </w:p>
    <w:p w:rsidR="004324AC" w:rsidRDefault="00E57262" w:rsidP="005B4D9D">
      <w:pPr>
        <w:pStyle w:val="ad"/>
        <w:tabs>
          <w:tab w:val="left" w:pos="1134"/>
        </w:tabs>
        <w:spacing w:after="0" w:line="230" w:lineRule="auto"/>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 xml:space="preserve">1. </w:t>
      </w:r>
      <w:r w:rsidR="004324AC" w:rsidRPr="008D5E65">
        <w:rPr>
          <w:rFonts w:ascii="Times New Roman" w:eastAsia="Times New Roman" w:hAnsi="Times New Roman"/>
          <w:spacing w:val="-4"/>
          <w:sz w:val="28"/>
          <w:szCs w:val="20"/>
          <w:lang w:eastAsia="ru-RU"/>
        </w:rPr>
        <w:t xml:space="preserve">В </w:t>
      </w:r>
      <w:r w:rsidR="00B46B9B" w:rsidRPr="008D5E65">
        <w:rPr>
          <w:rFonts w:ascii="Times New Roman" w:hAnsi="Times New Roman"/>
          <w:spacing w:val="-2"/>
          <w:sz w:val="28"/>
          <w:szCs w:val="28"/>
        </w:rPr>
        <w:t>пункте 1</w:t>
      </w:r>
      <w:r w:rsidR="00B46B9B">
        <w:rPr>
          <w:rFonts w:ascii="Times New Roman" w:hAnsi="Times New Roman"/>
          <w:spacing w:val="-2"/>
          <w:sz w:val="28"/>
          <w:szCs w:val="28"/>
        </w:rPr>
        <w:t xml:space="preserve"> </w:t>
      </w:r>
      <w:r w:rsidR="004324AC" w:rsidRPr="008D5E65">
        <w:rPr>
          <w:rFonts w:ascii="Times New Roman" w:eastAsia="Times New Roman" w:hAnsi="Times New Roman"/>
          <w:spacing w:val="-4"/>
          <w:sz w:val="28"/>
          <w:szCs w:val="20"/>
          <w:lang w:eastAsia="ru-RU"/>
        </w:rPr>
        <w:t>стать</w:t>
      </w:r>
      <w:r w:rsidR="00B46B9B">
        <w:rPr>
          <w:rFonts w:ascii="Times New Roman" w:eastAsia="Times New Roman" w:hAnsi="Times New Roman"/>
          <w:spacing w:val="-4"/>
          <w:sz w:val="28"/>
          <w:szCs w:val="20"/>
          <w:lang w:eastAsia="ru-RU"/>
        </w:rPr>
        <w:t>и</w:t>
      </w:r>
      <w:r w:rsidR="004324AC" w:rsidRPr="008D5E65">
        <w:rPr>
          <w:rFonts w:ascii="Times New Roman" w:eastAsia="Times New Roman" w:hAnsi="Times New Roman"/>
          <w:spacing w:val="-4"/>
          <w:sz w:val="28"/>
          <w:szCs w:val="20"/>
          <w:lang w:eastAsia="ru-RU"/>
        </w:rPr>
        <w:t xml:space="preserve"> 1:</w:t>
      </w:r>
    </w:p>
    <w:p w:rsidR="004324AC" w:rsidRPr="00943EB2" w:rsidRDefault="00B46B9B" w:rsidP="005B4D9D">
      <w:pPr>
        <w:tabs>
          <w:tab w:val="left" w:pos="1701"/>
        </w:tabs>
        <w:spacing w:after="0" w:line="230" w:lineRule="auto"/>
        <w:ind w:firstLine="709"/>
        <w:jc w:val="both"/>
        <w:rPr>
          <w:rFonts w:ascii="Times New Roman" w:hAnsi="Times New Roman"/>
          <w:spacing w:val="-4"/>
          <w:sz w:val="28"/>
          <w:szCs w:val="28"/>
        </w:rPr>
      </w:pPr>
      <w:r>
        <w:rPr>
          <w:rFonts w:ascii="Times New Roman" w:hAnsi="Times New Roman"/>
          <w:spacing w:val="-4"/>
          <w:sz w:val="28"/>
          <w:szCs w:val="28"/>
        </w:rPr>
        <w:t>1</w:t>
      </w:r>
      <w:r w:rsidRPr="0045466A">
        <w:rPr>
          <w:rFonts w:ascii="Times New Roman" w:hAnsi="Times New Roman"/>
          <w:spacing w:val="-4"/>
          <w:sz w:val="28"/>
          <w:szCs w:val="28"/>
        </w:rPr>
        <w:t xml:space="preserve">) </w:t>
      </w:r>
      <w:r w:rsidR="004324AC" w:rsidRPr="0045466A">
        <w:rPr>
          <w:rFonts w:ascii="Times New Roman" w:hAnsi="Times New Roman"/>
          <w:spacing w:val="-4"/>
          <w:sz w:val="28"/>
          <w:szCs w:val="28"/>
        </w:rPr>
        <w:t xml:space="preserve">в подпункте 1 </w:t>
      </w:r>
      <w:r w:rsidR="0087176D" w:rsidRPr="0045466A">
        <w:rPr>
          <w:rFonts w:ascii="Times New Roman" w:hAnsi="Times New Roman"/>
          <w:spacing w:val="-4"/>
          <w:sz w:val="28"/>
          <w:szCs w:val="28"/>
        </w:rPr>
        <w:t>цифры</w:t>
      </w:r>
      <w:r w:rsidR="004324AC" w:rsidRPr="0045466A">
        <w:rPr>
          <w:rFonts w:ascii="Times New Roman" w:hAnsi="Times New Roman"/>
          <w:spacing w:val="-4"/>
          <w:sz w:val="28"/>
          <w:szCs w:val="28"/>
        </w:rPr>
        <w:t xml:space="preserve"> </w:t>
      </w:r>
      <w:r w:rsidR="00943EB2" w:rsidRPr="0045466A">
        <w:rPr>
          <w:rFonts w:ascii="Times New Roman" w:eastAsia="Times New Roman" w:hAnsi="Times New Roman"/>
          <w:spacing w:val="-4"/>
          <w:sz w:val="28"/>
          <w:szCs w:val="20"/>
          <w:lang w:eastAsia="ru-RU"/>
        </w:rPr>
        <w:t>"</w:t>
      </w:r>
      <w:r w:rsidR="006F4CF5" w:rsidRPr="0045466A">
        <w:rPr>
          <w:rFonts w:ascii="Times New Roman" w:eastAsia="Times New Roman" w:hAnsi="Times New Roman"/>
          <w:spacing w:val="-4"/>
          <w:sz w:val="28"/>
          <w:szCs w:val="20"/>
          <w:lang w:eastAsia="ru-RU"/>
        </w:rPr>
        <w:t>249</w:t>
      </w:r>
      <w:r w:rsidR="00434493">
        <w:rPr>
          <w:rFonts w:ascii="Times New Roman" w:eastAsia="Times New Roman" w:hAnsi="Times New Roman"/>
          <w:spacing w:val="-4"/>
          <w:sz w:val="28"/>
          <w:szCs w:val="20"/>
          <w:lang w:eastAsia="ru-RU"/>
        </w:rPr>
        <w:t> 480 </w:t>
      </w:r>
      <w:r w:rsidR="006F4CF5" w:rsidRPr="0045466A">
        <w:rPr>
          <w:rFonts w:ascii="Times New Roman" w:eastAsia="Times New Roman" w:hAnsi="Times New Roman"/>
          <w:spacing w:val="-4"/>
          <w:sz w:val="28"/>
          <w:szCs w:val="20"/>
          <w:lang w:eastAsia="ru-RU"/>
        </w:rPr>
        <w:t>697,1</w:t>
      </w:r>
      <w:r w:rsidR="00943EB2" w:rsidRPr="0045466A">
        <w:rPr>
          <w:rFonts w:ascii="Times New Roman" w:eastAsia="Times New Roman" w:hAnsi="Times New Roman"/>
          <w:spacing w:val="-4"/>
          <w:sz w:val="28"/>
          <w:szCs w:val="20"/>
          <w:lang w:eastAsia="ru-RU"/>
        </w:rPr>
        <w:t>"</w:t>
      </w:r>
      <w:r w:rsidR="004324AC" w:rsidRPr="0045466A">
        <w:rPr>
          <w:rFonts w:ascii="Times New Roman" w:eastAsia="Times New Roman" w:hAnsi="Times New Roman"/>
          <w:spacing w:val="-4"/>
          <w:sz w:val="28"/>
          <w:szCs w:val="20"/>
          <w:lang w:eastAsia="ru-RU"/>
        </w:rPr>
        <w:t xml:space="preserve"> заменить </w:t>
      </w:r>
      <w:r w:rsidR="0087176D" w:rsidRPr="0045466A">
        <w:rPr>
          <w:rFonts w:ascii="Times New Roman" w:eastAsia="Times New Roman" w:hAnsi="Times New Roman"/>
          <w:spacing w:val="-4"/>
          <w:sz w:val="28"/>
          <w:szCs w:val="20"/>
          <w:lang w:eastAsia="ru-RU"/>
        </w:rPr>
        <w:t>цифрами</w:t>
      </w:r>
      <w:r w:rsidR="004324AC" w:rsidRPr="0045466A">
        <w:rPr>
          <w:rFonts w:ascii="Times New Roman" w:eastAsia="Times New Roman" w:hAnsi="Times New Roman"/>
          <w:spacing w:val="-4"/>
          <w:sz w:val="28"/>
          <w:szCs w:val="20"/>
          <w:lang w:eastAsia="ru-RU"/>
        </w:rPr>
        <w:t xml:space="preserve"> </w:t>
      </w:r>
      <w:r w:rsidR="00943EB2" w:rsidRPr="0045466A">
        <w:rPr>
          <w:rFonts w:ascii="Times New Roman" w:eastAsia="Times New Roman" w:hAnsi="Times New Roman"/>
          <w:spacing w:val="-4"/>
          <w:sz w:val="28"/>
          <w:szCs w:val="20"/>
          <w:lang w:eastAsia="ru-RU"/>
        </w:rPr>
        <w:t>"</w:t>
      </w:r>
      <w:r w:rsidR="001900FA" w:rsidRPr="0045466A">
        <w:rPr>
          <w:rFonts w:ascii="Times New Roman" w:eastAsia="Times New Roman" w:hAnsi="Times New Roman"/>
          <w:spacing w:val="-4"/>
          <w:sz w:val="28"/>
          <w:szCs w:val="20"/>
          <w:lang w:eastAsia="ru-RU"/>
        </w:rPr>
        <w:t>263</w:t>
      </w:r>
      <w:r w:rsidR="00422B49" w:rsidRPr="0045466A">
        <w:rPr>
          <w:rFonts w:ascii="Times New Roman" w:eastAsia="Times New Roman" w:hAnsi="Times New Roman"/>
          <w:spacing w:val="-4"/>
          <w:sz w:val="28"/>
          <w:szCs w:val="20"/>
          <w:lang w:eastAsia="ru-RU"/>
        </w:rPr>
        <w:t> 203 943,3</w:t>
      </w:r>
      <w:r w:rsidR="00943EB2" w:rsidRPr="0045466A">
        <w:rPr>
          <w:rFonts w:ascii="Times New Roman" w:eastAsia="Times New Roman" w:hAnsi="Times New Roman"/>
          <w:spacing w:val="-4"/>
          <w:sz w:val="28"/>
          <w:szCs w:val="20"/>
          <w:lang w:eastAsia="ru-RU"/>
        </w:rPr>
        <w:t>"</w:t>
      </w:r>
      <w:r w:rsidR="004324AC" w:rsidRPr="0045466A">
        <w:rPr>
          <w:rFonts w:ascii="Times New Roman" w:eastAsia="Times New Roman" w:hAnsi="Times New Roman"/>
          <w:spacing w:val="-4"/>
          <w:sz w:val="28"/>
          <w:szCs w:val="20"/>
          <w:lang w:eastAsia="ru-RU"/>
        </w:rPr>
        <w:t>;</w:t>
      </w:r>
    </w:p>
    <w:p w:rsidR="004324AC" w:rsidRPr="0045466A" w:rsidRDefault="00B46B9B" w:rsidP="005B4D9D">
      <w:pPr>
        <w:tabs>
          <w:tab w:val="left" w:pos="709"/>
        </w:tabs>
        <w:spacing w:after="0" w:line="230" w:lineRule="auto"/>
        <w:ind w:firstLine="709"/>
        <w:jc w:val="both"/>
        <w:rPr>
          <w:rFonts w:ascii="Times New Roman" w:hAnsi="Times New Roman"/>
          <w:spacing w:val="-4"/>
          <w:sz w:val="28"/>
          <w:szCs w:val="28"/>
        </w:rPr>
      </w:pPr>
      <w:r>
        <w:rPr>
          <w:rFonts w:ascii="Times New Roman" w:hAnsi="Times New Roman"/>
          <w:spacing w:val="-4"/>
          <w:sz w:val="28"/>
          <w:szCs w:val="28"/>
        </w:rPr>
        <w:t xml:space="preserve">2) </w:t>
      </w:r>
      <w:r w:rsidR="009A3EE2" w:rsidRPr="00943EB2">
        <w:rPr>
          <w:rFonts w:ascii="Times New Roman" w:hAnsi="Times New Roman"/>
          <w:spacing w:val="-4"/>
          <w:sz w:val="28"/>
          <w:szCs w:val="28"/>
        </w:rPr>
        <w:t xml:space="preserve">в подпункте </w:t>
      </w:r>
      <w:r w:rsidR="004324AC" w:rsidRPr="00943EB2">
        <w:rPr>
          <w:rFonts w:ascii="Times New Roman" w:hAnsi="Times New Roman"/>
          <w:spacing w:val="-4"/>
          <w:sz w:val="28"/>
          <w:szCs w:val="28"/>
        </w:rPr>
        <w:t xml:space="preserve">2 цифры </w:t>
      </w:r>
      <w:r w:rsidR="00943EB2">
        <w:rPr>
          <w:rFonts w:ascii="Times New Roman" w:eastAsia="Times New Roman" w:hAnsi="Times New Roman"/>
          <w:spacing w:val="-4"/>
          <w:sz w:val="28"/>
          <w:szCs w:val="20"/>
          <w:lang w:eastAsia="ru-RU"/>
        </w:rPr>
        <w:t>"</w:t>
      </w:r>
      <w:r w:rsidR="00522D7F" w:rsidRPr="00D558F0">
        <w:rPr>
          <w:rFonts w:ascii="Times New Roman" w:eastAsia="Times New Roman" w:hAnsi="Times New Roman"/>
          <w:spacing w:val="-4"/>
          <w:sz w:val="28"/>
          <w:szCs w:val="20"/>
          <w:lang w:eastAsia="ru-RU"/>
        </w:rPr>
        <w:t>286 582 112,2</w:t>
      </w:r>
      <w:r w:rsidR="00943EB2">
        <w:rPr>
          <w:rFonts w:ascii="Times New Roman" w:eastAsia="Times New Roman" w:hAnsi="Times New Roman"/>
          <w:spacing w:val="-4"/>
          <w:sz w:val="28"/>
          <w:szCs w:val="20"/>
          <w:lang w:eastAsia="ru-RU"/>
        </w:rPr>
        <w:t>"</w:t>
      </w:r>
      <w:r w:rsidR="004324AC" w:rsidRPr="00943EB2">
        <w:rPr>
          <w:rFonts w:ascii="Times New Roman" w:eastAsia="Times New Roman" w:hAnsi="Times New Roman"/>
          <w:spacing w:val="-4"/>
          <w:sz w:val="28"/>
          <w:szCs w:val="20"/>
          <w:lang w:eastAsia="ru-RU"/>
        </w:rPr>
        <w:t xml:space="preserve"> </w:t>
      </w:r>
      <w:r w:rsidR="004324AC" w:rsidRPr="00943EB2">
        <w:rPr>
          <w:rFonts w:ascii="Times New Roman" w:hAnsi="Times New Roman"/>
          <w:spacing w:val="-4"/>
          <w:sz w:val="28"/>
          <w:szCs w:val="28"/>
        </w:rPr>
        <w:t xml:space="preserve">заменить цифрами </w:t>
      </w:r>
      <w:r w:rsidR="00943EB2" w:rsidRPr="0045466A">
        <w:rPr>
          <w:rFonts w:ascii="Times New Roman" w:eastAsia="Times New Roman" w:hAnsi="Times New Roman"/>
          <w:spacing w:val="-4"/>
          <w:sz w:val="28"/>
          <w:szCs w:val="20"/>
          <w:lang w:eastAsia="ru-RU"/>
        </w:rPr>
        <w:t>"</w:t>
      </w:r>
      <w:r w:rsidR="00077112" w:rsidRPr="0045466A">
        <w:rPr>
          <w:rFonts w:ascii="Times New Roman" w:eastAsia="Times New Roman" w:hAnsi="Times New Roman"/>
          <w:spacing w:val="-4"/>
          <w:sz w:val="28"/>
          <w:szCs w:val="20"/>
          <w:lang w:eastAsia="ru-RU"/>
        </w:rPr>
        <w:t>283</w:t>
      </w:r>
      <w:r w:rsidR="00422B49" w:rsidRPr="0045466A">
        <w:rPr>
          <w:rFonts w:ascii="Times New Roman" w:eastAsia="Times New Roman" w:hAnsi="Times New Roman"/>
          <w:spacing w:val="-4"/>
          <w:sz w:val="28"/>
          <w:szCs w:val="20"/>
          <w:lang w:eastAsia="ru-RU"/>
        </w:rPr>
        <w:t> 329 001,2</w:t>
      </w:r>
      <w:r w:rsidR="00943EB2" w:rsidRPr="0045466A">
        <w:rPr>
          <w:rFonts w:ascii="Times New Roman" w:eastAsia="Times New Roman" w:hAnsi="Times New Roman"/>
          <w:spacing w:val="-4"/>
          <w:sz w:val="28"/>
          <w:szCs w:val="20"/>
          <w:lang w:eastAsia="ru-RU"/>
        </w:rPr>
        <w:t>"</w:t>
      </w:r>
      <w:r w:rsidR="0087176D" w:rsidRPr="0045466A">
        <w:rPr>
          <w:rFonts w:ascii="Times New Roman" w:hAnsi="Times New Roman"/>
          <w:spacing w:val="-4"/>
          <w:sz w:val="28"/>
          <w:szCs w:val="28"/>
        </w:rPr>
        <w:t>;</w:t>
      </w:r>
    </w:p>
    <w:p w:rsidR="004B607B" w:rsidRDefault="00B46B9B" w:rsidP="005B4D9D">
      <w:pPr>
        <w:tabs>
          <w:tab w:val="left" w:pos="709"/>
        </w:tabs>
        <w:spacing w:after="0" w:line="230" w:lineRule="auto"/>
        <w:ind w:firstLine="709"/>
        <w:jc w:val="both"/>
        <w:rPr>
          <w:rFonts w:ascii="Times New Roman" w:hAnsi="Times New Roman"/>
          <w:spacing w:val="-4"/>
          <w:sz w:val="28"/>
          <w:szCs w:val="28"/>
        </w:rPr>
      </w:pPr>
      <w:r w:rsidRPr="0045466A">
        <w:rPr>
          <w:rFonts w:ascii="Times New Roman" w:hAnsi="Times New Roman"/>
          <w:spacing w:val="-4"/>
          <w:sz w:val="28"/>
          <w:szCs w:val="28"/>
        </w:rPr>
        <w:t xml:space="preserve">3) </w:t>
      </w:r>
      <w:r w:rsidR="004B607B" w:rsidRPr="0045466A">
        <w:rPr>
          <w:rFonts w:ascii="Times New Roman" w:hAnsi="Times New Roman"/>
          <w:spacing w:val="-4"/>
          <w:sz w:val="28"/>
          <w:szCs w:val="28"/>
        </w:rPr>
        <w:t xml:space="preserve">в подпункте 3 цифры </w:t>
      </w:r>
      <w:r w:rsidR="004B607B" w:rsidRPr="0045466A">
        <w:rPr>
          <w:rFonts w:ascii="Times New Roman" w:eastAsia="Times New Roman" w:hAnsi="Times New Roman"/>
          <w:spacing w:val="-4"/>
          <w:sz w:val="28"/>
          <w:szCs w:val="20"/>
          <w:lang w:eastAsia="ru-RU"/>
        </w:rPr>
        <w:t>"</w:t>
      </w:r>
      <w:r w:rsidR="00522D7F" w:rsidRPr="0045466A">
        <w:rPr>
          <w:rFonts w:ascii="Times New Roman" w:eastAsia="Times New Roman" w:hAnsi="Times New Roman"/>
          <w:spacing w:val="-4"/>
          <w:sz w:val="28"/>
          <w:szCs w:val="20"/>
          <w:lang w:eastAsia="ru-RU"/>
        </w:rPr>
        <w:t>37 101 415,1</w:t>
      </w:r>
      <w:r w:rsidR="004B607B" w:rsidRPr="0045466A">
        <w:rPr>
          <w:rFonts w:ascii="Times New Roman" w:eastAsia="Times New Roman" w:hAnsi="Times New Roman"/>
          <w:spacing w:val="-4"/>
          <w:sz w:val="28"/>
          <w:szCs w:val="20"/>
          <w:lang w:eastAsia="ru-RU"/>
        </w:rPr>
        <w:t xml:space="preserve">" </w:t>
      </w:r>
      <w:r w:rsidR="004B607B" w:rsidRPr="0045466A">
        <w:rPr>
          <w:rFonts w:ascii="Times New Roman" w:hAnsi="Times New Roman"/>
          <w:spacing w:val="-4"/>
          <w:sz w:val="28"/>
          <w:szCs w:val="28"/>
        </w:rPr>
        <w:t xml:space="preserve">заменить цифрами </w:t>
      </w:r>
      <w:r w:rsidR="004B607B" w:rsidRPr="0045466A">
        <w:rPr>
          <w:rFonts w:ascii="Times New Roman" w:eastAsia="Times New Roman" w:hAnsi="Times New Roman"/>
          <w:spacing w:val="-4"/>
          <w:sz w:val="28"/>
          <w:szCs w:val="20"/>
          <w:lang w:eastAsia="ru-RU"/>
        </w:rPr>
        <w:t>"</w:t>
      </w:r>
      <w:r w:rsidR="00077112" w:rsidRPr="0045466A">
        <w:rPr>
          <w:rFonts w:ascii="Times New Roman" w:eastAsia="Times New Roman" w:hAnsi="Times New Roman"/>
          <w:spacing w:val="-4"/>
          <w:sz w:val="28"/>
          <w:szCs w:val="20"/>
          <w:lang w:eastAsia="ru-RU"/>
        </w:rPr>
        <w:t>20 125 057,9</w:t>
      </w:r>
      <w:r w:rsidR="004B607B" w:rsidRPr="0045466A">
        <w:rPr>
          <w:rFonts w:ascii="Times New Roman" w:eastAsia="Times New Roman" w:hAnsi="Times New Roman"/>
          <w:spacing w:val="-4"/>
          <w:sz w:val="28"/>
          <w:szCs w:val="20"/>
          <w:lang w:eastAsia="ru-RU"/>
        </w:rPr>
        <w:t>"</w:t>
      </w:r>
      <w:r w:rsidR="004B607B" w:rsidRPr="0045466A">
        <w:rPr>
          <w:rFonts w:ascii="Times New Roman" w:hAnsi="Times New Roman"/>
          <w:spacing w:val="-4"/>
          <w:sz w:val="28"/>
          <w:szCs w:val="28"/>
        </w:rPr>
        <w:t>;</w:t>
      </w:r>
    </w:p>
    <w:p w:rsidR="006D534F" w:rsidRDefault="00B46B9B" w:rsidP="005B4D9D">
      <w:pPr>
        <w:tabs>
          <w:tab w:val="left" w:pos="709"/>
        </w:tabs>
        <w:spacing w:after="0" w:line="230" w:lineRule="auto"/>
        <w:ind w:firstLine="709"/>
        <w:jc w:val="both"/>
        <w:rPr>
          <w:rFonts w:ascii="Times New Roman" w:hAnsi="Times New Roman"/>
          <w:spacing w:val="-4"/>
          <w:sz w:val="28"/>
          <w:szCs w:val="28"/>
        </w:rPr>
      </w:pPr>
      <w:r>
        <w:rPr>
          <w:rFonts w:ascii="Times New Roman" w:hAnsi="Times New Roman"/>
          <w:spacing w:val="-4"/>
          <w:sz w:val="28"/>
          <w:szCs w:val="28"/>
        </w:rPr>
        <w:t xml:space="preserve">4) </w:t>
      </w:r>
      <w:r w:rsidR="006D534F" w:rsidRPr="00943EB2">
        <w:rPr>
          <w:rFonts w:ascii="Times New Roman" w:hAnsi="Times New Roman"/>
          <w:spacing w:val="-4"/>
          <w:sz w:val="28"/>
          <w:szCs w:val="28"/>
        </w:rPr>
        <w:t xml:space="preserve">в подпункте </w:t>
      </w:r>
      <w:r w:rsidR="006D534F">
        <w:rPr>
          <w:rFonts w:ascii="Times New Roman" w:hAnsi="Times New Roman"/>
          <w:spacing w:val="-4"/>
          <w:sz w:val="28"/>
          <w:szCs w:val="28"/>
        </w:rPr>
        <w:t>4</w:t>
      </w:r>
      <w:r w:rsidR="006D534F" w:rsidRPr="00943EB2">
        <w:rPr>
          <w:rFonts w:ascii="Times New Roman" w:hAnsi="Times New Roman"/>
          <w:spacing w:val="-4"/>
          <w:sz w:val="28"/>
          <w:szCs w:val="28"/>
        </w:rPr>
        <w:t xml:space="preserve"> цифры </w:t>
      </w:r>
      <w:r w:rsidR="006D534F">
        <w:rPr>
          <w:rFonts w:ascii="Times New Roman" w:eastAsia="Times New Roman" w:hAnsi="Times New Roman"/>
          <w:spacing w:val="-4"/>
          <w:sz w:val="28"/>
          <w:szCs w:val="20"/>
          <w:lang w:eastAsia="ru-RU"/>
        </w:rPr>
        <w:t>"</w:t>
      </w:r>
      <w:r w:rsidR="00522D7F">
        <w:rPr>
          <w:rFonts w:ascii="Times New Roman" w:eastAsia="Times New Roman" w:hAnsi="Times New Roman"/>
          <w:spacing w:val="-4"/>
          <w:sz w:val="28"/>
          <w:szCs w:val="20"/>
          <w:lang w:eastAsia="ru-RU"/>
        </w:rPr>
        <w:t>1</w:t>
      </w:r>
      <w:r w:rsidR="00522D7F" w:rsidRPr="00D558F0">
        <w:rPr>
          <w:rFonts w:ascii="Times New Roman" w:eastAsia="Times New Roman" w:hAnsi="Times New Roman"/>
          <w:spacing w:val="-4"/>
          <w:sz w:val="28"/>
          <w:szCs w:val="20"/>
          <w:lang w:eastAsia="ru-RU"/>
        </w:rPr>
        <w:t>7 </w:t>
      </w:r>
      <w:r w:rsidR="00522D7F">
        <w:rPr>
          <w:rFonts w:ascii="Times New Roman" w:eastAsia="Times New Roman" w:hAnsi="Times New Roman"/>
          <w:spacing w:val="-4"/>
          <w:sz w:val="28"/>
          <w:szCs w:val="20"/>
          <w:lang w:eastAsia="ru-RU"/>
        </w:rPr>
        <w:t>300</w:t>
      </w:r>
      <w:r w:rsidR="00522D7F" w:rsidRPr="00D558F0">
        <w:rPr>
          <w:rFonts w:ascii="Times New Roman" w:eastAsia="Times New Roman" w:hAnsi="Times New Roman"/>
          <w:spacing w:val="-4"/>
          <w:sz w:val="28"/>
          <w:szCs w:val="20"/>
          <w:lang w:eastAsia="ru-RU"/>
        </w:rPr>
        <w:t> </w:t>
      </w:r>
      <w:r w:rsidR="00522D7F">
        <w:rPr>
          <w:rFonts w:ascii="Times New Roman" w:eastAsia="Times New Roman" w:hAnsi="Times New Roman"/>
          <w:spacing w:val="-4"/>
          <w:sz w:val="28"/>
          <w:szCs w:val="20"/>
          <w:lang w:eastAsia="ru-RU"/>
        </w:rPr>
        <w:t>000</w:t>
      </w:r>
      <w:r w:rsidR="00522D7F" w:rsidRPr="00D558F0">
        <w:rPr>
          <w:rFonts w:ascii="Times New Roman" w:eastAsia="Times New Roman" w:hAnsi="Times New Roman"/>
          <w:spacing w:val="-4"/>
          <w:sz w:val="28"/>
          <w:szCs w:val="20"/>
          <w:lang w:eastAsia="ru-RU"/>
        </w:rPr>
        <w:t>,</w:t>
      </w:r>
      <w:r w:rsidR="00522D7F">
        <w:rPr>
          <w:rFonts w:ascii="Times New Roman" w:eastAsia="Times New Roman" w:hAnsi="Times New Roman"/>
          <w:spacing w:val="-4"/>
          <w:sz w:val="28"/>
          <w:szCs w:val="20"/>
          <w:lang w:eastAsia="ru-RU"/>
        </w:rPr>
        <w:t>0</w:t>
      </w:r>
      <w:r w:rsidR="006D534F">
        <w:rPr>
          <w:rFonts w:ascii="Times New Roman" w:eastAsia="Times New Roman" w:hAnsi="Times New Roman"/>
          <w:spacing w:val="-4"/>
          <w:sz w:val="28"/>
          <w:szCs w:val="20"/>
          <w:lang w:eastAsia="ru-RU"/>
        </w:rPr>
        <w:t>"</w:t>
      </w:r>
      <w:r w:rsidR="006D534F" w:rsidRPr="00943EB2">
        <w:rPr>
          <w:rFonts w:ascii="Times New Roman" w:eastAsia="Times New Roman" w:hAnsi="Times New Roman"/>
          <w:spacing w:val="-4"/>
          <w:sz w:val="28"/>
          <w:szCs w:val="20"/>
          <w:lang w:eastAsia="ru-RU"/>
        </w:rPr>
        <w:t xml:space="preserve"> </w:t>
      </w:r>
      <w:r w:rsidR="006D534F" w:rsidRPr="00943EB2">
        <w:rPr>
          <w:rFonts w:ascii="Times New Roman" w:hAnsi="Times New Roman"/>
          <w:spacing w:val="-4"/>
          <w:sz w:val="28"/>
          <w:szCs w:val="28"/>
        </w:rPr>
        <w:t xml:space="preserve">заменить цифрами </w:t>
      </w:r>
      <w:r w:rsidR="006D534F" w:rsidRPr="0045466A">
        <w:rPr>
          <w:rFonts w:ascii="Times New Roman" w:eastAsia="Times New Roman" w:hAnsi="Times New Roman"/>
          <w:spacing w:val="-4"/>
          <w:sz w:val="28"/>
          <w:szCs w:val="20"/>
          <w:lang w:eastAsia="ru-RU"/>
        </w:rPr>
        <w:t>"7 300 000,0</w:t>
      </w:r>
      <w:r w:rsidR="006D534F" w:rsidRPr="00511452">
        <w:rPr>
          <w:rFonts w:ascii="Times New Roman" w:eastAsia="Times New Roman" w:hAnsi="Times New Roman"/>
          <w:spacing w:val="-4"/>
          <w:sz w:val="28"/>
          <w:szCs w:val="20"/>
          <w:lang w:eastAsia="ru-RU"/>
        </w:rPr>
        <w:t>"</w:t>
      </w:r>
      <w:r w:rsidR="00512B00">
        <w:rPr>
          <w:rFonts w:ascii="Times New Roman" w:eastAsia="Times New Roman" w:hAnsi="Times New Roman"/>
          <w:spacing w:val="-4"/>
          <w:sz w:val="28"/>
          <w:szCs w:val="20"/>
          <w:lang w:eastAsia="ru-RU"/>
        </w:rPr>
        <w:t>.</w:t>
      </w:r>
    </w:p>
    <w:p w:rsidR="009A3EE2" w:rsidRPr="00E57262" w:rsidRDefault="00E57262" w:rsidP="005B4D9D">
      <w:pPr>
        <w:pStyle w:val="ad"/>
        <w:tabs>
          <w:tab w:val="left" w:pos="1134"/>
        </w:tabs>
        <w:spacing w:after="0" w:line="230" w:lineRule="auto"/>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 xml:space="preserve">2. </w:t>
      </w:r>
      <w:r w:rsidR="004324AC" w:rsidRPr="00E57262">
        <w:rPr>
          <w:rFonts w:ascii="Times New Roman" w:eastAsia="Times New Roman" w:hAnsi="Times New Roman"/>
          <w:spacing w:val="-4"/>
          <w:sz w:val="28"/>
          <w:szCs w:val="20"/>
          <w:lang w:eastAsia="ru-RU"/>
        </w:rPr>
        <w:t xml:space="preserve">В статье 4: </w:t>
      </w:r>
    </w:p>
    <w:p w:rsidR="003013B2" w:rsidRPr="008D5CEF" w:rsidRDefault="00795D3D" w:rsidP="005B4D9D">
      <w:pPr>
        <w:pStyle w:val="ad"/>
        <w:tabs>
          <w:tab w:val="left" w:pos="1701"/>
        </w:tabs>
        <w:spacing w:after="0" w:line="230" w:lineRule="auto"/>
        <w:ind w:left="0" w:firstLine="709"/>
        <w:jc w:val="both"/>
        <w:rPr>
          <w:rFonts w:ascii="Times New Roman" w:eastAsia="Times New Roman" w:hAnsi="Times New Roman"/>
          <w:spacing w:val="-4"/>
          <w:sz w:val="28"/>
          <w:szCs w:val="20"/>
          <w:lang w:eastAsia="ru-RU"/>
        </w:rPr>
      </w:pPr>
      <w:r w:rsidRPr="0045466A">
        <w:rPr>
          <w:rFonts w:ascii="Times New Roman" w:eastAsia="Times New Roman" w:hAnsi="Times New Roman"/>
          <w:spacing w:val="-4"/>
          <w:sz w:val="28"/>
          <w:szCs w:val="20"/>
          <w:lang w:eastAsia="ru-RU"/>
        </w:rPr>
        <w:t>1</w:t>
      </w:r>
      <w:r w:rsidR="003013B2" w:rsidRPr="0045466A">
        <w:rPr>
          <w:rFonts w:ascii="Times New Roman" w:eastAsia="Times New Roman" w:hAnsi="Times New Roman"/>
          <w:spacing w:val="-4"/>
          <w:sz w:val="28"/>
          <w:szCs w:val="20"/>
          <w:lang w:eastAsia="ru-RU"/>
        </w:rPr>
        <w:t xml:space="preserve">) </w:t>
      </w:r>
      <w:r w:rsidR="009057CA" w:rsidRPr="0045466A">
        <w:rPr>
          <w:rFonts w:ascii="Times New Roman" w:eastAsia="Times New Roman" w:hAnsi="Times New Roman"/>
          <w:spacing w:val="-4"/>
          <w:sz w:val="28"/>
          <w:szCs w:val="20"/>
          <w:lang w:eastAsia="ru-RU"/>
        </w:rPr>
        <w:t>в</w:t>
      </w:r>
      <w:r w:rsidR="008D5CEF" w:rsidRPr="0045466A">
        <w:rPr>
          <w:rFonts w:ascii="Times New Roman" w:eastAsia="Times New Roman" w:hAnsi="Times New Roman"/>
          <w:spacing w:val="-4"/>
          <w:sz w:val="28"/>
          <w:szCs w:val="20"/>
          <w:lang w:eastAsia="ru-RU"/>
        </w:rPr>
        <w:t xml:space="preserve"> подпункте 1</w:t>
      </w:r>
      <w:r w:rsidR="009057CA" w:rsidRPr="0045466A">
        <w:rPr>
          <w:rFonts w:ascii="Times New Roman" w:eastAsia="Times New Roman" w:hAnsi="Times New Roman"/>
          <w:spacing w:val="-4"/>
          <w:sz w:val="28"/>
          <w:szCs w:val="20"/>
          <w:lang w:eastAsia="ru-RU"/>
        </w:rPr>
        <w:t xml:space="preserve"> </w:t>
      </w:r>
      <w:r w:rsidR="003013B2" w:rsidRPr="0045466A">
        <w:rPr>
          <w:rFonts w:ascii="Times New Roman" w:eastAsia="Times New Roman" w:hAnsi="Times New Roman"/>
          <w:spacing w:val="-4"/>
          <w:sz w:val="28"/>
          <w:szCs w:val="20"/>
          <w:lang w:eastAsia="ru-RU"/>
        </w:rPr>
        <w:t>пункт</w:t>
      </w:r>
      <w:r w:rsidR="008D5CEF" w:rsidRPr="0045466A">
        <w:rPr>
          <w:rFonts w:ascii="Times New Roman" w:eastAsia="Times New Roman" w:hAnsi="Times New Roman"/>
          <w:spacing w:val="-4"/>
          <w:sz w:val="28"/>
          <w:szCs w:val="20"/>
          <w:lang w:eastAsia="ru-RU"/>
        </w:rPr>
        <w:t>а</w:t>
      </w:r>
      <w:r w:rsidR="003013B2" w:rsidRPr="0045466A">
        <w:rPr>
          <w:rFonts w:ascii="Times New Roman" w:eastAsia="Times New Roman" w:hAnsi="Times New Roman"/>
          <w:spacing w:val="-4"/>
          <w:sz w:val="28"/>
          <w:szCs w:val="20"/>
          <w:lang w:eastAsia="ru-RU"/>
        </w:rPr>
        <w:t xml:space="preserve"> 5</w:t>
      </w:r>
      <w:r w:rsidR="008D5CEF" w:rsidRPr="0045466A">
        <w:rPr>
          <w:rFonts w:ascii="Times New Roman" w:eastAsia="Times New Roman" w:hAnsi="Times New Roman"/>
          <w:spacing w:val="-4"/>
          <w:sz w:val="28"/>
          <w:szCs w:val="20"/>
          <w:lang w:eastAsia="ru-RU"/>
        </w:rPr>
        <w:t xml:space="preserve"> </w:t>
      </w:r>
      <w:r w:rsidR="003013B2" w:rsidRPr="0045466A">
        <w:rPr>
          <w:rFonts w:ascii="Times New Roman" w:hAnsi="Times New Roman"/>
          <w:spacing w:val="-4"/>
          <w:sz w:val="28"/>
          <w:szCs w:val="28"/>
        </w:rPr>
        <w:t xml:space="preserve">цифры </w:t>
      </w:r>
      <w:r w:rsidR="00943EB2" w:rsidRPr="0045466A">
        <w:rPr>
          <w:rFonts w:ascii="Times New Roman" w:eastAsia="Times New Roman" w:hAnsi="Times New Roman"/>
          <w:spacing w:val="-4"/>
          <w:sz w:val="28"/>
          <w:szCs w:val="20"/>
          <w:lang w:eastAsia="ru-RU"/>
        </w:rPr>
        <w:t>"</w:t>
      </w:r>
      <w:r w:rsidR="00722E79" w:rsidRPr="0045466A">
        <w:rPr>
          <w:rFonts w:ascii="Times New Roman" w:eastAsia="Times New Roman" w:hAnsi="Times New Roman"/>
          <w:spacing w:val="-4"/>
          <w:sz w:val="28"/>
          <w:szCs w:val="20"/>
          <w:lang w:eastAsia="ru-RU"/>
        </w:rPr>
        <w:t>21 782 335,7</w:t>
      </w:r>
      <w:r w:rsidR="00943EB2" w:rsidRPr="0045466A">
        <w:rPr>
          <w:rFonts w:ascii="Times New Roman" w:eastAsia="Times New Roman" w:hAnsi="Times New Roman"/>
          <w:spacing w:val="-4"/>
          <w:sz w:val="28"/>
          <w:szCs w:val="20"/>
          <w:lang w:eastAsia="ru-RU"/>
        </w:rPr>
        <w:t>"</w:t>
      </w:r>
      <w:r w:rsidR="003013B2" w:rsidRPr="0045466A">
        <w:rPr>
          <w:rFonts w:ascii="Times New Roman" w:eastAsia="Times New Roman" w:hAnsi="Times New Roman"/>
          <w:spacing w:val="-4"/>
          <w:sz w:val="28"/>
          <w:szCs w:val="20"/>
          <w:lang w:eastAsia="ru-RU"/>
        </w:rPr>
        <w:t xml:space="preserve"> заменить цифрами </w:t>
      </w:r>
      <w:r w:rsidR="00943EB2" w:rsidRPr="0045466A">
        <w:rPr>
          <w:rFonts w:ascii="Times New Roman" w:eastAsia="Times New Roman" w:hAnsi="Times New Roman"/>
          <w:spacing w:val="-4"/>
          <w:sz w:val="28"/>
          <w:szCs w:val="20"/>
          <w:lang w:eastAsia="ru-RU"/>
        </w:rPr>
        <w:t>"</w:t>
      </w:r>
      <w:r w:rsidR="005A3F7A" w:rsidRPr="0045466A">
        <w:rPr>
          <w:rFonts w:ascii="Times New Roman" w:eastAsia="Times New Roman" w:hAnsi="Times New Roman"/>
          <w:spacing w:val="-4"/>
          <w:sz w:val="28"/>
          <w:szCs w:val="20"/>
          <w:lang w:eastAsia="ru-RU"/>
        </w:rPr>
        <w:t>21</w:t>
      </w:r>
      <w:r w:rsidR="0045466A" w:rsidRPr="0045466A">
        <w:rPr>
          <w:rFonts w:ascii="Times New Roman" w:eastAsia="Times New Roman" w:hAnsi="Times New Roman"/>
          <w:spacing w:val="-4"/>
          <w:sz w:val="28"/>
          <w:szCs w:val="20"/>
          <w:lang w:eastAsia="ru-RU"/>
        </w:rPr>
        <w:t> 807 954,5</w:t>
      </w:r>
      <w:r w:rsidR="00943EB2" w:rsidRPr="0045466A">
        <w:rPr>
          <w:rFonts w:ascii="Times New Roman" w:eastAsia="Times New Roman" w:hAnsi="Times New Roman"/>
          <w:spacing w:val="-4"/>
          <w:sz w:val="28"/>
          <w:szCs w:val="20"/>
          <w:lang w:eastAsia="ru-RU"/>
        </w:rPr>
        <w:t>"</w:t>
      </w:r>
      <w:r w:rsidR="003013B2" w:rsidRPr="0045466A">
        <w:rPr>
          <w:rFonts w:ascii="Times New Roman" w:eastAsia="Times New Roman" w:hAnsi="Times New Roman"/>
          <w:spacing w:val="-4"/>
          <w:sz w:val="28"/>
          <w:szCs w:val="20"/>
          <w:lang w:eastAsia="ru-RU"/>
        </w:rPr>
        <w:t>;</w:t>
      </w:r>
    </w:p>
    <w:p w:rsidR="00795D3D" w:rsidRDefault="00795D3D" w:rsidP="005B4D9D">
      <w:pPr>
        <w:pStyle w:val="ad"/>
        <w:tabs>
          <w:tab w:val="left" w:pos="1701"/>
        </w:tabs>
        <w:spacing w:after="0" w:line="230"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 xml:space="preserve">2) </w:t>
      </w:r>
      <w:r w:rsidR="00945FB0">
        <w:rPr>
          <w:rFonts w:ascii="Times New Roman" w:eastAsia="Times New Roman" w:hAnsi="Times New Roman"/>
          <w:spacing w:val="-4"/>
          <w:sz w:val="28"/>
          <w:szCs w:val="20"/>
          <w:lang w:eastAsia="ru-RU"/>
        </w:rPr>
        <w:t xml:space="preserve">в </w:t>
      </w:r>
      <w:r w:rsidR="00945FB0" w:rsidRPr="0045466A">
        <w:rPr>
          <w:rFonts w:ascii="Times New Roman" w:eastAsia="Times New Roman" w:hAnsi="Times New Roman"/>
          <w:spacing w:val="-4"/>
          <w:sz w:val="28"/>
          <w:szCs w:val="20"/>
          <w:lang w:eastAsia="ru-RU"/>
        </w:rPr>
        <w:t xml:space="preserve">подпункте 1 </w:t>
      </w:r>
      <w:r w:rsidR="00040B35" w:rsidRPr="0045466A">
        <w:rPr>
          <w:rFonts w:ascii="Times New Roman" w:eastAsia="Times New Roman" w:hAnsi="Times New Roman"/>
          <w:spacing w:val="-4"/>
          <w:sz w:val="28"/>
          <w:szCs w:val="20"/>
          <w:lang w:eastAsia="ru-RU"/>
        </w:rPr>
        <w:t>пункт</w:t>
      </w:r>
      <w:r w:rsidR="00945FB0" w:rsidRPr="0045466A">
        <w:rPr>
          <w:rFonts w:ascii="Times New Roman" w:eastAsia="Times New Roman" w:hAnsi="Times New Roman"/>
          <w:spacing w:val="-4"/>
          <w:sz w:val="28"/>
          <w:szCs w:val="20"/>
          <w:lang w:eastAsia="ru-RU"/>
        </w:rPr>
        <w:t>а</w:t>
      </w:r>
      <w:r w:rsidR="00040B35" w:rsidRPr="0045466A">
        <w:rPr>
          <w:rFonts w:ascii="Times New Roman" w:eastAsia="Times New Roman" w:hAnsi="Times New Roman"/>
          <w:spacing w:val="-4"/>
          <w:sz w:val="28"/>
          <w:szCs w:val="20"/>
          <w:lang w:eastAsia="ru-RU"/>
        </w:rPr>
        <w:t xml:space="preserve"> 6</w:t>
      </w:r>
      <w:r w:rsidR="00945FB0" w:rsidRPr="0045466A">
        <w:rPr>
          <w:rFonts w:ascii="Times New Roman" w:eastAsia="Times New Roman" w:hAnsi="Times New Roman"/>
          <w:spacing w:val="-4"/>
          <w:sz w:val="28"/>
          <w:szCs w:val="20"/>
          <w:lang w:eastAsia="ru-RU"/>
        </w:rPr>
        <w:t xml:space="preserve"> </w:t>
      </w:r>
      <w:r w:rsidRPr="0045466A">
        <w:rPr>
          <w:rFonts w:ascii="Times New Roman" w:eastAsia="Times New Roman" w:hAnsi="Times New Roman"/>
          <w:spacing w:val="-4"/>
          <w:sz w:val="28"/>
          <w:szCs w:val="20"/>
          <w:lang w:eastAsia="ru-RU"/>
        </w:rPr>
        <w:t xml:space="preserve">цифры </w:t>
      </w:r>
      <w:r w:rsidR="00943EB2" w:rsidRPr="0045466A">
        <w:rPr>
          <w:rFonts w:ascii="Times New Roman" w:eastAsia="Times New Roman" w:hAnsi="Times New Roman"/>
          <w:spacing w:val="-4"/>
          <w:sz w:val="28"/>
          <w:szCs w:val="20"/>
          <w:lang w:eastAsia="ru-RU"/>
        </w:rPr>
        <w:t>"</w:t>
      </w:r>
      <w:r w:rsidR="004F399B" w:rsidRPr="0045466A">
        <w:rPr>
          <w:rFonts w:ascii="Times New Roman" w:hAnsi="Times New Roman"/>
          <w:sz w:val="28"/>
          <w:szCs w:val="28"/>
        </w:rPr>
        <w:t>14</w:t>
      </w:r>
      <w:r w:rsidR="00434493">
        <w:rPr>
          <w:rFonts w:ascii="Times New Roman" w:hAnsi="Times New Roman"/>
          <w:sz w:val="28"/>
          <w:szCs w:val="28"/>
        </w:rPr>
        <w:t> </w:t>
      </w:r>
      <w:r w:rsidR="004F399B" w:rsidRPr="0045466A">
        <w:rPr>
          <w:rFonts w:ascii="Times New Roman" w:hAnsi="Times New Roman"/>
          <w:sz w:val="28"/>
          <w:szCs w:val="28"/>
        </w:rPr>
        <w:t>494</w:t>
      </w:r>
      <w:r w:rsidR="00434493">
        <w:rPr>
          <w:rFonts w:ascii="Times New Roman" w:hAnsi="Times New Roman"/>
          <w:sz w:val="28"/>
          <w:szCs w:val="28"/>
        </w:rPr>
        <w:t> </w:t>
      </w:r>
      <w:r w:rsidR="004F399B" w:rsidRPr="0045466A">
        <w:rPr>
          <w:rFonts w:ascii="Times New Roman" w:hAnsi="Times New Roman"/>
          <w:sz w:val="28"/>
          <w:szCs w:val="28"/>
        </w:rPr>
        <w:t>889,0</w:t>
      </w:r>
      <w:r w:rsidR="00943EB2" w:rsidRPr="0045466A">
        <w:rPr>
          <w:rFonts w:ascii="Times New Roman" w:eastAsia="Times New Roman" w:hAnsi="Times New Roman"/>
          <w:spacing w:val="-4"/>
          <w:sz w:val="28"/>
          <w:szCs w:val="20"/>
          <w:lang w:eastAsia="ru-RU"/>
        </w:rPr>
        <w:t>"</w:t>
      </w:r>
      <w:r w:rsidRPr="0045466A">
        <w:rPr>
          <w:rFonts w:ascii="Times New Roman" w:eastAsia="Times New Roman" w:hAnsi="Times New Roman"/>
          <w:spacing w:val="-4"/>
          <w:sz w:val="28"/>
          <w:szCs w:val="20"/>
          <w:lang w:eastAsia="ru-RU"/>
        </w:rPr>
        <w:t xml:space="preserve"> заменить цифрами </w:t>
      </w:r>
      <w:r w:rsidR="00943EB2" w:rsidRPr="0045466A">
        <w:rPr>
          <w:rFonts w:ascii="Times New Roman" w:eastAsia="Times New Roman" w:hAnsi="Times New Roman"/>
          <w:spacing w:val="-4"/>
          <w:sz w:val="28"/>
          <w:szCs w:val="20"/>
          <w:lang w:eastAsia="ru-RU"/>
        </w:rPr>
        <w:t>"</w:t>
      </w:r>
      <w:r w:rsidR="009747F7" w:rsidRPr="0045466A">
        <w:rPr>
          <w:rFonts w:ascii="Times New Roman" w:hAnsi="Times New Roman"/>
          <w:sz w:val="28"/>
          <w:szCs w:val="28"/>
        </w:rPr>
        <w:t>1</w:t>
      </w:r>
      <w:r w:rsidR="00144298" w:rsidRPr="0045466A">
        <w:rPr>
          <w:rFonts w:ascii="Times New Roman" w:hAnsi="Times New Roman"/>
          <w:sz w:val="28"/>
          <w:szCs w:val="28"/>
        </w:rPr>
        <w:t>4</w:t>
      </w:r>
      <w:r w:rsidR="0045466A" w:rsidRPr="0045466A">
        <w:rPr>
          <w:rFonts w:ascii="Times New Roman" w:hAnsi="Times New Roman"/>
          <w:sz w:val="28"/>
          <w:szCs w:val="28"/>
        </w:rPr>
        <w:t> 484 888,0</w:t>
      </w:r>
      <w:r w:rsidR="00943EB2" w:rsidRPr="0045466A">
        <w:rPr>
          <w:rFonts w:ascii="Times New Roman" w:eastAsia="Times New Roman" w:hAnsi="Times New Roman"/>
          <w:spacing w:val="-4"/>
          <w:sz w:val="28"/>
          <w:szCs w:val="20"/>
          <w:lang w:eastAsia="ru-RU"/>
        </w:rPr>
        <w:t>"</w:t>
      </w:r>
      <w:r w:rsidRPr="0045466A">
        <w:rPr>
          <w:rFonts w:ascii="Times New Roman" w:eastAsia="Times New Roman" w:hAnsi="Times New Roman"/>
          <w:spacing w:val="-4"/>
          <w:sz w:val="28"/>
          <w:szCs w:val="20"/>
          <w:lang w:eastAsia="ru-RU"/>
        </w:rPr>
        <w:t>;</w:t>
      </w:r>
    </w:p>
    <w:p w:rsidR="003A453F" w:rsidRDefault="002D164A" w:rsidP="005B4D9D">
      <w:pPr>
        <w:pStyle w:val="ad"/>
        <w:tabs>
          <w:tab w:val="left" w:pos="1134"/>
        </w:tabs>
        <w:spacing w:after="0" w:line="230" w:lineRule="auto"/>
        <w:ind w:left="0" w:firstLine="709"/>
        <w:jc w:val="both"/>
        <w:rPr>
          <w:rFonts w:ascii="Times New Roman" w:eastAsia="Times New Roman" w:hAnsi="Times New Roman"/>
          <w:spacing w:val="-4"/>
          <w:sz w:val="28"/>
          <w:szCs w:val="20"/>
          <w:lang w:eastAsia="ru-RU"/>
        </w:rPr>
      </w:pPr>
      <w:r w:rsidRPr="0045466A">
        <w:rPr>
          <w:rFonts w:ascii="Times New Roman" w:hAnsi="Times New Roman"/>
          <w:spacing w:val="-2"/>
          <w:sz w:val="28"/>
          <w:szCs w:val="28"/>
        </w:rPr>
        <w:t>3</w:t>
      </w:r>
      <w:r w:rsidR="009A3EE2" w:rsidRPr="0045466A">
        <w:rPr>
          <w:rFonts w:ascii="Times New Roman" w:hAnsi="Times New Roman"/>
          <w:spacing w:val="-2"/>
          <w:sz w:val="28"/>
          <w:szCs w:val="28"/>
        </w:rPr>
        <w:t xml:space="preserve">) </w:t>
      </w:r>
      <w:r w:rsidR="004F399B" w:rsidRPr="0045466A">
        <w:rPr>
          <w:rFonts w:ascii="Times New Roman" w:hAnsi="Times New Roman"/>
          <w:spacing w:val="-2"/>
          <w:sz w:val="28"/>
          <w:szCs w:val="28"/>
        </w:rPr>
        <w:t xml:space="preserve">в подпункте 1 </w:t>
      </w:r>
      <w:r w:rsidR="00945FB0" w:rsidRPr="0045466A">
        <w:rPr>
          <w:rFonts w:ascii="Times New Roman" w:hAnsi="Times New Roman"/>
          <w:spacing w:val="-2"/>
          <w:sz w:val="28"/>
          <w:szCs w:val="28"/>
        </w:rPr>
        <w:t>пункт</w:t>
      </w:r>
      <w:r w:rsidR="00A36796">
        <w:rPr>
          <w:rFonts w:ascii="Times New Roman" w:hAnsi="Times New Roman"/>
          <w:spacing w:val="-2"/>
          <w:sz w:val="28"/>
          <w:szCs w:val="28"/>
        </w:rPr>
        <w:t>а</w:t>
      </w:r>
      <w:r w:rsidR="00945FB0" w:rsidRPr="0045466A">
        <w:rPr>
          <w:rFonts w:ascii="Times New Roman" w:hAnsi="Times New Roman"/>
          <w:spacing w:val="-2"/>
          <w:sz w:val="28"/>
          <w:szCs w:val="28"/>
        </w:rPr>
        <w:t xml:space="preserve"> 7</w:t>
      </w:r>
      <w:r w:rsidR="004F399B" w:rsidRPr="0045466A">
        <w:rPr>
          <w:rFonts w:ascii="Times New Roman" w:hAnsi="Times New Roman"/>
          <w:spacing w:val="-2"/>
          <w:sz w:val="28"/>
          <w:szCs w:val="28"/>
        </w:rPr>
        <w:t xml:space="preserve"> </w:t>
      </w:r>
      <w:r w:rsidR="004324AC" w:rsidRPr="0045466A">
        <w:rPr>
          <w:rFonts w:ascii="Times New Roman" w:hAnsi="Times New Roman"/>
          <w:spacing w:val="-2"/>
          <w:sz w:val="28"/>
          <w:szCs w:val="28"/>
        </w:rPr>
        <w:t xml:space="preserve">цифры </w:t>
      </w:r>
      <w:r w:rsidR="00943EB2" w:rsidRPr="0045466A">
        <w:rPr>
          <w:rFonts w:ascii="Times New Roman" w:eastAsia="Times New Roman" w:hAnsi="Times New Roman"/>
          <w:spacing w:val="-4"/>
          <w:sz w:val="28"/>
          <w:szCs w:val="20"/>
          <w:lang w:eastAsia="ru-RU"/>
        </w:rPr>
        <w:t>"</w:t>
      </w:r>
      <w:r w:rsidR="004F399B" w:rsidRPr="0045466A">
        <w:rPr>
          <w:rFonts w:ascii="Times New Roman" w:eastAsia="Times New Roman" w:hAnsi="Times New Roman"/>
          <w:spacing w:val="-4"/>
          <w:sz w:val="28"/>
          <w:szCs w:val="20"/>
          <w:lang w:eastAsia="ru-RU"/>
        </w:rPr>
        <w:t>18 294 268,3</w:t>
      </w:r>
      <w:r w:rsidR="00943EB2" w:rsidRPr="0045466A">
        <w:rPr>
          <w:rFonts w:ascii="Times New Roman" w:eastAsia="Times New Roman" w:hAnsi="Times New Roman"/>
          <w:spacing w:val="-4"/>
          <w:sz w:val="28"/>
          <w:szCs w:val="20"/>
          <w:lang w:eastAsia="ru-RU"/>
        </w:rPr>
        <w:t>"</w:t>
      </w:r>
      <w:r w:rsidR="004324AC" w:rsidRPr="0045466A">
        <w:rPr>
          <w:rFonts w:ascii="Times New Roman" w:hAnsi="Times New Roman"/>
          <w:spacing w:val="-2"/>
          <w:sz w:val="28"/>
          <w:szCs w:val="28"/>
        </w:rPr>
        <w:t xml:space="preserve"> заменить цифрами </w:t>
      </w:r>
      <w:r w:rsidR="00943EB2" w:rsidRPr="0045466A">
        <w:rPr>
          <w:rFonts w:ascii="Times New Roman" w:eastAsia="Times New Roman" w:hAnsi="Times New Roman"/>
          <w:spacing w:val="-4"/>
          <w:sz w:val="28"/>
          <w:szCs w:val="20"/>
          <w:lang w:eastAsia="ru-RU"/>
        </w:rPr>
        <w:t>"</w:t>
      </w:r>
      <w:r w:rsidR="006B2B07" w:rsidRPr="0045466A">
        <w:rPr>
          <w:rFonts w:ascii="Times New Roman" w:eastAsia="Times New Roman" w:hAnsi="Times New Roman"/>
          <w:spacing w:val="-4"/>
          <w:sz w:val="28"/>
          <w:szCs w:val="20"/>
          <w:lang w:eastAsia="ru-RU"/>
        </w:rPr>
        <w:t>1</w:t>
      </w:r>
      <w:r w:rsidR="00945FB0" w:rsidRPr="0045466A">
        <w:rPr>
          <w:rFonts w:ascii="Times New Roman" w:eastAsia="Times New Roman" w:hAnsi="Times New Roman"/>
          <w:spacing w:val="-4"/>
          <w:sz w:val="28"/>
          <w:szCs w:val="20"/>
          <w:lang w:eastAsia="ru-RU"/>
        </w:rPr>
        <w:t>8</w:t>
      </w:r>
      <w:r w:rsidR="00FD029B" w:rsidRPr="0045466A">
        <w:rPr>
          <w:rFonts w:ascii="Times New Roman" w:eastAsia="Times New Roman" w:hAnsi="Times New Roman"/>
          <w:spacing w:val="-4"/>
          <w:sz w:val="28"/>
          <w:szCs w:val="20"/>
          <w:lang w:eastAsia="ru-RU"/>
        </w:rPr>
        <w:t> 722 958,1</w:t>
      </w:r>
      <w:r w:rsidR="00943EB2" w:rsidRPr="0045466A">
        <w:rPr>
          <w:rFonts w:ascii="Times New Roman" w:eastAsia="Times New Roman" w:hAnsi="Times New Roman"/>
          <w:spacing w:val="-4"/>
          <w:sz w:val="28"/>
          <w:szCs w:val="20"/>
          <w:lang w:eastAsia="ru-RU"/>
        </w:rPr>
        <w:t>"</w:t>
      </w:r>
      <w:r w:rsidR="004F399B" w:rsidRPr="0045466A">
        <w:rPr>
          <w:rFonts w:ascii="Times New Roman" w:eastAsia="Times New Roman" w:hAnsi="Times New Roman"/>
          <w:spacing w:val="-4"/>
          <w:sz w:val="28"/>
          <w:szCs w:val="20"/>
          <w:lang w:eastAsia="ru-RU"/>
        </w:rPr>
        <w:t>.</w:t>
      </w:r>
    </w:p>
    <w:p w:rsidR="009A3EE2" w:rsidRDefault="009A3EE2" w:rsidP="005B4D9D">
      <w:pPr>
        <w:pStyle w:val="ad"/>
        <w:tabs>
          <w:tab w:val="left" w:pos="1134"/>
        </w:tabs>
        <w:spacing w:after="0" w:line="230" w:lineRule="auto"/>
        <w:jc w:val="both"/>
        <w:rPr>
          <w:rFonts w:ascii="Times New Roman" w:eastAsia="Times New Roman" w:hAnsi="Times New Roman"/>
          <w:spacing w:val="-4"/>
          <w:sz w:val="28"/>
          <w:szCs w:val="20"/>
          <w:lang w:eastAsia="ru-RU"/>
        </w:rPr>
      </w:pPr>
      <w:r w:rsidRPr="00583E5E">
        <w:rPr>
          <w:rFonts w:ascii="Times New Roman" w:eastAsia="Times New Roman" w:hAnsi="Times New Roman"/>
          <w:spacing w:val="-4"/>
          <w:sz w:val="28"/>
          <w:szCs w:val="20"/>
          <w:lang w:eastAsia="ru-RU"/>
        </w:rPr>
        <w:t xml:space="preserve">3. </w:t>
      </w:r>
      <w:r w:rsidR="004324AC" w:rsidRPr="00583E5E">
        <w:rPr>
          <w:rFonts w:ascii="Times New Roman" w:eastAsia="Times New Roman" w:hAnsi="Times New Roman"/>
          <w:spacing w:val="-4"/>
          <w:sz w:val="28"/>
          <w:szCs w:val="20"/>
          <w:lang w:eastAsia="ru-RU"/>
        </w:rPr>
        <w:t>В статье 6:</w:t>
      </w:r>
    </w:p>
    <w:p w:rsidR="006904C6" w:rsidRDefault="009A3EE2" w:rsidP="005B4D9D">
      <w:pPr>
        <w:pStyle w:val="ad"/>
        <w:tabs>
          <w:tab w:val="left" w:pos="1134"/>
        </w:tabs>
        <w:spacing w:after="0" w:line="23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spacing w:val="-4"/>
          <w:sz w:val="28"/>
          <w:szCs w:val="20"/>
          <w:lang w:eastAsia="ru-RU"/>
        </w:rPr>
        <w:t>1)</w:t>
      </w:r>
      <w:r w:rsidR="00A36796">
        <w:rPr>
          <w:rFonts w:ascii="Times New Roman" w:eastAsia="Times New Roman" w:hAnsi="Times New Roman"/>
          <w:spacing w:val="-4"/>
          <w:sz w:val="28"/>
          <w:szCs w:val="20"/>
          <w:lang w:eastAsia="ru-RU"/>
        </w:rPr>
        <w:t xml:space="preserve"> </w:t>
      </w:r>
      <w:r w:rsidR="003B59E8">
        <w:rPr>
          <w:rFonts w:ascii="Times New Roman" w:eastAsia="Times New Roman" w:hAnsi="Times New Roman"/>
          <w:spacing w:val="-4"/>
          <w:sz w:val="28"/>
          <w:szCs w:val="20"/>
          <w:lang w:eastAsia="ru-RU"/>
        </w:rPr>
        <w:t xml:space="preserve">в абзаце втором </w:t>
      </w:r>
      <w:r w:rsidR="00A36796">
        <w:rPr>
          <w:rFonts w:ascii="Times New Roman" w:eastAsia="Times New Roman" w:hAnsi="Times New Roman"/>
          <w:spacing w:val="-4"/>
          <w:sz w:val="28"/>
          <w:szCs w:val="20"/>
          <w:lang w:eastAsia="ru-RU"/>
        </w:rPr>
        <w:t xml:space="preserve">пункта 1 </w:t>
      </w:r>
      <w:r w:rsidR="004324AC" w:rsidRPr="0045466A">
        <w:rPr>
          <w:rFonts w:ascii="Times New Roman" w:eastAsia="Times New Roman" w:hAnsi="Times New Roman"/>
          <w:spacing w:val="-4"/>
          <w:sz w:val="28"/>
          <w:szCs w:val="20"/>
          <w:lang w:eastAsia="ru-RU"/>
        </w:rPr>
        <w:t xml:space="preserve">цифры </w:t>
      </w:r>
      <w:r w:rsidR="00943EB2" w:rsidRPr="0045466A">
        <w:rPr>
          <w:rFonts w:ascii="Times New Roman" w:eastAsia="Times New Roman" w:hAnsi="Times New Roman"/>
          <w:spacing w:val="-4"/>
          <w:sz w:val="28"/>
          <w:szCs w:val="20"/>
          <w:lang w:eastAsia="ru-RU"/>
        </w:rPr>
        <w:t>"</w:t>
      </w:r>
      <w:r w:rsidR="00583E5E" w:rsidRPr="0045466A">
        <w:rPr>
          <w:rFonts w:ascii="Times New Roman" w:eastAsia="Times New Roman" w:hAnsi="Times New Roman"/>
          <w:color w:val="000000"/>
          <w:spacing w:val="-4"/>
          <w:sz w:val="28"/>
          <w:szCs w:val="20"/>
          <w:lang w:eastAsia="ru-RU"/>
        </w:rPr>
        <w:t>104 632 032,4</w:t>
      </w:r>
      <w:r w:rsidR="00943EB2" w:rsidRPr="0045466A">
        <w:rPr>
          <w:rFonts w:ascii="Times New Roman" w:eastAsia="Times New Roman" w:hAnsi="Times New Roman"/>
          <w:spacing w:val="-4"/>
          <w:sz w:val="28"/>
          <w:szCs w:val="20"/>
          <w:lang w:eastAsia="ru-RU"/>
        </w:rPr>
        <w:t>"</w:t>
      </w:r>
      <w:r w:rsidR="004324AC" w:rsidRPr="0045466A">
        <w:rPr>
          <w:rFonts w:ascii="Times New Roman" w:eastAsia="Times New Roman" w:hAnsi="Times New Roman"/>
          <w:spacing w:val="-4"/>
          <w:sz w:val="28"/>
          <w:szCs w:val="20"/>
          <w:lang w:eastAsia="ru-RU"/>
        </w:rPr>
        <w:t xml:space="preserve"> заменить цифрами</w:t>
      </w:r>
      <w:r w:rsidR="001068C3" w:rsidRPr="0045466A">
        <w:rPr>
          <w:rFonts w:ascii="Times New Roman" w:eastAsia="Times New Roman" w:hAnsi="Times New Roman"/>
          <w:spacing w:val="-4"/>
          <w:sz w:val="28"/>
          <w:szCs w:val="20"/>
          <w:lang w:eastAsia="ru-RU"/>
        </w:rPr>
        <w:t xml:space="preserve"> </w:t>
      </w:r>
      <w:r w:rsidR="00943EB2" w:rsidRPr="0045466A">
        <w:rPr>
          <w:rFonts w:ascii="Times New Roman" w:eastAsia="Times New Roman" w:hAnsi="Times New Roman"/>
          <w:color w:val="000000"/>
          <w:spacing w:val="-4"/>
          <w:sz w:val="28"/>
          <w:szCs w:val="20"/>
          <w:lang w:eastAsia="ru-RU"/>
        </w:rPr>
        <w:t>"</w:t>
      </w:r>
      <w:r w:rsidR="0045466A" w:rsidRPr="0045466A">
        <w:rPr>
          <w:rFonts w:ascii="Times New Roman" w:eastAsia="Times New Roman" w:hAnsi="Times New Roman"/>
          <w:color w:val="000000"/>
          <w:spacing w:val="-4"/>
          <w:sz w:val="28"/>
          <w:szCs w:val="20"/>
          <w:lang w:eastAsia="ru-RU"/>
        </w:rPr>
        <w:t>102 977 772</w:t>
      </w:r>
      <w:r w:rsidR="0045466A">
        <w:rPr>
          <w:rFonts w:ascii="Times New Roman" w:eastAsia="Times New Roman" w:hAnsi="Times New Roman"/>
          <w:color w:val="000000"/>
          <w:spacing w:val="-4"/>
          <w:sz w:val="28"/>
          <w:szCs w:val="20"/>
          <w:lang w:eastAsia="ru-RU"/>
        </w:rPr>
        <w:t>,2</w:t>
      </w:r>
      <w:r w:rsidR="00943EB2" w:rsidRPr="00710FAB">
        <w:rPr>
          <w:rFonts w:ascii="Times New Roman" w:eastAsia="Times New Roman" w:hAnsi="Times New Roman"/>
          <w:color w:val="000000"/>
          <w:spacing w:val="-4"/>
          <w:sz w:val="28"/>
          <w:szCs w:val="20"/>
          <w:lang w:eastAsia="ru-RU"/>
        </w:rPr>
        <w:t>"</w:t>
      </w:r>
      <w:r w:rsidR="004324AC" w:rsidRPr="00710FAB">
        <w:rPr>
          <w:rFonts w:ascii="Times New Roman" w:eastAsia="Times New Roman" w:hAnsi="Times New Roman"/>
          <w:color w:val="000000"/>
          <w:spacing w:val="-4"/>
          <w:sz w:val="28"/>
          <w:szCs w:val="20"/>
          <w:lang w:eastAsia="ru-RU"/>
        </w:rPr>
        <w:t>;</w:t>
      </w:r>
    </w:p>
    <w:p w:rsidR="004C6A02" w:rsidRPr="0045466A" w:rsidRDefault="00031451" w:rsidP="005B4D9D">
      <w:pPr>
        <w:pStyle w:val="ad"/>
        <w:tabs>
          <w:tab w:val="left" w:pos="1134"/>
        </w:tabs>
        <w:spacing w:after="0" w:line="230" w:lineRule="auto"/>
        <w:ind w:left="0" w:firstLine="709"/>
        <w:jc w:val="both"/>
        <w:rPr>
          <w:rFonts w:ascii="Times New Roman" w:eastAsia="Times New Roman" w:hAnsi="Times New Roman"/>
          <w:color w:val="000000"/>
          <w:spacing w:val="-4"/>
          <w:sz w:val="28"/>
          <w:szCs w:val="20"/>
          <w:lang w:eastAsia="ru-RU"/>
        </w:rPr>
      </w:pPr>
      <w:r w:rsidRPr="0045466A">
        <w:rPr>
          <w:rFonts w:ascii="Times New Roman" w:eastAsia="Times New Roman" w:hAnsi="Times New Roman"/>
          <w:color w:val="000000"/>
          <w:spacing w:val="-4"/>
          <w:sz w:val="28"/>
          <w:szCs w:val="20"/>
          <w:lang w:eastAsia="ru-RU"/>
        </w:rPr>
        <w:t>2</w:t>
      </w:r>
      <w:r w:rsidR="004C6A02" w:rsidRPr="0045466A">
        <w:rPr>
          <w:rFonts w:ascii="Times New Roman" w:eastAsia="Times New Roman" w:hAnsi="Times New Roman"/>
          <w:color w:val="000000"/>
          <w:spacing w:val="-4"/>
          <w:sz w:val="28"/>
          <w:szCs w:val="20"/>
          <w:lang w:eastAsia="ru-RU"/>
        </w:rPr>
        <w:t xml:space="preserve">) </w:t>
      </w:r>
      <w:r w:rsidR="00187DF6" w:rsidRPr="0045466A">
        <w:rPr>
          <w:rFonts w:ascii="Times New Roman" w:eastAsia="Times New Roman" w:hAnsi="Times New Roman"/>
          <w:spacing w:val="-4"/>
          <w:sz w:val="28"/>
          <w:szCs w:val="20"/>
          <w:lang w:eastAsia="ru-RU"/>
        </w:rPr>
        <w:t xml:space="preserve">в абзаце втором </w:t>
      </w:r>
      <w:r w:rsidR="00EA053D" w:rsidRPr="0045466A">
        <w:rPr>
          <w:rFonts w:ascii="Times New Roman" w:eastAsia="Times New Roman" w:hAnsi="Times New Roman"/>
          <w:spacing w:val="-4"/>
          <w:sz w:val="28"/>
          <w:szCs w:val="20"/>
          <w:lang w:eastAsia="ru-RU"/>
        </w:rPr>
        <w:t>пункт</w:t>
      </w:r>
      <w:r w:rsidR="00187DF6" w:rsidRPr="0045466A">
        <w:rPr>
          <w:rFonts w:ascii="Times New Roman" w:eastAsia="Times New Roman" w:hAnsi="Times New Roman"/>
          <w:spacing w:val="-4"/>
          <w:sz w:val="28"/>
          <w:szCs w:val="20"/>
          <w:lang w:eastAsia="ru-RU"/>
        </w:rPr>
        <w:t>а</w:t>
      </w:r>
      <w:r w:rsidR="00EA053D" w:rsidRPr="0045466A">
        <w:rPr>
          <w:rFonts w:ascii="Times New Roman" w:eastAsia="Times New Roman" w:hAnsi="Times New Roman"/>
          <w:spacing w:val="-4"/>
          <w:sz w:val="28"/>
          <w:szCs w:val="20"/>
          <w:lang w:eastAsia="ru-RU"/>
        </w:rPr>
        <w:t xml:space="preserve"> </w:t>
      </w:r>
      <w:r w:rsidR="00DF5FA8" w:rsidRPr="0045466A">
        <w:rPr>
          <w:rFonts w:ascii="Times New Roman" w:eastAsia="Times New Roman" w:hAnsi="Times New Roman"/>
          <w:spacing w:val="-4"/>
          <w:sz w:val="28"/>
          <w:szCs w:val="20"/>
          <w:lang w:eastAsia="ru-RU"/>
        </w:rPr>
        <w:t>5</w:t>
      </w:r>
      <w:r w:rsidR="00187DF6" w:rsidRPr="0045466A">
        <w:rPr>
          <w:rFonts w:ascii="Times New Roman" w:eastAsia="Times New Roman" w:hAnsi="Times New Roman"/>
          <w:spacing w:val="-4"/>
          <w:sz w:val="28"/>
          <w:szCs w:val="20"/>
          <w:lang w:eastAsia="ru-RU"/>
        </w:rPr>
        <w:t xml:space="preserve"> </w:t>
      </w:r>
      <w:r w:rsidR="004C6A02" w:rsidRPr="0045466A">
        <w:rPr>
          <w:rFonts w:ascii="Times New Roman" w:eastAsia="Times New Roman" w:hAnsi="Times New Roman"/>
          <w:spacing w:val="-4"/>
          <w:sz w:val="28"/>
          <w:szCs w:val="20"/>
          <w:lang w:eastAsia="ru-RU"/>
        </w:rPr>
        <w:t xml:space="preserve">цифры </w:t>
      </w:r>
      <w:r w:rsidR="00943EB2" w:rsidRPr="0045466A">
        <w:rPr>
          <w:rFonts w:ascii="Times New Roman" w:eastAsia="Times New Roman" w:hAnsi="Times New Roman"/>
          <w:spacing w:val="-4"/>
          <w:sz w:val="28"/>
          <w:szCs w:val="20"/>
          <w:lang w:eastAsia="ru-RU"/>
        </w:rPr>
        <w:t>"</w:t>
      </w:r>
      <w:r w:rsidR="00151909" w:rsidRPr="0045466A">
        <w:rPr>
          <w:rFonts w:ascii="Times New Roman" w:eastAsia="Times New Roman" w:hAnsi="Times New Roman"/>
          <w:spacing w:val="-4"/>
          <w:sz w:val="28"/>
          <w:szCs w:val="20"/>
          <w:lang w:eastAsia="ru-RU"/>
        </w:rPr>
        <w:t>64 846 002,8</w:t>
      </w:r>
      <w:r w:rsidR="00943EB2" w:rsidRPr="0045466A">
        <w:rPr>
          <w:rFonts w:ascii="Times New Roman" w:eastAsia="Times New Roman" w:hAnsi="Times New Roman"/>
          <w:spacing w:val="-4"/>
          <w:sz w:val="28"/>
          <w:szCs w:val="20"/>
          <w:lang w:eastAsia="ru-RU"/>
        </w:rPr>
        <w:t>"</w:t>
      </w:r>
      <w:r w:rsidR="004C6A02" w:rsidRPr="0045466A">
        <w:rPr>
          <w:rFonts w:ascii="Times New Roman" w:eastAsia="Times New Roman" w:hAnsi="Times New Roman"/>
          <w:spacing w:val="-4"/>
          <w:sz w:val="28"/>
          <w:szCs w:val="20"/>
          <w:lang w:eastAsia="ru-RU"/>
        </w:rPr>
        <w:t xml:space="preserve"> заменить цифрами </w:t>
      </w:r>
      <w:r w:rsidR="00943EB2" w:rsidRPr="0045466A">
        <w:rPr>
          <w:rFonts w:ascii="Times New Roman" w:eastAsia="Times New Roman" w:hAnsi="Times New Roman"/>
          <w:color w:val="000000"/>
          <w:spacing w:val="-4"/>
          <w:sz w:val="28"/>
          <w:szCs w:val="20"/>
          <w:lang w:eastAsia="ru-RU"/>
        </w:rPr>
        <w:t>"</w:t>
      </w:r>
      <w:r w:rsidR="00045E4C" w:rsidRPr="0045466A">
        <w:rPr>
          <w:rFonts w:ascii="Times New Roman" w:eastAsia="Times New Roman" w:hAnsi="Times New Roman"/>
          <w:spacing w:val="-4"/>
          <w:sz w:val="28"/>
          <w:szCs w:val="20"/>
          <w:lang w:eastAsia="ru-RU"/>
        </w:rPr>
        <w:t>6</w:t>
      </w:r>
      <w:r w:rsidR="00E5602D" w:rsidRPr="0045466A">
        <w:rPr>
          <w:rFonts w:ascii="Times New Roman" w:eastAsia="Times New Roman" w:hAnsi="Times New Roman"/>
          <w:spacing w:val="-4"/>
          <w:sz w:val="28"/>
          <w:szCs w:val="20"/>
          <w:lang w:eastAsia="ru-RU"/>
        </w:rPr>
        <w:t>4</w:t>
      </w:r>
      <w:r w:rsidR="0045466A" w:rsidRPr="0045466A">
        <w:rPr>
          <w:rFonts w:ascii="Times New Roman" w:eastAsia="Times New Roman" w:hAnsi="Times New Roman"/>
          <w:spacing w:val="-4"/>
          <w:sz w:val="28"/>
          <w:szCs w:val="20"/>
          <w:lang w:eastAsia="ru-RU"/>
        </w:rPr>
        <w:t> 351 911,9</w:t>
      </w:r>
      <w:r w:rsidR="00943EB2" w:rsidRPr="0045466A">
        <w:rPr>
          <w:rFonts w:ascii="Times New Roman" w:eastAsia="Times New Roman" w:hAnsi="Times New Roman"/>
          <w:color w:val="000000"/>
          <w:spacing w:val="-4"/>
          <w:sz w:val="28"/>
          <w:szCs w:val="20"/>
          <w:lang w:eastAsia="ru-RU"/>
        </w:rPr>
        <w:t>"</w:t>
      </w:r>
      <w:r w:rsidR="004C6A02" w:rsidRPr="0045466A">
        <w:rPr>
          <w:rFonts w:ascii="Times New Roman" w:eastAsia="Times New Roman" w:hAnsi="Times New Roman"/>
          <w:color w:val="000000"/>
          <w:spacing w:val="-4"/>
          <w:sz w:val="28"/>
          <w:szCs w:val="20"/>
          <w:lang w:eastAsia="ru-RU"/>
        </w:rPr>
        <w:t>;</w:t>
      </w:r>
    </w:p>
    <w:p w:rsidR="004C6A02" w:rsidRDefault="00031451" w:rsidP="005B4D9D">
      <w:pPr>
        <w:pStyle w:val="ad"/>
        <w:tabs>
          <w:tab w:val="left" w:pos="1134"/>
        </w:tabs>
        <w:spacing w:after="0" w:line="230" w:lineRule="auto"/>
        <w:ind w:left="0" w:firstLine="709"/>
        <w:jc w:val="both"/>
        <w:rPr>
          <w:rFonts w:ascii="Times New Roman" w:eastAsia="Times New Roman" w:hAnsi="Times New Roman"/>
          <w:color w:val="000000"/>
          <w:spacing w:val="-4"/>
          <w:sz w:val="28"/>
          <w:szCs w:val="20"/>
          <w:lang w:eastAsia="ru-RU"/>
        </w:rPr>
      </w:pPr>
      <w:r w:rsidRPr="0045466A">
        <w:rPr>
          <w:rFonts w:ascii="Times New Roman" w:eastAsia="Times New Roman" w:hAnsi="Times New Roman"/>
          <w:color w:val="000000"/>
          <w:spacing w:val="-4"/>
          <w:sz w:val="28"/>
          <w:szCs w:val="20"/>
          <w:lang w:eastAsia="ru-RU"/>
        </w:rPr>
        <w:t>3</w:t>
      </w:r>
      <w:r w:rsidR="00A36796">
        <w:rPr>
          <w:rFonts w:ascii="Times New Roman" w:eastAsia="Times New Roman" w:hAnsi="Times New Roman"/>
          <w:color w:val="000000"/>
          <w:spacing w:val="-4"/>
          <w:sz w:val="28"/>
          <w:szCs w:val="20"/>
          <w:lang w:eastAsia="ru-RU"/>
        </w:rPr>
        <w:t xml:space="preserve">) </w:t>
      </w:r>
      <w:r w:rsidR="00552F7B">
        <w:rPr>
          <w:rFonts w:ascii="Times New Roman" w:eastAsia="Times New Roman" w:hAnsi="Times New Roman"/>
          <w:spacing w:val="-4"/>
          <w:sz w:val="28"/>
          <w:szCs w:val="20"/>
          <w:lang w:eastAsia="ru-RU"/>
        </w:rPr>
        <w:t xml:space="preserve">в абзаце втором </w:t>
      </w:r>
      <w:r w:rsidR="00A36796" w:rsidRPr="0045466A">
        <w:rPr>
          <w:rFonts w:ascii="Times New Roman" w:eastAsia="Times New Roman" w:hAnsi="Times New Roman"/>
          <w:spacing w:val="-4"/>
          <w:sz w:val="28"/>
          <w:szCs w:val="20"/>
          <w:lang w:eastAsia="ru-RU"/>
        </w:rPr>
        <w:t>пункт</w:t>
      </w:r>
      <w:r w:rsidR="00A36796">
        <w:rPr>
          <w:rFonts w:ascii="Times New Roman" w:eastAsia="Times New Roman" w:hAnsi="Times New Roman"/>
          <w:spacing w:val="-4"/>
          <w:sz w:val="28"/>
          <w:szCs w:val="20"/>
          <w:lang w:eastAsia="ru-RU"/>
        </w:rPr>
        <w:t>а</w:t>
      </w:r>
      <w:r w:rsidR="00A36796" w:rsidRPr="0045466A">
        <w:rPr>
          <w:rFonts w:ascii="Times New Roman" w:eastAsia="Times New Roman" w:hAnsi="Times New Roman"/>
          <w:spacing w:val="-4"/>
          <w:sz w:val="28"/>
          <w:szCs w:val="20"/>
          <w:lang w:eastAsia="ru-RU"/>
        </w:rPr>
        <w:t xml:space="preserve"> 7</w:t>
      </w:r>
      <w:r w:rsidR="00A36796">
        <w:rPr>
          <w:rFonts w:ascii="Times New Roman" w:eastAsia="Times New Roman" w:hAnsi="Times New Roman"/>
          <w:spacing w:val="-4"/>
          <w:sz w:val="28"/>
          <w:szCs w:val="20"/>
          <w:lang w:eastAsia="ru-RU"/>
        </w:rPr>
        <w:t xml:space="preserve"> </w:t>
      </w:r>
      <w:r w:rsidR="004C6A02" w:rsidRPr="00251827">
        <w:rPr>
          <w:rFonts w:ascii="Times New Roman" w:eastAsia="Times New Roman" w:hAnsi="Times New Roman"/>
          <w:spacing w:val="-4"/>
          <w:sz w:val="28"/>
          <w:szCs w:val="20"/>
          <w:lang w:eastAsia="ru-RU"/>
        </w:rPr>
        <w:t xml:space="preserve">цифры </w:t>
      </w:r>
      <w:r w:rsidR="00943EB2">
        <w:rPr>
          <w:rFonts w:ascii="Times New Roman" w:eastAsia="Times New Roman" w:hAnsi="Times New Roman"/>
          <w:spacing w:val="-4"/>
          <w:sz w:val="28"/>
          <w:szCs w:val="20"/>
          <w:lang w:eastAsia="ru-RU"/>
        </w:rPr>
        <w:t>"</w:t>
      </w:r>
      <w:r w:rsidR="00151909" w:rsidRPr="0035045E">
        <w:rPr>
          <w:rFonts w:ascii="Times New Roman" w:eastAsia="Times New Roman" w:hAnsi="Times New Roman"/>
          <w:color w:val="000000"/>
          <w:spacing w:val="-4"/>
          <w:sz w:val="28"/>
          <w:szCs w:val="20"/>
          <w:lang w:eastAsia="ru-RU"/>
        </w:rPr>
        <w:t>24</w:t>
      </w:r>
      <w:r w:rsidR="00434493">
        <w:rPr>
          <w:rFonts w:ascii="Times New Roman" w:eastAsia="Times New Roman" w:hAnsi="Times New Roman"/>
          <w:color w:val="000000"/>
          <w:spacing w:val="-4"/>
          <w:sz w:val="28"/>
          <w:szCs w:val="20"/>
          <w:lang w:eastAsia="ru-RU"/>
        </w:rPr>
        <w:t> </w:t>
      </w:r>
      <w:r w:rsidR="00151909" w:rsidRPr="0035045E">
        <w:rPr>
          <w:rFonts w:ascii="Times New Roman" w:eastAsia="Times New Roman" w:hAnsi="Times New Roman"/>
          <w:color w:val="000000"/>
          <w:spacing w:val="-4"/>
          <w:sz w:val="28"/>
          <w:szCs w:val="20"/>
          <w:lang w:eastAsia="ru-RU"/>
        </w:rPr>
        <w:t>215</w:t>
      </w:r>
      <w:r w:rsidR="00434493">
        <w:rPr>
          <w:rFonts w:ascii="Times New Roman" w:eastAsia="Times New Roman" w:hAnsi="Times New Roman"/>
          <w:color w:val="000000"/>
          <w:spacing w:val="-4"/>
          <w:sz w:val="28"/>
          <w:szCs w:val="20"/>
          <w:lang w:eastAsia="ru-RU"/>
        </w:rPr>
        <w:t> </w:t>
      </w:r>
      <w:r w:rsidR="00151909" w:rsidRPr="0035045E">
        <w:rPr>
          <w:rFonts w:ascii="Times New Roman" w:eastAsia="Times New Roman" w:hAnsi="Times New Roman"/>
          <w:color w:val="000000"/>
          <w:spacing w:val="-4"/>
          <w:sz w:val="28"/>
          <w:szCs w:val="20"/>
          <w:lang w:eastAsia="ru-RU"/>
        </w:rPr>
        <w:t>671,5</w:t>
      </w:r>
      <w:r w:rsidR="00943EB2">
        <w:rPr>
          <w:rFonts w:ascii="Times New Roman" w:eastAsia="Times New Roman" w:hAnsi="Times New Roman"/>
          <w:spacing w:val="-4"/>
          <w:sz w:val="28"/>
          <w:szCs w:val="20"/>
          <w:lang w:eastAsia="ru-RU"/>
        </w:rPr>
        <w:t>"</w:t>
      </w:r>
      <w:r w:rsidR="004C6A02" w:rsidRPr="00251827">
        <w:rPr>
          <w:rFonts w:ascii="Times New Roman" w:eastAsia="Times New Roman" w:hAnsi="Times New Roman"/>
          <w:spacing w:val="-4"/>
          <w:sz w:val="28"/>
          <w:szCs w:val="20"/>
          <w:lang w:eastAsia="ru-RU"/>
        </w:rPr>
        <w:t xml:space="preserve"> заменить </w:t>
      </w:r>
      <w:r w:rsidR="004C6A02" w:rsidRPr="002B1DA9">
        <w:rPr>
          <w:rFonts w:ascii="Times New Roman" w:eastAsia="Times New Roman" w:hAnsi="Times New Roman"/>
          <w:spacing w:val="-4"/>
          <w:sz w:val="28"/>
          <w:szCs w:val="20"/>
          <w:lang w:eastAsia="ru-RU"/>
        </w:rPr>
        <w:t xml:space="preserve">цифрами </w:t>
      </w:r>
      <w:r w:rsidR="00943EB2">
        <w:rPr>
          <w:rFonts w:ascii="Times New Roman" w:eastAsia="Times New Roman" w:hAnsi="Times New Roman"/>
          <w:color w:val="000000"/>
          <w:spacing w:val="-4"/>
          <w:sz w:val="28"/>
          <w:szCs w:val="20"/>
          <w:lang w:eastAsia="ru-RU"/>
        </w:rPr>
        <w:t>"</w:t>
      </w:r>
      <w:r w:rsidR="0045466A">
        <w:rPr>
          <w:rFonts w:ascii="Times New Roman" w:eastAsia="Times New Roman" w:hAnsi="Times New Roman"/>
          <w:color w:val="000000"/>
          <w:spacing w:val="-4"/>
          <w:sz w:val="28"/>
          <w:szCs w:val="20"/>
          <w:lang w:eastAsia="ru-RU"/>
        </w:rPr>
        <w:t>23 175 728,2</w:t>
      </w:r>
      <w:r w:rsidR="00943EB2">
        <w:rPr>
          <w:rFonts w:ascii="Times New Roman" w:eastAsia="Times New Roman" w:hAnsi="Times New Roman"/>
          <w:color w:val="000000"/>
          <w:spacing w:val="-4"/>
          <w:sz w:val="28"/>
          <w:szCs w:val="20"/>
          <w:lang w:eastAsia="ru-RU"/>
        </w:rPr>
        <w:t>"</w:t>
      </w:r>
      <w:r w:rsidR="00EA053D" w:rsidRPr="00074DDA">
        <w:rPr>
          <w:rFonts w:ascii="Times New Roman" w:eastAsia="Times New Roman" w:hAnsi="Times New Roman"/>
          <w:color w:val="000000"/>
          <w:spacing w:val="-4"/>
          <w:sz w:val="28"/>
          <w:szCs w:val="20"/>
          <w:lang w:eastAsia="ru-RU"/>
        </w:rPr>
        <w:t>;</w:t>
      </w:r>
    </w:p>
    <w:p w:rsidR="00EA053D" w:rsidRDefault="00031451" w:rsidP="005B4D9D">
      <w:pPr>
        <w:pStyle w:val="ad"/>
        <w:tabs>
          <w:tab w:val="left" w:pos="1134"/>
        </w:tabs>
        <w:spacing w:after="0" w:line="23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4</w:t>
      </w:r>
      <w:r w:rsidR="0085495A">
        <w:rPr>
          <w:rFonts w:ascii="Times New Roman" w:eastAsia="Times New Roman" w:hAnsi="Times New Roman"/>
          <w:color w:val="000000"/>
          <w:spacing w:val="-4"/>
          <w:sz w:val="28"/>
          <w:szCs w:val="20"/>
          <w:lang w:eastAsia="ru-RU"/>
        </w:rPr>
        <w:t xml:space="preserve">) </w:t>
      </w:r>
      <w:r w:rsidR="004D095D">
        <w:rPr>
          <w:rFonts w:ascii="Times New Roman" w:eastAsia="Times New Roman" w:hAnsi="Times New Roman"/>
          <w:spacing w:val="-4"/>
          <w:sz w:val="28"/>
          <w:szCs w:val="20"/>
          <w:lang w:eastAsia="ru-RU"/>
        </w:rPr>
        <w:t xml:space="preserve">в абзаце втором </w:t>
      </w:r>
      <w:r w:rsidR="0085495A">
        <w:rPr>
          <w:rFonts w:ascii="Times New Roman" w:eastAsia="Times New Roman" w:hAnsi="Times New Roman"/>
          <w:color w:val="000000"/>
          <w:spacing w:val="-4"/>
          <w:sz w:val="28"/>
          <w:szCs w:val="20"/>
          <w:lang w:eastAsia="ru-RU"/>
        </w:rPr>
        <w:t>пункт</w:t>
      </w:r>
      <w:r w:rsidR="004D095D">
        <w:rPr>
          <w:rFonts w:ascii="Times New Roman" w:eastAsia="Times New Roman" w:hAnsi="Times New Roman"/>
          <w:color w:val="000000"/>
          <w:spacing w:val="-4"/>
          <w:sz w:val="28"/>
          <w:szCs w:val="20"/>
          <w:lang w:eastAsia="ru-RU"/>
        </w:rPr>
        <w:t>а</w:t>
      </w:r>
      <w:r w:rsidR="0085495A">
        <w:rPr>
          <w:rFonts w:ascii="Times New Roman" w:eastAsia="Times New Roman" w:hAnsi="Times New Roman"/>
          <w:color w:val="000000"/>
          <w:spacing w:val="-4"/>
          <w:sz w:val="28"/>
          <w:szCs w:val="20"/>
          <w:lang w:eastAsia="ru-RU"/>
        </w:rPr>
        <w:t xml:space="preserve"> 8</w:t>
      </w:r>
      <w:r w:rsidR="004D095D">
        <w:rPr>
          <w:rFonts w:ascii="Times New Roman" w:eastAsia="Times New Roman" w:hAnsi="Times New Roman"/>
          <w:color w:val="000000"/>
          <w:spacing w:val="-4"/>
          <w:sz w:val="28"/>
          <w:szCs w:val="20"/>
          <w:lang w:eastAsia="ru-RU"/>
        </w:rPr>
        <w:t xml:space="preserve"> </w:t>
      </w:r>
      <w:r w:rsidR="0085495A" w:rsidRPr="00251827">
        <w:rPr>
          <w:rFonts w:ascii="Times New Roman" w:eastAsia="Times New Roman" w:hAnsi="Times New Roman"/>
          <w:spacing w:val="-4"/>
          <w:sz w:val="28"/>
          <w:szCs w:val="20"/>
          <w:lang w:eastAsia="ru-RU"/>
        </w:rPr>
        <w:t xml:space="preserve">цифры </w:t>
      </w:r>
      <w:r w:rsidR="00943EB2">
        <w:rPr>
          <w:rFonts w:ascii="Times New Roman" w:eastAsia="Times New Roman" w:hAnsi="Times New Roman"/>
          <w:spacing w:val="-4"/>
          <w:sz w:val="28"/>
          <w:szCs w:val="20"/>
          <w:lang w:eastAsia="ru-RU"/>
        </w:rPr>
        <w:t>"</w:t>
      </w:r>
      <w:r w:rsidR="00151909" w:rsidRPr="0009787F">
        <w:rPr>
          <w:rFonts w:ascii="Times New Roman" w:eastAsia="Times New Roman" w:hAnsi="Times New Roman"/>
          <w:color w:val="000000"/>
          <w:spacing w:val="-4"/>
          <w:sz w:val="28"/>
          <w:szCs w:val="20"/>
          <w:lang w:eastAsia="ru-RU"/>
        </w:rPr>
        <w:t>2 164 896,9</w:t>
      </w:r>
      <w:r w:rsidR="00943EB2">
        <w:rPr>
          <w:rFonts w:ascii="Times New Roman" w:eastAsia="Times New Roman" w:hAnsi="Times New Roman"/>
          <w:spacing w:val="-4"/>
          <w:sz w:val="28"/>
          <w:szCs w:val="20"/>
          <w:lang w:eastAsia="ru-RU"/>
        </w:rPr>
        <w:t>"</w:t>
      </w:r>
      <w:r w:rsidR="0085495A" w:rsidRPr="00251827">
        <w:rPr>
          <w:rFonts w:ascii="Times New Roman" w:eastAsia="Times New Roman" w:hAnsi="Times New Roman"/>
          <w:spacing w:val="-4"/>
          <w:sz w:val="28"/>
          <w:szCs w:val="20"/>
          <w:lang w:eastAsia="ru-RU"/>
        </w:rPr>
        <w:t xml:space="preserve"> заменить </w:t>
      </w:r>
      <w:r w:rsidR="0085495A" w:rsidRPr="002B1DA9">
        <w:rPr>
          <w:rFonts w:ascii="Times New Roman" w:eastAsia="Times New Roman" w:hAnsi="Times New Roman"/>
          <w:spacing w:val="-4"/>
          <w:sz w:val="28"/>
          <w:szCs w:val="20"/>
          <w:lang w:eastAsia="ru-RU"/>
        </w:rPr>
        <w:t xml:space="preserve">цифрами </w:t>
      </w:r>
      <w:r w:rsidR="00943EB2">
        <w:rPr>
          <w:rFonts w:ascii="Times New Roman" w:eastAsia="Times New Roman" w:hAnsi="Times New Roman"/>
          <w:color w:val="000000"/>
          <w:spacing w:val="-4"/>
          <w:sz w:val="28"/>
          <w:szCs w:val="20"/>
          <w:lang w:eastAsia="ru-RU"/>
        </w:rPr>
        <w:t>"</w:t>
      </w:r>
      <w:r w:rsidR="00D14999" w:rsidRPr="0045466A">
        <w:rPr>
          <w:rFonts w:ascii="Times New Roman" w:eastAsia="Times New Roman" w:hAnsi="Times New Roman"/>
          <w:color w:val="000000"/>
          <w:spacing w:val="-4"/>
          <w:sz w:val="28"/>
          <w:szCs w:val="20"/>
          <w:lang w:eastAsia="ru-RU"/>
        </w:rPr>
        <w:t>2</w:t>
      </w:r>
      <w:r w:rsidR="0045466A" w:rsidRPr="0045466A">
        <w:rPr>
          <w:rFonts w:ascii="Times New Roman" w:eastAsia="Times New Roman" w:hAnsi="Times New Roman"/>
          <w:color w:val="000000"/>
          <w:spacing w:val="-4"/>
          <w:sz w:val="28"/>
          <w:szCs w:val="20"/>
          <w:lang w:eastAsia="ru-RU"/>
        </w:rPr>
        <w:t> 0</w:t>
      </w:r>
      <w:r w:rsidR="0045466A">
        <w:rPr>
          <w:rFonts w:ascii="Times New Roman" w:eastAsia="Times New Roman" w:hAnsi="Times New Roman"/>
          <w:color w:val="000000"/>
          <w:spacing w:val="-4"/>
          <w:sz w:val="28"/>
          <w:szCs w:val="20"/>
          <w:lang w:eastAsia="ru-RU"/>
        </w:rPr>
        <w:t>44 670,9</w:t>
      </w:r>
      <w:r w:rsidR="00943EB2" w:rsidRPr="0009787F">
        <w:rPr>
          <w:rFonts w:ascii="Times New Roman" w:eastAsia="Times New Roman" w:hAnsi="Times New Roman"/>
          <w:color w:val="000000"/>
          <w:spacing w:val="-4"/>
          <w:sz w:val="28"/>
          <w:szCs w:val="20"/>
          <w:lang w:eastAsia="ru-RU"/>
        </w:rPr>
        <w:t>"</w:t>
      </w:r>
      <w:r w:rsidR="009D4E69" w:rsidRPr="0009787F">
        <w:rPr>
          <w:rFonts w:ascii="Times New Roman" w:eastAsia="Times New Roman" w:hAnsi="Times New Roman"/>
          <w:color w:val="000000"/>
          <w:spacing w:val="-4"/>
          <w:sz w:val="28"/>
          <w:szCs w:val="20"/>
          <w:lang w:eastAsia="ru-RU"/>
        </w:rPr>
        <w:t>.</w:t>
      </w:r>
    </w:p>
    <w:p w:rsidR="007627A2" w:rsidRDefault="00031451" w:rsidP="005B4D9D">
      <w:pPr>
        <w:pStyle w:val="ad"/>
        <w:tabs>
          <w:tab w:val="left" w:pos="1134"/>
        </w:tabs>
        <w:spacing w:after="0" w:line="230" w:lineRule="auto"/>
        <w:ind w:left="0" w:firstLine="709"/>
        <w:jc w:val="both"/>
        <w:rPr>
          <w:rFonts w:ascii="Times New Roman" w:eastAsia="Times New Roman" w:hAnsi="Times New Roman"/>
          <w:color w:val="000000"/>
          <w:spacing w:val="-4"/>
          <w:sz w:val="28"/>
          <w:szCs w:val="20"/>
          <w:lang w:eastAsia="ru-RU"/>
        </w:rPr>
      </w:pPr>
      <w:r w:rsidRPr="00D44540">
        <w:rPr>
          <w:rFonts w:ascii="Times New Roman" w:eastAsia="Times New Roman" w:hAnsi="Times New Roman"/>
          <w:color w:val="000000"/>
          <w:spacing w:val="-4"/>
          <w:sz w:val="28"/>
          <w:szCs w:val="20"/>
          <w:lang w:eastAsia="ru-RU"/>
        </w:rPr>
        <w:t>4</w:t>
      </w:r>
      <w:r w:rsidR="008200D4" w:rsidRPr="00D44540">
        <w:rPr>
          <w:rFonts w:ascii="Times New Roman" w:eastAsia="Times New Roman" w:hAnsi="Times New Roman"/>
          <w:color w:val="000000"/>
          <w:spacing w:val="-4"/>
          <w:sz w:val="28"/>
          <w:szCs w:val="20"/>
          <w:lang w:eastAsia="ru-RU"/>
        </w:rPr>
        <w:t xml:space="preserve">. </w:t>
      </w:r>
      <w:r w:rsidR="007627A2" w:rsidRPr="00D44540">
        <w:rPr>
          <w:rFonts w:ascii="Times New Roman" w:eastAsia="Times New Roman" w:hAnsi="Times New Roman"/>
          <w:color w:val="000000"/>
          <w:spacing w:val="-4"/>
          <w:sz w:val="28"/>
          <w:szCs w:val="20"/>
          <w:lang w:eastAsia="ru-RU"/>
        </w:rPr>
        <w:t>В подпункте 3 п</w:t>
      </w:r>
      <w:r w:rsidR="008200D4" w:rsidRPr="00D44540">
        <w:rPr>
          <w:rFonts w:ascii="Times New Roman" w:eastAsia="Times New Roman" w:hAnsi="Times New Roman"/>
          <w:color w:val="000000"/>
          <w:spacing w:val="-4"/>
          <w:sz w:val="28"/>
          <w:szCs w:val="20"/>
          <w:lang w:eastAsia="ru-RU"/>
        </w:rPr>
        <w:t>ункт</w:t>
      </w:r>
      <w:r w:rsidR="007627A2" w:rsidRPr="00D44540">
        <w:rPr>
          <w:rFonts w:ascii="Times New Roman" w:eastAsia="Times New Roman" w:hAnsi="Times New Roman"/>
          <w:color w:val="000000"/>
          <w:spacing w:val="-4"/>
          <w:sz w:val="28"/>
          <w:szCs w:val="20"/>
          <w:lang w:eastAsia="ru-RU"/>
        </w:rPr>
        <w:t>а</w:t>
      </w:r>
      <w:r w:rsidR="008200D4" w:rsidRPr="00D44540">
        <w:rPr>
          <w:rFonts w:ascii="Times New Roman" w:eastAsia="Times New Roman" w:hAnsi="Times New Roman"/>
          <w:color w:val="000000"/>
          <w:spacing w:val="-4"/>
          <w:sz w:val="28"/>
          <w:szCs w:val="20"/>
          <w:lang w:eastAsia="ru-RU"/>
        </w:rPr>
        <w:t xml:space="preserve"> 3 статьи 10</w:t>
      </w:r>
      <w:r w:rsidR="007627A2" w:rsidRPr="00D44540">
        <w:rPr>
          <w:rFonts w:ascii="Times New Roman" w:eastAsia="Times New Roman" w:hAnsi="Times New Roman"/>
          <w:color w:val="000000"/>
          <w:spacing w:val="-4"/>
          <w:sz w:val="28"/>
          <w:szCs w:val="20"/>
          <w:lang w:eastAsia="ru-RU"/>
        </w:rPr>
        <w:t xml:space="preserve"> </w:t>
      </w:r>
      <w:r w:rsidR="007627A2" w:rsidRPr="00D44540">
        <w:rPr>
          <w:rFonts w:ascii="Times New Roman" w:eastAsia="Times New Roman" w:hAnsi="Times New Roman"/>
          <w:spacing w:val="-4"/>
          <w:sz w:val="28"/>
          <w:szCs w:val="20"/>
          <w:lang w:eastAsia="ru-RU"/>
        </w:rPr>
        <w:t>цифры "</w:t>
      </w:r>
      <w:r w:rsidR="00ED5257" w:rsidRPr="00D44540">
        <w:rPr>
          <w:rFonts w:ascii="Times New Roman" w:eastAsia="Times New Roman" w:hAnsi="Times New Roman"/>
          <w:color w:val="000000"/>
          <w:spacing w:val="-4"/>
          <w:sz w:val="28"/>
          <w:szCs w:val="20"/>
          <w:lang w:eastAsia="ru-RU"/>
        </w:rPr>
        <w:t>668 714,6</w:t>
      </w:r>
      <w:r w:rsidR="007627A2" w:rsidRPr="00D44540">
        <w:rPr>
          <w:rFonts w:ascii="Times New Roman" w:eastAsia="Times New Roman" w:hAnsi="Times New Roman"/>
          <w:spacing w:val="-4"/>
          <w:sz w:val="28"/>
          <w:szCs w:val="20"/>
          <w:lang w:eastAsia="ru-RU"/>
        </w:rPr>
        <w:t xml:space="preserve">" заменить цифрами </w:t>
      </w:r>
      <w:r w:rsidR="007627A2" w:rsidRPr="00D44540">
        <w:rPr>
          <w:rFonts w:ascii="Times New Roman" w:eastAsia="Times New Roman" w:hAnsi="Times New Roman"/>
          <w:color w:val="000000"/>
          <w:spacing w:val="-4"/>
          <w:sz w:val="28"/>
          <w:szCs w:val="20"/>
          <w:lang w:eastAsia="ru-RU"/>
        </w:rPr>
        <w:t>"</w:t>
      </w:r>
      <w:r w:rsidR="00ED5257" w:rsidRPr="00D44540">
        <w:rPr>
          <w:rFonts w:ascii="Times New Roman" w:eastAsia="Times New Roman" w:hAnsi="Times New Roman"/>
          <w:color w:val="000000"/>
          <w:spacing w:val="-4"/>
          <w:sz w:val="28"/>
          <w:szCs w:val="20"/>
          <w:lang w:eastAsia="ru-RU"/>
        </w:rPr>
        <w:t>1 553 635,0</w:t>
      </w:r>
      <w:r w:rsidR="007627A2" w:rsidRPr="00D44540">
        <w:rPr>
          <w:rFonts w:ascii="Times New Roman" w:eastAsia="Times New Roman" w:hAnsi="Times New Roman"/>
          <w:color w:val="000000"/>
          <w:spacing w:val="-4"/>
          <w:sz w:val="28"/>
          <w:szCs w:val="20"/>
          <w:lang w:eastAsia="ru-RU"/>
        </w:rPr>
        <w:t>".</w:t>
      </w:r>
    </w:p>
    <w:p w:rsidR="00F63C3C" w:rsidRDefault="00031451" w:rsidP="005B4D9D">
      <w:pPr>
        <w:pStyle w:val="ad"/>
        <w:tabs>
          <w:tab w:val="left" w:pos="993"/>
        </w:tabs>
        <w:spacing w:after="0" w:line="230"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lastRenderedPageBreak/>
        <w:t>5</w:t>
      </w:r>
      <w:r w:rsidR="000E7A56">
        <w:rPr>
          <w:rFonts w:ascii="Times New Roman" w:eastAsia="Times New Roman" w:hAnsi="Times New Roman"/>
          <w:spacing w:val="-4"/>
          <w:sz w:val="28"/>
          <w:szCs w:val="20"/>
          <w:lang w:eastAsia="ru-RU"/>
        </w:rPr>
        <w:t xml:space="preserve">. </w:t>
      </w:r>
      <w:r w:rsidR="00705535">
        <w:rPr>
          <w:rFonts w:ascii="Times New Roman" w:eastAsia="Times New Roman" w:hAnsi="Times New Roman"/>
          <w:spacing w:val="-4"/>
          <w:sz w:val="28"/>
          <w:szCs w:val="20"/>
          <w:lang w:eastAsia="ru-RU"/>
        </w:rPr>
        <w:t>П</w:t>
      </w:r>
      <w:r w:rsidR="00F63C3C" w:rsidRPr="00F63C3C">
        <w:rPr>
          <w:rFonts w:ascii="Times New Roman" w:eastAsia="Times New Roman" w:hAnsi="Times New Roman"/>
          <w:spacing w:val="-4"/>
          <w:sz w:val="28"/>
          <w:szCs w:val="20"/>
          <w:lang w:eastAsia="ru-RU"/>
        </w:rPr>
        <w:t>риложени</w:t>
      </w:r>
      <w:r w:rsidR="00705535">
        <w:rPr>
          <w:rFonts w:ascii="Times New Roman" w:eastAsia="Times New Roman" w:hAnsi="Times New Roman"/>
          <w:spacing w:val="-4"/>
          <w:sz w:val="28"/>
          <w:szCs w:val="20"/>
          <w:lang w:eastAsia="ru-RU"/>
        </w:rPr>
        <w:t>е</w:t>
      </w:r>
      <w:r w:rsidR="00F63C3C" w:rsidRPr="00F63C3C">
        <w:rPr>
          <w:rFonts w:ascii="Times New Roman" w:eastAsia="Times New Roman" w:hAnsi="Times New Roman"/>
          <w:spacing w:val="-4"/>
          <w:sz w:val="28"/>
          <w:szCs w:val="20"/>
          <w:lang w:eastAsia="ru-RU"/>
        </w:rPr>
        <w:t xml:space="preserve"> 1 </w:t>
      </w:r>
      <w:r w:rsidR="00943EB2">
        <w:rPr>
          <w:rFonts w:ascii="Times New Roman" w:eastAsia="Times New Roman" w:hAnsi="Times New Roman"/>
          <w:spacing w:val="-4"/>
          <w:sz w:val="28"/>
          <w:szCs w:val="20"/>
          <w:lang w:eastAsia="ru-RU"/>
        </w:rPr>
        <w:t>"</w:t>
      </w:r>
      <w:r w:rsidR="00705535">
        <w:rPr>
          <w:rFonts w:ascii="Times New Roman" w:eastAsia="Times New Roman" w:hAnsi="Times New Roman"/>
          <w:spacing w:val="-4"/>
          <w:sz w:val="28"/>
          <w:szCs w:val="20"/>
          <w:lang w:eastAsia="ru-RU"/>
        </w:rPr>
        <w:t>Доходы</w:t>
      </w:r>
      <w:r w:rsidR="00F63C3C" w:rsidRPr="00F63C3C">
        <w:rPr>
          <w:rFonts w:ascii="Times New Roman" w:eastAsia="Times New Roman" w:hAnsi="Times New Roman"/>
          <w:spacing w:val="-4"/>
          <w:sz w:val="28"/>
          <w:szCs w:val="20"/>
          <w:lang w:eastAsia="ru-RU"/>
        </w:rPr>
        <w:t xml:space="preserve"> бюджет</w:t>
      </w:r>
      <w:r w:rsidR="00705535">
        <w:rPr>
          <w:rFonts w:ascii="Times New Roman" w:eastAsia="Times New Roman" w:hAnsi="Times New Roman"/>
          <w:spacing w:val="-4"/>
          <w:sz w:val="28"/>
          <w:szCs w:val="20"/>
          <w:lang w:eastAsia="ru-RU"/>
        </w:rPr>
        <w:t>а</w:t>
      </w:r>
      <w:r w:rsidR="00F63C3C" w:rsidRPr="00F63C3C">
        <w:rPr>
          <w:rFonts w:ascii="Times New Roman" w:eastAsia="Times New Roman" w:hAnsi="Times New Roman"/>
          <w:spacing w:val="-4"/>
          <w:sz w:val="28"/>
          <w:szCs w:val="20"/>
          <w:lang w:eastAsia="ru-RU"/>
        </w:rPr>
        <w:t xml:space="preserve"> Ханты-Мансийского автономного округа – Югры на 20</w:t>
      </w:r>
      <w:r w:rsidR="009D4E69">
        <w:rPr>
          <w:rFonts w:ascii="Times New Roman" w:eastAsia="Times New Roman" w:hAnsi="Times New Roman"/>
          <w:spacing w:val="-4"/>
          <w:sz w:val="28"/>
          <w:szCs w:val="20"/>
          <w:lang w:eastAsia="ru-RU"/>
        </w:rPr>
        <w:t>2</w:t>
      </w:r>
      <w:r w:rsidR="00A44393">
        <w:rPr>
          <w:rFonts w:ascii="Times New Roman" w:eastAsia="Times New Roman" w:hAnsi="Times New Roman"/>
          <w:spacing w:val="-4"/>
          <w:sz w:val="28"/>
          <w:szCs w:val="20"/>
          <w:lang w:eastAsia="ru-RU"/>
        </w:rPr>
        <w:t>1</w:t>
      </w:r>
      <w:r w:rsidR="00F63C3C" w:rsidRPr="00F63C3C">
        <w:rPr>
          <w:rFonts w:ascii="Times New Roman" w:eastAsia="Times New Roman" w:hAnsi="Times New Roman"/>
          <w:spacing w:val="-4"/>
          <w:sz w:val="28"/>
          <w:szCs w:val="20"/>
          <w:lang w:eastAsia="ru-RU"/>
        </w:rPr>
        <w:t xml:space="preserve"> год</w:t>
      </w:r>
      <w:r w:rsidR="00943EB2">
        <w:rPr>
          <w:rFonts w:ascii="Times New Roman" w:eastAsia="Times New Roman" w:hAnsi="Times New Roman"/>
          <w:spacing w:val="-4"/>
          <w:sz w:val="28"/>
          <w:szCs w:val="20"/>
          <w:lang w:eastAsia="ru-RU"/>
        </w:rPr>
        <w:t>"</w:t>
      </w:r>
      <w:r w:rsidR="00F63C3C" w:rsidRPr="00F63C3C">
        <w:rPr>
          <w:rFonts w:ascii="Times New Roman" w:eastAsia="Times New Roman" w:hAnsi="Times New Roman"/>
          <w:spacing w:val="-4"/>
          <w:sz w:val="28"/>
          <w:szCs w:val="20"/>
          <w:lang w:eastAsia="ru-RU"/>
        </w:rPr>
        <w:t xml:space="preserve"> </w:t>
      </w:r>
      <w:r w:rsidR="00705535" w:rsidRPr="00ED2501">
        <w:rPr>
          <w:rFonts w:ascii="Times New Roman" w:eastAsia="Times New Roman" w:hAnsi="Times New Roman"/>
          <w:bCs/>
          <w:spacing w:val="-4"/>
          <w:sz w:val="28"/>
          <w:szCs w:val="28"/>
          <w:lang w:eastAsia="ru-RU"/>
        </w:rPr>
        <w:t>изложить в следующей редакции</w:t>
      </w:r>
      <w:r w:rsidR="00F63C3C" w:rsidRPr="00F63C3C">
        <w:rPr>
          <w:rFonts w:ascii="Times New Roman" w:eastAsia="Times New Roman" w:hAnsi="Times New Roman"/>
          <w:spacing w:val="-4"/>
          <w:sz w:val="28"/>
          <w:szCs w:val="20"/>
          <w:lang w:eastAsia="ru-RU"/>
        </w:rPr>
        <w:t>:</w:t>
      </w:r>
    </w:p>
    <w:p w:rsidR="00F63C3C" w:rsidRPr="00F63C3C" w:rsidRDefault="00943EB2" w:rsidP="005B4D9D">
      <w:pPr>
        <w:pStyle w:val="ad"/>
        <w:tabs>
          <w:tab w:val="left" w:pos="993"/>
        </w:tabs>
        <w:spacing w:after="0" w:line="230" w:lineRule="auto"/>
        <w:ind w:left="709" w:firstLine="4820"/>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w:t>
      </w:r>
      <w:r w:rsidR="00F63C3C">
        <w:rPr>
          <w:rFonts w:ascii="Times New Roman" w:eastAsia="Times New Roman" w:hAnsi="Times New Roman"/>
          <w:spacing w:val="-4"/>
          <w:sz w:val="28"/>
          <w:szCs w:val="20"/>
          <w:lang w:eastAsia="ru-RU"/>
        </w:rPr>
        <w:t>Приложение 1</w:t>
      </w:r>
    </w:p>
    <w:p w:rsidR="00F63C3C" w:rsidRPr="00F63C3C" w:rsidRDefault="00F63C3C" w:rsidP="005B4D9D">
      <w:pPr>
        <w:pStyle w:val="ad"/>
        <w:tabs>
          <w:tab w:val="left" w:pos="993"/>
        </w:tabs>
        <w:spacing w:after="0" w:line="230" w:lineRule="auto"/>
        <w:ind w:left="709" w:firstLine="4820"/>
        <w:jc w:val="both"/>
        <w:rPr>
          <w:rFonts w:ascii="Times New Roman" w:eastAsia="Times New Roman" w:hAnsi="Times New Roman"/>
          <w:spacing w:val="-4"/>
          <w:sz w:val="28"/>
          <w:szCs w:val="20"/>
          <w:lang w:eastAsia="ru-RU"/>
        </w:rPr>
      </w:pPr>
      <w:proofErr w:type="gramStart"/>
      <w:r w:rsidRPr="00F63C3C">
        <w:rPr>
          <w:rFonts w:ascii="Times New Roman" w:eastAsia="Times New Roman" w:hAnsi="Times New Roman"/>
          <w:spacing w:val="-4"/>
          <w:sz w:val="28"/>
          <w:szCs w:val="20"/>
          <w:lang w:eastAsia="ru-RU"/>
        </w:rPr>
        <w:t>к</w:t>
      </w:r>
      <w:proofErr w:type="gramEnd"/>
      <w:r w:rsidRPr="00F63C3C">
        <w:rPr>
          <w:rFonts w:ascii="Times New Roman" w:eastAsia="Times New Roman" w:hAnsi="Times New Roman"/>
          <w:spacing w:val="-4"/>
          <w:sz w:val="28"/>
          <w:szCs w:val="20"/>
          <w:lang w:eastAsia="ru-RU"/>
        </w:rPr>
        <w:t xml:space="preserve"> Закону Ханты-Мансийского</w:t>
      </w:r>
    </w:p>
    <w:p w:rsidR="00F63C3C" w:rsidRPr="00F63C3C" w:rsidRDefault="00F63C3C" w:rsidP="005B4D9D">
      <w:pPr>
        <w:pStyle w:val="ad"/>
        <w:tabs>
          <w:tab w:val="left" w:pos="993"/>
        </w:tabs>
        <w:spacing w:after="0" w:line="230" w:lineRule="auto"/>
        <w:ind w:left="709" w:firstLine="4820"/>
        <w:jc w:val="both"/>
        <w:rPr>
          <w:rFonts w:ascii="Times New Roman" w:eastAsia="Times New Roman" w:hAnsi="Times New Roman"/>
          <w:spacing w:val="-4"/>
          <w:sz w:val="28"/>
          <w:szCs w:val="20"/>
          <w:lang w:eastAsia="ru-RU"/>
        </w:rPr>
      </w:pPr>
      <w:proofErr w:type="gramStart"/>
      <w:r w:rsidRPr="00F63C3C">
        <w:rPr>
          <w:rFonts w:ascii="Times New Roman" w:eastAsia="Times New Roman" w:hAnsi="Times New Roman"/>
          <w:spacing w:val="-4"/>
          <w:sz w:val="28"/>
          <w:szCs w:val="20"/>
          <w:lang w:eastAsia="ru-RU"/>
        </w:rPr>
        <w:t>автономного</w:t>
      </w:r>
      <w:proofErr w:type="gramEnd"/>
      <w:r w:rsidRPr="00F63C3C">
        <w:rPr>
          <w:rFonts w:ascii="Times New Roman" w:eastAsia="Times New Roman" w:hAnsi="Times New Roman"/>
          <w:spacing w:val="-4"/>
          <w:sz w:val="28"/>
          <w:szCs w:val="20"/>
          <w:lang w:eastAsia="ru-RU"/>
        </w:rPr>
        <w:t xml:space="preserve"> округа – Югры</w:t>
      </w:r>
    </w:p>
    <w:p w:rsidR="00F63C3C" w:rsidRPr="00F63C3C" w:rsidRDefault="00F63C3C" w:rsidP="005B4D9D">
      <w:pPr>
        <w:pStyle w:val="ad"/>
        <w:tabs>
          <w:tab w:val="left" w:pos="993"/>
        </w:tabs>
        <w:spacing w:after="0" w:line="230" w:lineRule="auto"/>
        <w:ind w:left="709" w:firstLine="4820"/>
        <w:jc w:val="both"/>
        <w:rPr>
          <w:rFonts w:ascii="Times New Roman" w:eastAsia="Times New Roman" w:hAnsi="Times New Roman"/>
          <w:spacing w:val="-4"/>
          <w:sz w:val="28"/>
          <w:szCs w:val="20"/>
          <w:lang w:eastAsia="ru-RU"/>
        </w:rPr>
      </w:pPr>
      <w:proofErr w:type="gramStart"/>
      <w:r w:rsidRPr="00F63C3C">
        <w:rPr>
          <w:rFonts w:ascii="Times New Roman" w:eastAsia="Times New Roman" w:hAnsi="Times New Roman"/>
          <w:spacing w:val="-4"/>
          <w:sz w:val="28"/>
          <w:szCs w:val="20"/>
          <w:lang w:eastAsia="ru-RU"/>
        </w:rPr>
        <w:t>от</w:t>
      </w:r>
      <w:proofErr w:type="gramEnd"/>
      <w:r w:rsidRPr="00F63C3C">
        <w:rPr>
          <w:rFonts w:ascii="Times New Roman" w:eastAsia="Times New Roman" w:hAnsi="Times New Roman"/>
          <w:spacing w:val="-4"/>
          <w:sz w:val="28"/>
          <w:szCs w:val="20"/>
          <w:lang w:eastAsia="ru-RU"/>
        </w:rPr>
        <w:t xml:space="preserve"> </w:t>
      </w:r>
      <w:r w:rsidR="009D4E69">
        <w:rPr>
          <w:rFonts w:ascii="Times New Roman" w:eastAsia="Times New Roman" w:hAnsi="Times New Roman"/>
          <w:spacing w:val="-4"/>
          <w:sz w:val="28"/>
          <w:szCs w:val="20"/>
          <w:lang w:eastAsia="ru-RU"/>
        </w:rPr>
        <w:t>2</w:t>
      </w:r>
      <w:r w:rsidR="00C47530">
        <w:rPr>
          <w:rFonts w:ascii="Times New Roman" w:eastAsia="Times New Roman" w:hAnsi="Times New Roman"/>
          <w:spacing w:val="-4"/>
          <w:sz w:val="28"/>
          <w:szCs w:val="20"/>
          <w:lang w:eastAsia="ru-RU"/>
        </w:rPr>
        <w:t>6</w:t>
      </w:r>
      <w:r w:rsidRPr="00F63C3C">
        <w:rPr>
          <w:rFonts w:ascii="Times New Roman" w:eastAsia="Times New Roman" w:hAnsi="Times New Roman"/>
          <w:spacing w:val="-4"/>
          <w:sz w:val="28"/>
          <w:szCs w:val="20"/>
          <w:lang w:eastAsia="ru-RU"/>
        </w:rPr>
        <w:t xml:space="preserve"> ноября 20</w:t>
      </w:r>
      <w:r w:rsidR="00C47530">
        <w:rPr>
          <w:rFonts w:ascii="Times New Roman" w:eastAsia="Times New Roman" w:hAnsi="Times New Roman"/>
          <w:spacing w:val="-4"/>
          <w:sz w:val="28"/>
          <w:szCs w:val="20"/>
          <w:lang w:eastAsia="ru-RU"/>
        </w:rPr>
        <w:t>20</w:t>
      </w:r>
      <w:r w:rsidRPr="00F63C3C">
        <w:rPr>
          <w:rFonts w:ascii="Times New Roman" w:eastAsia="Times New Roman" w:hAnsi="Times New Roman"/>
          <w:spacing w:val="-4"/>
          <w:sz w:val="28"/>
          <w:szCs w:val="20"/>
          <w:lang w:eastAsia="ru-RU"/>
        </w:rPr>
        <w:t xml:space="preserve"> года № </w:t>
      </w:r>
      <w:r w:rsidR="00C47530">
        <w:rPr>
          <w:rFonts w:ascii="Times New Roman" w:eastAsia="Times New Roman" w:hAnsi="Times New Roman"/>
          <w:spacing w:val="-4"/>
          <w:sz w:val="28"/>
          <w:szCs w:val="20"/>
          <w:lang w:eastAsia="ru-RU"/>
        </w:rPr>
        <w:t>106</w:t>
      </w:r>
      <w:r w:rsidRPr="00F63C3C">
        <w:rPr>
          <w:rFonts w:ascii="Times New Roman" w:eastAsia="Times New Roman" w:hAnsi="Times New Roman"/>
          <w:spacing w:val="-4"/>
          <w:sz w:val="28"/>
          <w:szCs w:val="20"/>
          <w:lang w:eastAsia="ru-RU"/>
        </w:rPr>
        <w:t>-оз</w:t>
      </w:r>
    </w:p>
    <w:p w:rsidR="00BE54D5" w:rsidRDefault="00BE54D5" w:rsidP="005B4D9D">
      <w:pPr>
        <w:spacing w:after="0" w:line="230" w:lineRule="auto"/>
        <w:rPr>
          <w:rFonts w:ascii="Times New Roman" w:eastAsia="Times New Roman" w:hAnsi="Times New Roman"/>
          <w:sz w:val="28"/>
          <w:szCs w:val="20"/>
          <w:lang w:eastAsia="ru-RU"/>
        </w:rPr>
      </w:pPr>
    </w:p>
    <w:p w:rsidR="00ED091B" w:rsidRDefault="00ED091B" w:rsidP="005B4D9D">
      <w:pPr>
        <w:spacing w:after="0" w:line="230" w:lineRule="auto"/>
        <w:jc w:val="center"/>
        <w:rPr>
          <w:rFonts w:ascii="Times New Roman" w:eastAsia="Times New Roman" w:hAnsi="Times New Roman"/>
          <w:b/>
          <w:sz w:val="28"/>
          <w:szCs w:val="20"/>
          <w:lang w:eastAsia="ru-RU"/>
        </w:rPr>
      </w:pPr>
      <w:r>
        <w:rPr>
          <w:rFonts w:ascii="Times New Roman" w:eastAsia="Times New Roman" w:hAnsi="Times New Roman"/>
          <w:b/>
          <w:sz w:val="28"/>
          <w:szCs w:val="20"/>
          <w:lang w:eastAsia="ru-RU"/>
        </w:rPr>
        <w:t>Доходы</w:t>
      </w:r>
      <w:r w:rsidR="00F63C3C" w:rsidRPr="00F63C3C">
        <w:rPr>
          <w:rFonts w:ascii="Times New Roman" w:eastAsia="Times New Roman" w:hAnsi="Times New Roman"/>
          <w:b/>
          <w:sz w:val="28"/>
          <w:szCs w:val="20"/>
          <w:lang w:eastAsia="ru-RU"/>
        </w:rPr>
        <w:t xml:space="preserve"> бюджет</w:t>
      </w:r>
      <w:r>
        <w:rPr>
          <w:rFonts w:ascii="Times New Roman" w:eastAsia="Times New Roman" w:hAnsi="Times New Roman"/>
          <w:b/>
          <w:sz w:val="28"/>
          <w:szCs w:val="20"/>
          <w:lang w:eastAsia="ru-RU"/>
        </w:rPr>
        <w:t>а</w:t>
      </w:r>
      <w:r w:rsidR="00F63C3C" w:rsidRPr="00F63C3C">
        <w:rPr>
          <w:rFonts w:ascii="Times New Roman" w:eastAsia="Times New Roman" w:hAnsi="Times New Roman"/>
          <w:b/>
          <w:sz w:val="28"/>
          <w:szCs w:val="20"/>
          <w:lang w:eastAsia="ru-RU"/>
        </w:rPr>
        <w:t xml:space="preserve"> Ханты-Мансийского автономного округа – Югры </w:t>
      </w:r>
      <w:r>
        <w:rPr>
          <w:rFonts w:ascii="Times New Roman" w:eastAsia="Times New Roman" w:hAnsi="Times New Roman"/>
          <w:b/>
          <w:sz w:val="28"/>
          <w:szCs w:val="20"/>
          <w:lang w:eastAsia="ru-RU"/>
        </w:rPr>
        <w:t xml:space="preserve">       </w:t>
      </w:r>
      <w:r w:rsidR="00F63C3C" w:rsidRPr="00F63C3C">
        <w:rPr>
          <w:rFonts w:ascii="Times New Roman" w:eastAsia="Times New Roman" w:hAnsi="Times New Roman"/>
          <w:b/>
          <w:sz w:val="28"/>
          <w:szCs w:val="20"/>
          <w:lang w:eastAsia="ru-RU"/>
        </w:rPr>
        <w:t>на 20</w:t>
      </w:r>
      <w:r w:rsidR="009D4E69">
        <w:rPr>
          <w:rFonts w:ascii="Times New Roman" w:eastAsia="Times New Roman" w:hAnsi="Times New Roman"/>
          <w:b/>
          <w:sz w:val="28"/>
          <w:szCs w:val="20"/>
          <w:lang w:eastAsia="ru-RU"/>
        </w:rPr>
        <w:t>2</w:t>
      </w:r>
      <w:r w:rsidR="00C47530">
        <w:rPr>
          <w:rFonts w:ascii="Times New Roman" w:eastAsia="Times New Roman" w:hAnsi="Times New Roman"/>
          <w:b/>
          <w:sz w:val="28"/>
          <w:szCs w:val="20"/>
          <w:lang w:eastAsia="ru-RU"/>
        </w:rPr>
        <w:t>1</w:t>
      </w:r>
      <w:r w:rsidR="00F63C3C" w:rsidRPr="00F63C3C">
        <w:rPr>
          <w:rFonts w:ascii="Times New Roman" w:eastAsia="Times New Roman" w:hAnsi="Times New Roman"/>
          <w:b/>
          <w:sz w:val="28"/>
          <w:szCs w:val="20"/>
          <w:lang w:eastAsia="ru-RU"/>
        </w:rPr>
        <w:t xml:space="preserve"> год</w:t>
      </w:r>
    </w:p>
    <w:p w:rsidR="00ED2501" w:rsidRPr="00ED2501" w:rsidRDefault="00ED2501" w:rsidP="005B4D9D">
      <w:pPr>
        <w:spacing w:after="0" w:line="230" w:lineRule="auto"/>
        <w:ind w:right="-170" w:firstLine="7797"/>
        <w:rPr>
          <w:rFonts w:ascii="Times New Roman" w:eastAsia="Times New Roman" w:hAnsi="Times New Roman"/>
          <w:sz w:val="28"/>
          <w:szCs w:val="28"/>
          <w:lang w:eastAsia="ru-RU"/>
        </w:rPr>
      </w:pPr>
      <w:r w:rsidRPr="00ED2501">
        <w:rPr>
          <w:rFonts w:ascii="Times New Roman" w:eastAsia="Times New Roman" w:hAnsi="Times New Roman"/>
          <w:sz w:val="28"/>
          <w:szCs w:val="28"/>
          <w:lang w:eastAsia="ru-RU"/>
        </w:rPr>
        <w:t>(</w:t>
      </w:r>
      <w:proofErr w:type="gramStart"/>
      <w:r w:rsidRPr="00ED2501">
        <w:rPr>
          <w:rFonts w:ascii="Times New Roman" w:eastAsia="Times New Roman" w:hAnsi="Times New Roman"/>
          <w:sz w:val="28"/>
          <w:szCs w:val="28"/>
          <w:lang w:eastAsia="ru-RU"/>
        </w:rPr>
        <w:t>тыс.</w:t>
      </w:r>
      <w:proofErr w:type="gramEnd"/>
      <w:r w:rsidRPr="00ED2501">
        <w:rPr>
          <w:rFonts w:ascii="Times New Roman" w:eastAsia="Times New Roman" w:hAnsi="Times New Roman"/>
          <w:sz w:val="28"/>
          <w:szCs w:val="28"/>
          <w:lang w:eastAsia="ru-RU"/>
        </w:rPr>
        <w:t xml:space="preserve"> рублей)</w:t>
      </w:r>
    </w:p>
    <w:tbl>
      <w:tblPr>
        <w:tblW w:w="94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2"/>
        <w:gridCol w:w="4111"/>
        <w:gridCol w:w="1844"/>
      </w:tblGrid>
      <w:tr w:rsidR="005472A9" w:rsidRPr="000B417A" w:rsidTr="005472A9">
        <w:trPr>
          <w:cantSplit/>
          <w:trHeight w:val="330"/>
        </w:trPr>
        <w:tc>
          <w:tcPr>
            <w:tcW w:w="3542" w:type="dxa"/>
            <w:shd w:val="clear" w:color="auto" w:fill="auto"/>
            <w:vAlign w:val="center"/>
          </w:tcPr>
          <w:p w:rsidR="005472A9" w:rsidRPr="000B417A" w:rsidRDefault="005472A9" w:rsidP="000B417A">
            <w:pPr>
              <w:spacing w:after="0" w:line="240" w:lineRule="auto"/>
              <w:jc w:val="center"/>
              <w:rPr>
                <w:rFonts w:ascii="Times New Roman" w:eastAsia="Times New Roman" w:hAnsi="Times New Roman"/>
                <w:sz w:val="28"/>
                <w:szCs w:val="28"/>
              </w:rPr>
            </w:pPr>
            <w:r w:rsidRPr="000B417A">
              <w:rPr>
                <w:rFonts w:ascii="Times New Roman" w:eastAsia="Times New Roman" w:hAnsi="Times New Roman"/>
                <w:sz w:val="28"/>
                <w:szCs w:val="28"/>
              </w:rPr>
              <w:t>Код бюджетной классификации Российской Федерации</w:t>
            </w:r>
          </w:p>
        </w:tc>
        <w:tc>
          <w:tcPr>
            <w:tcW w:w="4111" w:type="dxa"/>
            <w:shd w:val="clear" w:color="auto" w:fill="auto"/>
            <w:vAlign w:val="center"/>
          </w:tcPr>
          <w:p w:rsidR="005472A9" w:rsidRPr="000B417A" w:rsidRDefault="005472A9" w:rsidP="000B417A">
            <w:pPr>
              <w:spacing w:after="0" w:line="240" w:lineRule="auto"/>
              <w:jc w:val="center"/>
              <w:rPr>
                <w:rFonts w:ascii="Times New Roman" w:eastAsia="Times New Roman" w:hAnsi="Times New Roman"/>
                <w:sz w:val="28"/>
                <w:szCs w:val="28"/>
              </w:rPr>
            </w:pPr>
            <w:r w:rsidRPr="000B417A">
              <w:rPr>
                <w:rFonts w:ascii="Times New Roman" w:eastAsia="Times New Roman" w:hAnsi="Times New Roman"/>
                <w:sz w:val="28"/>
                <w:szCs w:val="28"/>
              </w:rPr>
              <w:t>Наименование кода классификации доходов</w:t>
            </w:r>
          </w:p>
        </w:tc>
        <w:tc>
          <w:tcPr>
            <w:tcW w:w="1844" w:type="dxa"/>
            <w:tcBorders>
              <w:right w:val="single" w:sz="4" w:space="0" w:color="auto"/>
            </w:tcBorders>
            <w:shd w:val="clear" w:color="auto" w:fill="auto"/>
            <w:vAlign w:val="center"/>
          </w:tcPr>
          <w:p w:rsidR="005472A9" w:rsidRPr="000B417A" w:rsidRDefault="005472A9" w:rsidP="000B417A">
            <w:pPr>
              <w:spacing w:after="0" w:line="240" w:lineRule="auto"/>
              <w:jc w:val="center"/>
              <w:rPr>
                <w:rFonts w:ascii="Times New Roman" w:eastAsia="Times New Roman" w:hAnsi="Times New Roman"/>
                <w:sz w:val="28"/>
                <w:szCs w:val="28"/>
              </w:rPr>
            </w:pPr>
            <w:r w:rsidRPr="000B417A">
              <w:rPr>
                <w:rFonts w:ascii="Times New Roman" w:eastAsia="Times New Roman" w:hAnsi="Times New Roman"/>
                <w:sz w:val="28"/>
                <w:szCs w:val="28"/>
              </w:rPr>
              <w:t>Сумма</w:t>
            </w:r>
          </w:p>
          <w:p w:rsidR="005472A9" w:rsidRPr="000B417A" w:rsidRDefault="005472A9" w:rsidP="000B417A">
            <w:pPr>
              <w:spacing w:after="0" w:line="240" w:lineRule="auto"/>
              <w:jc w:val="center"/>
              <w:rPr>
                <w:rFonts w:ascii="Times New Roman" w:eastAsia="Times New Roman" w:hAnsi="Times New Roman"/>
                <w:sz w:val="28"/>
                <w:szCs w:val="28"/>
              </w:rPr>
            </w:pPr>
            <w:proofErr w:type="gramStart"/>
            <w:r w:rsidRPr="000B417A">
              <w:rPr>
                <w:rFonts w:ascii="Times New Roman" w:eastAsia="Times New Roman" w:hAnsi="Times New Roman"/>
                <w:sz w:val="28"/>
                <w:szCs w:val="28"/>
              </w:rPr>
              <w:t>на</w:t>
            </w:r>
            <w:proofErr w:type="gramEnd"/>
            <w:r w:rsidRPr="000B417A">
              <w:rPr>
                <w:rFonts w:ascii="Times New Roman" w:eastAsia="Times New Roman" w:hAnsi="Times New Roman"/>
                <w:sz w:val="28"/>
                <w:szCs w:val="28"/>
              </w:rPr>
              <w:t xml:space="preserve"> год</w:t>
            </w:r>
          </w:p>
        </w:tc>
      </w:tr>
      <w:tr w:rsidR="005472A9" w:rsidRPr="000B417A" w:rsidTr="005472A9">
        <w:trPr>
          <w:cantSplit/>
          <w:trHeight w:val="330"/>
        </w:trPr>
        <w:tc>
          <w:tcPr>
            <w:tcW w:w="3542" w:type="dxa"/>
            <w:shd w:val="clear" w:color="auto" w:fill="auto"/>
          </w:tcPr>
          <w:p w:rsidR="005472A9" w:rsidRPr="000B417A" w:rsidRDefault="005472A9" w:rsidP="000B417A">
            <w:pPr>
              <w:spacing w:after="0" w:line="240" w:lineRule="auto"/>
              <w:jc w:val="center"/>
              <w:rPr>
                <w:rFonts w:ascii="Times New Roman" w:eastAsia="Times New Roman" w:hAnsi="Times New Roman"/>
                <w:sz w:val="28"/>
                <w:szCs w:val="28"/>
              </w:rPr>
            </w:pPr>
            <w:r w:rsidRPr="000B417A">
              <w:rPr>
                <w:rFonts w:ascii="Times New Roman" w:eastAsia="Times New Roman" w:hAnsi="Times New Roman"/>
                <w:bCs/>
                <w:sz w:val="28"/>
                <w:szCs w:val="28"/>
              </w:rPr>
              <w:t>1</w:t>
            </w:r>
          </w:p>
        </w:tc>
        <w:tc>
          <w:tcPr>
            <w:tcW w:w="4111" w:type="dxa"/>
            <w:shd w:val="clear" w:color="auto" w:fill="auto"/>
          </w:tcPr>
          <w:p w:rsidR="005472A9" w:rsidRPr="000B417A" w:rsidRDefault="005472A9" w:rsidP="000B417A">
            <w:pPr>
              <w:spacing w:after="0" w:line="240" w:lineRule="auto"/>
              <w:jc w:val="center"/>
              <w:rPr>
                <w:rFonts w:ascii="Times New Roman" w:eastAsia="Times New Roman" w:hAnsi="Times New Roman"/>
                <w:sz w:val="28"/>
                <w:szCs w:val="28"/>
              </w:rPr>
            </w:pPr>
            <w:r w:rsidRPr="000B417A">
              <w:rPr>
                <w:rFonts w:ascii="Times New Roman" w:eastAsia="Times New Roman" w:hAnsi="Times New Roman"/>
                <w:bCs/>
                <w:sz w:val="28"/>
                <w:szCs w:val="28"/>
              </w:rPr>
              <w:t>2</w:t>
            </w:r>
          </w:p>
        </w:tc>
        <w:tc>
          <w:tcPr>
            <w:tcW w:w="1844" w:type="dxa"/>
            <w:tcBorders>
              <w:right w:val="single" w:sz="4" w:space="0" w:color="auto"/>
            </w:tcBorders>
            <w:shd w:val="clear" w:color="auto" w:fill="auto"/>
            <w:vAlign w:val="bottom"/>
          </w:tcPr>
          <w:p w:rsidR="005472A9" w:rsidRPr="000B417A" w:rsidRDefault="005472A9" w:rsidP="000B417A">
            <w:pPr>
              <w:spacing w:after="0" w:line="240" w:lineRule="auto"/>
              <w:jc w:val="center"/>
              <w:rPr>
                <w:rFonts w:ascii="Times New Roman" w:eastAsia="Times New Roman" w:hAnsi="Times New Roman"/>
                <w:sz w:val="28"/>
                <w:szCs w:val="28"/>
              </w:rPr>
            </w:pPr>
            <w:r w:rsidRPr="000B417A">
              <w:rPr>
                <w:rFonts w:ascii="Times New Roman" w:eastAsia="Times New Roman" w:hAnsi="Times New Roman"/>
                <w:bCs/>
                <w:sz w:val="28"/>
                <w:szCs w:val="28"/>
              </w:rPr>
              <w:t>3</w:t>
            </w: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single" w:sz="4" w:space="0" w:color="auto"/>
              <w:left w:val="single" w:sz="4" w:space="0" w:color="auto"/>
              <w:bottom w:val="single" w:sz="4" w:space="0" w:color="auto"/>
              <w:right w:val="single" w:sz="4"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000 1 00 00000 00 0000 000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НАЛОГОВЫЕ И НЕНАЛОГОВЫЕ ДОХОДЫ</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 xml:space="preserve">242 390 889,9      </w:t>
            </w: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single" w:sz="4" w:space="0" w:color="auto"/>
              <w:left w:val="single" w:sz="4" w:space="0" w:color="auto"/>
              <w:bottom w:val="single" w:sz="4" w:space="0" w:color="auto"/>
              <w:right w:val="single" w:sz="4"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000 1 01 00000 00 0000 000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НАЛОГИ НА ПРИБЫЛЬ, ДОХОДЫ</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 xml:space="preserve">155 878 140,9      </w:t>
            </w: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single" w:sz="4" w:space="0" w:color="auto"/>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000 1 01 01000 00 0000 110</w:t>
            </w:r>
          </w:p>
        </w:tc>
        <w:tc>
          <w:tcPr>
            <w:tcW w:w="4111" w:type="dxa"/>
            <w:tcBorders>
              <w:top w:val="single" w:sz="4" w:space="0" w:color="auto"/>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Налог на прибыль организаций</w:t>
            </w:r>
          </w:p>
        </w:tc>
        <w:tc>
          <w:tcPr>
            <w:tcW w:w="1844" w:type="dxa"/>
            <w:tcBorders>
              <w:top w:val="single" w:sz="4" w:space="0" w:color="auto"/>
              <w:left w:val="nil"/>
              <w:bottom w:val="single" w:sz="8" w:space="0" w:color="auto"/>
              <w:right w:val="single" w:sz="8"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 xml:space="preserve">98 650 371,1      </w:t>
            </w: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000 1 01 01010 00 0000 110</w:t>
            </w:r>
          </w:p>
        </w:tc>
        <w:tc>
          <w:tcPr>
            <w:tcW w:w="4111"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Налог на прибыль организаций, зачисляемый в бюджеты бюджетной системы Российской Федерации по соответствующим ставкам</w:t>
            </w:r>
          </w:p>
        </w:tc>
        <w:tc>
          <w:tcPr>
            <w:tcW w:w="1844" w:type="dxa"/>
            <w:tcBorders>
              <w:top w:val="nil"/>
              <w:left w:val="nil"/>
              <w:bottom w:val="single" w:sz="8" w:space="0" w:color="auto"/>
              <w:right w:val="single" w:sz="8" w:space="0" w:color="auto"/>
            </w:tcBorders>
            <w:shd w:val="clear" w:color="auto" w:fill="auto"/>
            <w:vAlign w:val="bottom"/>
            <w:hideMark/>
          </w:tcPr>
          <w:p w:rsidR="005472A9" w:rsidRPr="000B417A" w:rsidRDefault="005472A9" w:rsidP="000B417A">
            <w:pPr>
              <w:spacing w:after="0" w:line="240" w:lineRule="auto"/>
              <w:jc w:val="center"/>
              <w:rPr>
                <w:rFonts w:ascii="Times New Roman" w:eastAsia="Times New Roman" w:hAnsi="Times New Roman"/>
                <w:sz w:val="28"/>
                <w:szCs w:val="28"/>
              </w:rPr>
            </w:pPr>
            <w:r w:rsidRPr="000B417A">
              <w:rPr>
                <w:rFonts w:ascii="Times New Roman" w:eastAsia="Times New Roman" w:hAnsi="Times New Roman"/>
                <w:sz w:val="28"/>
                <w:szCs w:val="28"/>
              </w:rPr>
              <w:t>98 650 371,1</w:t>
            </w: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000 1 01 01012 02 0000 110</w:t>
            </w:r>
          </w:p>
        </w:tc>
        <w:tc>
          <w:tcPr>
            <w:tcW w:w="4111"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c>
          <w:tcPr>
            <w:tcW w:w="1844" w:type="dxa"/>
            <w:tcBorders>
              <w:top w:val="nil"/>
              <w:left w:val="nil"/>
              <w:bottom w:val="single" w:sz="8" w:space="0" w:color="auto"/>
              <w:right w:val="single" w:sz="8" w:space="0" w:color="auto"/>
            </w:tcBorders>
            <w:shd w:val="clear" w:color="auto" w:fill="auto"/>
            <w:vAlign w:val="bottom"/>
            <w:hideMark/>
          </w:tcPr>
          <w:p w:rsidR="005472A9" w:rsidRPr="000B417A" w:rsidRDefault="005472A9" w:rsidP="000B417A">
            <w:pPr>
              <w:spacing w:after="0" w:line="240" w:lineRule="auto"/>
              <w:jc w:val="center"/>
              <w:rPr>
                <w:rFonts w:ascii="Times New Roman" w:eastAsia="Times New Roman" w:hAnsi="Times New Roman"/>
                <w:sz w:val="28"/>
                <w:szCs w:val="28"/>
              </w:rPr>
            </w:pPr>
            <w:r w:rsidRPr="000B417A">
              <w:rPr>
                <w:rFonts w:ascii="Times New Roman" w:eastAsia="Times New Roman" w:hAnsi="Times New Roman"/>
                <w:sz w:val="28"/>
                <w:szCs w:val="28"/>
              </w:rPr>
              <w:t>73 087 893,3</w:t>
            </w: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000 1 01 01014 02 0000 110</w:t>
            </w:r>
          </w:p>
        </w:tc>
        <w:tc>
          <w:tcPr>
            <w:tcW w:w="4111"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Налог на прибыль организаций консолидированных групп налогоплательщиков, зачисляемый в бюджеты субъектов Российской Федерации</w:t>
            </w:r>
          </w:p>
        </w:tc>
        <w:tc>
          <w:tcPr>
            <w:tcW w:w="1844" w:type="dxa"/>
            <w:tcBorders>
              <w:top w:val="nil"/>
              <w:left w:val="nil"/>
              <w:bottom w:val="single" w:sz="8" w:space="0" w:color="auto"/>
              <w:right w:val="single" w:sz="8" w:space="0" w:color="auto"/>
            </w:tcBorders>
            <w:shd w:val="clear" w:color="auto" w:fill="auto"/>
            <w:vAlign w:val="bottom"/>
            <w:hideMark/>
          </w:tcPr>
          <w:p w:rsidR="005472A9" w:rsidRPr="000B417A" w:rsidRDefault="005472A9" w:rsidP="000B417A">
            <w:pPr>
              <w:spacing w:after="0" w:line="240" w:lineRule="auto"/>
              <w:jc w:val="center"/>
              <w:rPr>
                <w:rFonts w:ascii="Times New Roman" w:eastAsia="Times New Roman" w:hAnsi="Times New Roman"/>
                <w:sz w:val="28"/>
                <w:szCs w:val="28"/>
              </w:rPr>
            </w:pPr>
            <w:r w:rsidRPr="000B417A">
              <w:rPr>
                <w:rFonts w:ascii="Times New Roman" w:eastAsia="Times New Roman" w:hAnsi="Times New Roman"/>
                <w:sz w:val="28"/>
                <w:szCs w:val="28"/>
              </w:rPr>
              <w:t>25 562 477,8</w:t>
            </w: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000 1 01 02000 01 0000 110</w:t>
            </w:r>
          </w:p>
        </w:tc>
        <w:tc>
          <w:tcPr>
            <w:tcW w:w="4111"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Налог на доходы физических лиц</w:t>
            </w:r>
          </w:p>
        </w:tc>
        <w:tc>
          <w:tcPr>
            <w:tcW w:w="1844" w:type="dxa"/>
            <w:tcBorders>
              <w:top w:val="nil"/>
              <w:left w:val="nil"/>
              <w:bottom w:val="single" w:sz="8" w:space="0" w:color="auto"/>
              <w:right w:val="single" w:sz="8" w:space="0" w:color="auto"/>
            </w:tcBorders>
            <w:shd w:val="clear" w:color="auto" w:fill="auto"/>
            <w:vAlign w:val="bottom"/>
            <w:hideMark/>
          </w:tcPr>
          <w:p w:rsidR="005472A9" w:rsidRPr="000B417A" w:rsidRDefault="005472A9" w:rsidP="000B417A">
            <w:pPr>
              <w:spacing w:after="0" w:line="240" w:lineRule="auto"/>
              <w:jc w:val="center"/>
              <w:rPr>
                <w:rFonts w:ascii="Times New Roman" w:eastAsia="Times New Roman" w:hAnsi="Times New Roman"/>
                <w:sz w:val="28"/>
                <w:szCs w:val="28"/>
              </w:rPr>
            </w:pPr>
            <w:r w:rsidRPr="000B417A">
              <w:rPr>
                <w:rFonts w:ascii="Times New Roman" w:eastAsia="Times New Roman" w:hAnsi="Times New Roman"/>
                <w:sz w:val="28"/>
                <w:szCs w:val="28"/>
              </w:rPr>
              <w:t>57 227 769,8</w:t>
            </w:r>
          </w:p>
        </w:tc>
      </w:tr>
    </w:tbl>
    <w:p w:rsidR="00B775EC" w:rsidRDefault="00B775EC"/>
    <w:p w:rsidR="00E07338" w:rsidRDefault="00E07338"/>
    <w:p w:rsidR="00E07338" w:rsidRDefault="00E07338"/>
    <w:p w:rsidR="000B417A" w:rsidRDefault="000B417A"/>
    <w:p w:rsidR="000B417A" w:rsidRDefault="000B417A"/>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2"/>
        <w:gridCol w:w="4112"/>
        <w:gridCol w:w="1843"/>
        <w:gridCol w:w="426"/>
      </w:tblGrid>
      <w:tr w:rsidR="005472A9" w:rsidRPr="000B417A" w:rsidTr="005472A9">
        <w:trPr>
          <w:cantSplit/>
          <w:trHeight w:val="330"/>
          <w:tblHeader/>
        </w:trPr>
        <w:tc>
          <w:tcPr>
            <w:tcW w:w="3542" w:type="dxa"/>
            <w:shd w:val="clear" w:color="auto" w:fill="auto"/>
          </w:tcPr>
          <w:p w:rsidR="005472A9" w:rsidRPr="000B417A" w:rsidRDefault="005472A9" w:rsidP="000B417A">
            <w:pPr>
              <w:spacing w:after="0" w:line="240" w:lineRule="auto"/>
              <w:jc w:val="center"/>
              <w:rPr>
                <w:rFonts w:ascii="Times New Roman" w:eastAsia="Times New Roman" w:hAnsi="Times New Roman"/>
                <w:sz w:val="28"/>
                <w:szCs w:val="28"/>
              </w:rPr>
            </w:pPr>
            <w:r w:rsidRPr="000B417A">
              <w:rPr>
                <w:rFonts w:ascii="Times New Roman" w:eastAsia="Times New Roman" w:hAnsi="Times New Roman"/>
                <w:bCs/>
                <w:sz w:val="28"/>
                <w:szCs w:val="28"/>
              </w:rPr>
              <w:lastRenderedPageBreak/>
              <w:t>1</w:t>
            </w:r>
          </w:p>
        </w:tc>
        <w:tc>
          <w:tcPr>
            <w:tcW w:w="4112" w:type="dxa"/>
            <w:shd w:val="clear" w:color="auto" w:fill="auto"/>
          </w:tcPr>
          <w:p w:rsidR="005472A9" w:rsidRPr="000B417A" w:rsidRDefault="005472A9" w:rsidP="000B417A">
            <w:pPr>
              <w:spacing w:after="0" w:line="240" w:lineRule="auto"/>
              <w:jc w:val="center"/>
              <w:rPr>
                <w:rFonts w:ascii="Times New Roman" w:eastAsia="Times New Roman" w:hAnsi="Times New Roman"/>
                <w:sz w:val="28"/>
                <w:szCs w:val="28"/>
              </w:rPr>
            </w:pPr>
            <w:r w:rsidRPr="000B417A">
              <w:rPr>
                <w:rFonts w:ascii="Times New Roman" w:eastAsia="Times New Roman" w:hAnsi="Times New Roman"/>
                <w:bCs/>
                <w:sz w:val="28"/>
                <w:szCs w:val="28"/>
              </w:rPr>
              <w:t>2</w:t>
            </w:r>
          </w:p>
        </w:tc>
        <w:tc>
          <w:tcPr>
            <w:tcW w:w="1843" w:type="dxa"/>
            <w:tcBorders>
              <w:right w:val="single" w:sz="4" w:space="0" w:color="auto"/>
            </w:tcBorders>
            <w:shd w:val="clear" w:color="auto" w:fill="auto"/>
            <w:vAlign w:val="bottom"/>
          </w:tcPr>
          <w:p w:rsidR="005472A9" w:rsidRPr="000B417A" w:rsidRDefault="005472A9" w:rsidP="000B417A">
            <w:pPr>
              <w:spacing w:after="0" w:line="240" w:lineRule="auto"/>
              <w:jc w:val="center"/>
              <w:rPr>
                <w:rFonts w:ascii="Times New Roman" w:eastAsia="Times New Roman" w:hAnsi="Times New Roman"/>
                <w:sz w:val="28"/>
                <w:szCs w:val="28"/>
              </w:rPr>
            </w:pPr>
            <w:r w:rsidRPr="000B417A">
              <w:rPr>
                <w:rFonts w:ascii="Times New Roman" w:eastAsia="Times New Roman" w:hAnsi="Times New Roman"/>
                <w:bCs/>
                <w:sz w:val="28"/>
                <w:szCs w:val="28"/>
              </w:rPr>
              <w:t>3</w:t>
            </w:r>
          </w:p>
        </w:tc>
        <w:tc>
          <w:tcPr>
            <w:tcW w:w="426" w:type="dxa"/>
            <w:tcBorders>
              <w:top w:val="nil"/>
              <w:left w:val="single" w:sz="4" w:space="0" w:color="auto"/>
              <w:bottom w:val="nil"/>
              <w:right w:val="nil"/>
            </w:tcBorders>
          </w:tcPr>
          <w:p w:rsidR="005472A9" w:rsidRPr="000B417A" w:rsidRDefault="005472A9" w:rsidP="000B417A">
            <w:pPr>
              <w:spacing w:after="0" w:line="240" w:lineRule="auto"/>
              <w:jc w:val="center"/>
              <w:rPr>
                <w:rFonts w:ascii="Times New Roman" w:eastAsia="Times New Roman" w:hAnsi="Times New Roman"/>
                <w:bCs/>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2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000 1 01 02010 01 0000 110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center"/>
              <w:rPr>
                <w:rFonts w:ascii="Times New Roman" w:eastAsia="Times New Roman" w:hAnsi="Times New Roman"/>
                <w:sz w:val="28"/>
                <w:szCs w:val="28"/>
              </w:rPr>
            </w:pPr>
            <w:r w:rsidRPr="000B417A">
              <w:rPr>
                <w:rFonts w:ascii="Times New Roman" w:eastAsia="Times New Roman" w:hAnsi="Times New Roman"/>
                <w:sz w:val="28"/>
                <w:szCs w:val="28"/>
              </w:rPr>
              <w:t>53 262 164,8</w:t>
            </w:r>
          </w:p>
        </w:tc>
        <w:tc>
          <w:tcPr>
            <w:tcW w:w="426" w:type="dxa"/>
            <w:tcBorders>
              <w:top w:val="nil"/>
              <w:left w:val="single" w:sz="4" w:space="0" w:color="auto"/>
            </w:tcBorders>
          </w:tcPr>
          <w:p w:rsidR="005472A9" w:rsidRPr="000B417A" w:rsidRDefault="005472A9" w:rsidP="000B417A">
            <w:pPr>
              <w:spacing w:after="0" w:line="240" w:lineRule="auto"/>
              <w:jc w:val="center"/>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970"/>
        </w:trPr>
        <w:tc>
          <w:tcPr>
            <w:tcW w:w="3542" w:type="dxa"/>
            <w:tcBorders>
              <w:top w:val="single" w:sz="4" w:space="0" w:color="auto"/>
              <w:left w:val="single" w:sz="4" w:space="0" w:color="auto"/>
              <w:bottom w:val="single" w:sz="4" w:space="0" w:color="auto"/>
              <w:right w:val="single" w:sz="4"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000 1 01 02020 01 0000 110</w:t>
            </w:r>
          </w:p>
        </w:tc>
        <w:tc>
          <w:tcPr>
            <w:tcW w:w="41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472A9" w:rsidRPr="000B417A" w:rsidRDefault="005472A9" w:rsidP="00DF58E3">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206 300,0</w:t>
            </w:r>
          </w:p>
        </w:tc>
        <w:tc>
          <w:tcPr>
            <w:tcW w:w="426" w:type="dxa"/>
            <w:tcBorders>
              <w:left w:val="single" w:sz="4" w:space="0" w:color="auto"/>
            </w:tcBorders>
          </w:tcPr>
          <w:p w:rsidR="005472A9" w:rsidRPr="000B417A" w:rsidRDefault="005472A9" w:rsidP="00DF58E3">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5"/>
        </w:trPr>
        <w:tc>
          <w:tcPr>
            <w:tcW w:w="3542" w:type="dxa"/>
            <w:tcBorders>
              <w:top w:val="single" w:sz="4" w:space="0" w:color="auto"/>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000 1 01 02030 01 0000 110</w:t>
            </w:r>
          </w:p>
        </w:tc>
        <w:tc>
          <w:tcPr>
            <w:tcW w:w="4112" w:type="dxa"/>
            <w:tcBorders>
              <w:top w:val="single" w:sz="4" w:space="0" w:color="auto"/>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843" w:type="dxa"/>
            <w:tcBorders>
              <w:top w:val="single" w:sz="4" w:space="0" w:color="auto"/>
              <w:left w:val="nil"/>
              <w:bottom w:val="single" w:sz="8" w:space="0" w:color="auto"/>
              <w:right w:val="single" w:sz="4" w:space="0" w:color="auto"/>
            </w:tcBorders>
            <w:shd w:val="clear" w:color="auto" w:fill="auto"/>
            <w:vAlign w:val="bottom"/>
            <w:hideMark/>
          </w:tcPr>
          <w:p w:rsidR="005472A9" w:rsidRPr="000B417A" w:rsidRDefault="005472A9" w:rsidP="00DF58E3">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239 319,0</w:t>
            </w:r>
          </w:p>
        </w:tc>
        <w:tc>
          <w:tcPr>
            <w:tcW w:w="426" w:type="dxa"/>
            <w:tcBorders>
              <w:left w:val="single" w:sz="4" w:space="0" w:color="auto"/>
            </w:tcBorders>
          </w:tcPr>
          <w:p w:rsidR="005472A9" w:rsidRPr="000B417A" w:rsidRDefault="005472A9" w:rsidP="00DF58E3">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3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000 1 01 02040 01 0000 110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575 048,0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000 1 01 02050 01 0000 110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650 000 рублей)</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506,0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2"/>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000 1 01 02080 01 0000 110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2 944 404,8</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000 1 01 02090 01 0000 110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не превышающей 650</w:t>
            </w:r>
            <w:r>
              <w:rPr>
                <w:rFonts w:ascii="Times New Roman" w:eastAsia="Times New Roman" w:hAnsi="Times New Roman"/>
                <w:sz w:val="28"/>
                <w:szCs w:val="28"/>
              </w:rPr>
              <w:t> </w:t>
            </w:r>
            <w:r w:rsidRPr="000B417A">
              <w:rPr>
                <w:rFonts w:ascii="Times New Roman" w:eastAsia="Times New Roman" w:hAnsi="Times New Roman"/>
                <w:sz w:val="28"/>
                <w:szCs w:val="28"/>
              </w:rPr>
              <w:t>000 рублей)</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0,8</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000 1 01 02100 01 0000 110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650 000 рублей)</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26,4</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000 1 03 00000 00 0000 000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НАЛОГИ НА ТОВАРЫ (РАБОТЫ, УСЛУГИ), РЕАЛИЗУЕМЫЕ НА ТЕРРИТОРИИ РОССИЙСКОЙ ФЕДЕРАЦИИ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DF58E3">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9 408 140,3</w:t>
            </w:r>
          </w:p>
        </w:tc>
        <w:tc>
          <w:tcPr>
            <w:tcW w:w="426" w:type="dxa"/>
            <w:tcBorders>
              <w:top w:val="nil"/>
              <w:left w:val="single" w:sz="4" w:space="0" w:color="auto"/>
            </w:tcBorders>
          </w:tcPr>
          <w:p w:rsidR="005472A9" w:rsidRPr="000B417A" w:rsidRDefault="005472A9" w:rsidP="00DF58E3">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000 1 03 02000 01 0000 110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Акцизы по подакцизным товарам (продукции), производимым на территории Российской Федерации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DF58E3">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9 408 140,3</w:t>
            </w:r>
          </w:p>
        </w:tc>
        <w:tc>
          <w:tcPr>
            <w:tcW w:w="426" w:type="dxa"/>
            <w:tcBorders>
              <w:top w:val="nil"/>
              <w:left w:val="single" w:sz="4" w:space="0" w:color="auto"/>
            </w:tcBorders>
          </w:tcPr>
          <w:p w:rsidR="005472A9" w:rsidRPr="000B417A" w:rsidRDefault="005472A9" w:rsidP="00DF58E3">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4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000 1 03 02100 01 0000 110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Акцизы на пиво, производимое на территории Российской Федерации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DF58E3">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89 015,6</w:t>
            </w:r>
          </w:p>
        </w:tc>
        <w:tc>
          <w:tcPr>
            <w:tcW w:w="426" w:type="dxa"/>
            <w:tcBorders>
              <w:top w:val="nil"/>
              <w:left w:val="single" w:sz="4" w:space="0" w:color="auto"/>
            </w:tcBorders>
          </w:tcPr>
          <w:p w:rsidR="005472A9" w:rsidRPr="000B417A" w:rsidRDefault="005472A9" w:rsidP="00DF58E3">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98"/>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000 1 03 02140 01 0000 110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3 391 616,6</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74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000 1 03 02142 01 0000 110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1 258 366,0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31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000 1 03 02143 01 0000 110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2 133 250,6</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9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000 1 03 02190 01 0000 110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 xml:space="preserve">Доходы от уплаты акцизов на этиловый спирт из пищевого сырья (за исключением дистиллятов винного, виноградного, плодового, коньячного, </w:t>
            </w:r>
            <w:proofErr w:type="spellStart"/>
            <w:r w:rsidRPr="000B417A">
              <w:rPr>
                <w:rFonts w:ascii="Times New Roman" w:eastAsia="Times New Roman" w:hAnsi="Times New Roman"/>
                <w:sz w:val="28"/>
                <w:szCs w:val="28"/>
              </w:rPr>
              <w:t>кальвадосного</w:t>
            </w:r>
            <w:proofErr w:type="spellEnd"/>
            <w:r w:rsidRPr="000B417A">
              <w:rPr>
                <w:rFonts w:ascii="Times New Roman" w:eastAsia="Times New Roman" w:hAnsi="Times New Roman"/>
                <w:sz w:val="28"/>
                <w:szCs w:val="28"/>
              </w:rPr>
              <w:t xml:space="preserve">, </w:t>
            </w:r>
            <w:proofErr w:type="spellStart"/>
            <w:r w:rsidRPr="000B417A">
              <w:rPr>
                <w:rFonts w:ascii="Times New Roman" w:eastAsia="Times New Roman" w:hAnsi="Times New Roman"/>
                <w:sz w:val="28"/>
                <w:szCs w:val="28"/>
              </w:rPr>
              <w:t>вискового</w:t>
            </w:r>
            <w:proofErr w:type="spellEnd"/>
            <w:r w:rsidRPr="000B417A">
              <w:rPr>
                <w:rFonts w:ascii="Times New Roman" w:eastAsia="Times New Roman" w:hAnsi="Times New Roman"/>
                <w:sz w:val="28"/>
                <w:szCs w:val="28"/>
              </w:rPr>
              <w:t>),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DF58E3">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8 200,0</w:t>
            </w:r>
          </w:p>
        </w:tc>
        <w:tc>
          <w:tcPr>
            <w:tcW w:w="426" w:type="dxa"/>
            <w:tcBorders>
              <w:top w:val="nil"/>
              <w:left w:val="single" w:sz="4" w:space="0" w:color="auto"/>
            </w:tcBorders>
          </w:tcPr>
          <w:p w:rsidR="005472A9" w:rsidRPr="000B417A" w:rsidRDefault="005472A9" w:rsidP="00DF58E3">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9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000 1 03 02200 01 0000 110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 xml:space="preserve">Доходы от уплаты акцизов на этиловый спирт из пищевого сырья (дистилляты винный, виноградный, плодовый, коньячный, </w:t>
            </w:r>
            <w:proofErr w:type="spellStart"/>
            <w:r w:rsidRPr="000B417A">
              <w:rPr>
                <w:rFonts w:ascii="Times New Roman" w:eastAsia="Times New Roman" w:hAnsi="Times New Roman"/>
                <w:sz w:val="28"/>
                <w:szCs w:val="28"/>
              </w:rPr>
              <w:t>кальвадосный</w:t>
            </w:r>
            <w:proofErr w:type="spellEnd"/>
            <w:r w:rsidRPr="000B417A">
              <w:rPr>
                <w:rFonts w:ascii="Times New Roman" w:eastAsia="Times New Roman" w:hAnsi="Times New Roman"/>
                <w:sz w:val="28"/>
                <w:szCs w:val="28"/>
              </w:rPr>
              <w:t xml:space="preserve">, </w:t>
            </w:r>
            <w:proofErr w:type="spellStart"/>
            <w:r w:rsidRPr="000B417A">
              <w:rPr>
                <w:rFonts w:ascii="Times New Roman" w:eastAsia="Times New Roman" w:hAnsi="Times New Roman"/>
                <w:sz w:val="28"/>
                <w:szCs w:val="28"/>
              </w:rPr>
              <w:t>висковый</w:t>
            </w:r>
            <w:proofErr w:type="spellEnd"/>
            <w:r w:rsidRPr="000B417A">
              <w:rPr>
                <w:rFonts w:ascii="Times New Roman" w:eastAsia="Times New Roman" w:hAnsi="Times New Roman"/>
                <w:sz w:val="28"/>
                <w:szCs w:val="28"/>
              </w:rPr>
              <w:t>),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DF58E3">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100,0</w:t>
            </w:r>
          </w:p>
        </w:tc>
        <w:tc>
          <w:tcPr>
            <w:tcW w:w="426" w:type="dxa"/>
            <w:tcBorders>
              <w:top w:val="nil"/>
              <w:left w:val="single" w:sz="4" w:space="0" w:color="auto"/>
            </w:tcBorders>
          </w:tcPr>
          <w:p w:rsidR="005472A9" w:rsidRPr="000B417A" w:rsidRDefault="005472A9" w:rsidP="00DF58E3">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6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000 1 03 02210 01 0000 110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от уплаты акцизов на спиртосодержащую продукцию, производимую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DF58E3">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450,0</w:t>
            </w:r>
          </w:p>
        </w:tc>
        <w:tc>
          <w:tcPr>
            <w:tcW w:w="426" w:type="dxa"/>
            <w:tcBorders>
              <w:top w:val="nil"/>
              <w:left w:val="single" w:sz="4" w:space="0" w:color="auto"/>
            </w:tcBorders>
          </w:tcPr>
          <w:p w:rsidR="005472A9" w:rsidRPr="000B417A" w:rsidRDefault="005472A9" w:rsidP="00DF58E3">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009"/>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000 1 03 02220 01 0000 110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от уплаты акцизов на этиловый спирт из непищевого сырья,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5 200,0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000 1 03 02230 01 0000 110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2 680 000,0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6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000 1 03 02231 01 0000 110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DF58E3">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2 600 000,0</w:t>
            </w:r>
          </w:p>
        </w:tc>
        <w:tc>
          <w:tcPr>
            <w:tcW w:w="426" w:type="dxa"/>
            <w:tcBorders>
              <w:top w:val="nil"/>
              <w:left w:val="single" w:sz="4" w:space="0" w:color="auto"/>
            </w:tcBorders>
          </w:tcPr>
          <w:p w:rsidR="005472A9" w:rsidRPr="000B417A" w:rsidRDefault="005472A9" w:rsidP="00DF58E3">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8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000 1 03 02232 01 0000 110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DF58E3">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80 000,0</w:t>
            </w:r>
          </w:p>
        </w:tc>
        <w:tc>
          <w:tcPr>
            <w:tcW w:w="426" w:type="dxa"/>
            <w:tcBorders>
              <w:top w:val="nil"/>
              <w:left w:val="single" w:sz="4" w:space="0" w:color="auto"/>
            </w:tcBorders>
          </w:tcPr>
          <w:p w:rsidR="005472A9" w:rsidRPr="000B417A" w:rsidRDefault="005472A9" w:rsidP="00DF58E3">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84"/>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000 1 03 02240 01 0000 110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от уплаты акцизов на моторные масла для дизельных и (или) карбюраторных (</w:t>
            </w:r>
            <w:proofErr w:type="spellStart"/>
            <w:r w:rsidRPr="000B417A">
              <w:rPr>
                <w:rFonts w:ascii="Times New Roman" w:eastAsia="Times New Roman" w:hAnsi="Times New Roman"/>
                <w:sz w:val="28"/>
                <w:szCs w:val="28"/>
              </w:rPr>
              <w:t>инжекторных</w:t>
            </w:r>
            <w:proofErr w:type="spellEnd"/>
            <w:r w:rsidRPr="000B417A">
              <w:rPr>
                <w:rFonts w:ascii="Times New Roman" w:eastAsia="Times New Roman" w:hAnsi="Times New Roman"/>
                <w:sz w:val="28"/>
                <w:szCs w:val="28"/>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DF58E3">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18 650,0</w:t>
            </w:r>
          </w:p>
        </w:tc>
        <w:tc>
          <w:tcPr>
            <w:tcW w:w="426" w:type="dxa"/>
            <w:tcBorders>
              <w:top w:val="nil"/>
              <w:left w:val="single" w:sz="4" w:space="0" w:color="auto"/>
            </w:tcBorders>
          </w:tcPr>
          <w:p w:rsidR="005472A9" w:rsidRPr="000B417A" w:rsidRDefault="005472A9" w:rsidP="00DF58E3">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9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000 1 03 02241 01 0000 110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от уплаты акцизов на моторные масла для дизельных и (или) карбюраторных (</w:t>
            </w:r>
            <w:proofErr w:type="spellStart"/>
            <w:r w:rsidRPr="000B417A">
              <w:rPr>
                <w:rFonts w:ascii="Times New Roman" w:eastAsia="Times New Roman" w:hAnsi="Times New Roman"/>
                <w:sz w:val="28"/>
                <w:szCs w:val="28"/>
              </w:rPr>
              <w:t>инжекторных</w:t>
            </w:r>
            <w:proofErr w:type="spellEnd"/>
            <w:r w:rsidRPr="000B417A">
              <w:rPr>
                <w:rFonts w:ascii="Times New Roman" w:eastAsia="Times New Roman" w:hAnsi="Times New Roman"/>
                <w:sz w:val="28"/>
                <w:szCs w:val="28"/>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18 100,0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11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000 1 03 02242 01 0000 110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от уплаты акцизов на моторные масла для дизельных и (или) карбюраторных (</w:t>
            </w:r>
            <w:proofErr w:type="spellStart"/>
            <w:r w:rsidRPr="000B417A">
              <w:rPr>
                <w:rFonts w:ascii="Times New Roman" w:eastAsia="Times New Roman" w:hAnsi="Times New Roman"/>
                <w:sz w:val="28"/>
                <w:szCs w:val="28"/>
              </w:rPr>
              <w:t>инжекторных</w:t>
            </w:r>
            <w:proofErr w:type="spellEnd"/>
            <w:r w:rsidRPr="000B417A">
              <w:rPr>
                <w:rFonts w:ascii="Times New Roman" w:eastAsia="Times New Roman" w:hAnsi="Times New Roman"/>
                <w:sz w:val="28"/>
                <w:szCs w:val="28"/>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550,0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2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000 1 03 02250 01 0000 110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3 655 188,7</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8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000 1 03 02251 01 0000 110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DF58E3">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3 535 929,8</w:t>
            </w:r>
          </w:p>
        </w:tc>
        <w:tc>
          <w:tcPr>
            <w:tcW w:w="426" w:type="dxa"/>
            <w:tcBorders>
              <w:top w:val="nil"/>
              <w:left w:val="single" w:sz="4" w:space="0" w:color="auto"/>
            </w:tcBorders>
          </w:tcPr>
          <w:p w:rsidR="005472A9" w:rsidRPr="000B417A" w:rsidRDefault="005472A9" w:rsidP="00DF58E3">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9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000 1 03 02252 01 0000 110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DF58E3">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119 258,9</w:t>
            </w:r>
          </w:p>
        </w:tc>
        <w:tc>
          <w:tcPr>
            <w:tcW w:w="426" w:type="dxa"/>
            <w:tcBorders>
              <w:top w:val="nil"/>
              <w:left w:val="single" w:sz="4" w:space="0" w:color="auto"/>
            </w:tcBorders>
          </w:tcPr>
          <w:p w:rsidR="005472A9" w:rsidRPr="000B417A" w:rsidRDefault="005472A9" w:rsidP="00DF58E3">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000 1 03 02260 01 0000 110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DF58E3">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-450 579,9</w:t>
            </w:r>
          </w:p>
        </w:tc>
        <w:tc>
          <w:tcPr>
            <w:tcW w:w="426" w:type="dxa"/>
            <w:tcBorders>
              <w:top w:val="nil"/>
              <w:left w:val="single" w:sz="4" w:space="0" w:color="auto"/>
            </w:tcBorders>
          </w:tcPr>
          <w:p w:rsidR="005472A9" w:rsidRPr="000B417A" w:rsidRDefault="005472A9" w:rsidP="00DF58E3">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6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000 1 03 02261 01 0000 110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 xml:space="preserve">-437 485,9   </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8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000 1 03 02262 01 0000 110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DF58E3">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-13 094,0</w:t>
            </w:r>
          </w:p>
        </w:tc>
        <w:tc>
          <w:tcPr>
            <w:tcW w:w="426" w:type="dxa"/>
            <w:tcBorders>
              <w:top w:val="nil"/>
              <w:left w:val="single" w:sz="4" w:space="0" w:color="auto"/>
            </w:tcBorders>
          </w:tcPr>
          <w:p w:rsidR="005472A9" w:rsidRPr="000B417A" w:rsidRDefault="005472A9" w:rsidP="00DF58E3">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2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000 1 03 02410 01 0000 110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от уплаты акцизов на средние дистилляты, производимые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DF58E3">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10 299,3</w:t>
            </w:r>
          </w:p>
        </w:tc>
        <w:tc>
          <w:tcPr>
            <w:tcW w:w="426" w:type="dxa"/>
            <w:tcBorders>
              <w:top w:val="nil"/>
              <w:left w:val="single" w:sz="4" w:space="0" w:color="auto"/>
            </w:tcBorders>
          </w:tcPr>
          <w:p w:rsidR="005472A9" w:rsidRPr="000B417A" w:rsidRDefault="005472A9" w:rsidP="00DF58E3">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000 1 05 00000 00 0000 000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НАЛОГИ НА СОВОКУПНЫЙ ДОХОД</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DF58E3">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79 467,4</w:t>
            </w:r>
          </w:p>
        </w:tc>
        <w:tc>
          <w:tcPr>
            <w:tcW w:w="426" w:type="dxa"/>
            <w:tcBorders>
              <w:top w:val="nil"/>
              <w:left w:val="single" w:sz="4" w:space="0" w:color="auto"/>
            </w:tcBorders>
          </w:tcPr>
          <w:p w:rsidR="005472A9" w:rsidRPr="000B417A" w:rsidRDefault="005472A9" w:rsidP="00DF58E3">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000 1 05 06000 01 0000 110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Налог на профессиональный доход</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DF58E3">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79 467,4</w:t>
            </w:r>
          </w:p>
        </w:tc>
        <w:tc>
          <w:tcPr>
            <w:tcW w:w="426" w:type="dxa"/>
            <w:tcBorders>
              <w:top w:val="nil"/>
              <w:left w:val="single" w:sz="4" w:space="0" w:color="auto"/>
            </w:tcBorders>
          </w:tcPr>
          <w:p w:rsidR="005472A9" w:rsidRPr="000B417A" w:rsidRDefault="005472A9" w:rsidP="00DF58E3">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000 1 06 00000 00 0000 000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НАЛОГИ НА ИМУЩЕСТВО</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DF58E3">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69 164 292,4</w:t>
            </w:r>
          </w:p>
        </w:tc>
        <w:tc>
          <w:tcPr>
            <w:tcW w:w="426" w:type="dxa"/>
            <w:tcBorders>
              <w:top w:val="nil"/>
              <w:left w:val="single" w:sz="4" w:space="0" w:color="auto"/>
            </w:tcBorders>
          </w:tcPr>
          <w:p w:rsidR="005472A9" w:rsidRPr="000B417A" w:rsidRDefault="005472A9" w:rsidP="00DF58E3">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000 1 06 02000 02 0000 110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Налог на имущество организаций</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DF58E3">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66 420 566,5</w:t>
            </w:r>
          </w:p>
        </w:tc>
        <w:tc>
          <w:tcPr>
            <w:tcW w:w="426" w:type="dxa"/>
            <w:tcBorders>
              <w:top w:val="nil"/>
              <w:left w:val="single" w:sz="4" w:space="0" w:color="auto"/>
            </w:tcBorders>
          </w:tcPr>
          <w:p w:rsidR="005472A9" w:rsidRPr="000B417A" w:rsidRDefault="005472A9" w:rsidP="00DF58E3">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000 1 06 02010 02 0000 110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Налог на имущество организаций по имуществу, не входящему в Единую систему газоснабжения</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DF58E3">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63 585 367,5</w:t>
            </w:r>
          </w:p>
        </w:tc>
        <w:tc>
          <w:tcPr>
            <w:tcW w:w="426" w:type="dxa"/>
            <w:tcBorders>
              <w:top w:val="nil"/>
              <w:left w:val="single" w:sz="4" w:space="0" w:color="auto"/>
            </w:tcBorders>
          </w:tcPr>
          <w:p w:rsidR="005472A9" w:rsidRPr="000B417A" w:rsidRDefault="005472A9" w:rsidP="00DF58E3">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000 1 06 02020 02 0000 110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Налог на имущество организаций по имуществу, входящему в Единую систему газоснабжения</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DF58E3">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2 835 199,0</w:t>
            </w:r>
          </w:p>
        </w:tc>
        <w:tc>
          <w:tcPr>
            <w:tcW w:w="426" w:type="dxa"/>
            <w:tcBorders>
              <w:top w:val="nil"/>
              <w:left w:val="single" w:sz="4" w:space="0" w:color="auto"/>
            </w:tcBorders>
          </w:tcPr>
          <w:p w:rsidR="005472A9" w:rsidRPr="000B417A" w:rsidRDefault="005472A9" w:rsidP="00DF58E3">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000 1 06 04000 02 0000 110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Транспортный налог</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DF58E3">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2 741 698,1</w:t>
            </w:r>
          </w:p>
        </w:tc>
        <w:tc>
          <w:tcPr>
            <w:tcW w:w="426" w:type="dxa"/>
            <w:tcBorders>
              <w:top w:val="nil"/>
              <w:left w:val="single" w:sz="4" w:space="0" w:color="auto"/>
            </w:tcBorders>
          </w:tcPr>
          <w:p w:rsidR="005472A9" w:rsidRPr="000B417A" w:rsidRDefault="005472A9" w:rsidP="00DF58E3">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000 1 06 04011 02 0000 110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Транспортный налог с организаций</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DF58E3">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1 226 714,0</w:t>
            </w:r>
          </w:p>
        </w:tc>
        <w:tc>
          <w:tcPr>
            <w:tcW w:w="426" w:type="dxa"/>
            <w:tcBorders>
              <w:top w:val="nil"/>
              <w:left w:val="single" w:sz="4" w:space="0" w:color="auto"/>
            </w:tcBorders>
          </w:tcPr>
          <w:p w:rsidR="005472A9" w:rsidRPr="000B417A" w:rsidRDefault="005472A9" w:rsidP="00DF58E3">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000 1 06 04012 02 0000 110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Транспортный налог с физических лиц</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DF58E3">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1 514 984,1</w:t>
            </w:r>
          </w:p>
        </w:tc>
        <w:tc>
          <w:tcPr>
            <w:tcW w:w="426" w:type="dxa"/>
            <w:tcBorders>
              <w:top w:val="nil"/>
              <w:left w:val="single" w:sz="4" w:space="0" w:color="auto"/>
            </w:tcBorders>
          </w:tcPr>
          <w:p w:rsidR="005472A9" w:rsidRPr="000B417A" w:rsidRDefault="005472A9" w:rsidP="00DF58E3">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000 1 06 05000 02 0000 110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Налог на игорный бизнес</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DF58E3">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2 027,8</w:t>
            </w:r>
          </w:p>
        </w:tc>
        <w:tc>
          <w:tcPr>
            <w:tcW w:w="426" w:type="dxa"/>
            <w:tcBorders>
              <w:top w:val="nil"/>
              <w:left w:val="single" w:sz="4" w:space="0" w:color="auto"/>
            </w:tcBorders>
          </w:tcPr>
          <w:p w:rsidR="005472A9" w:rsidRPr="000B417A" w:rsidRDefault="005472A9" w:rsidP="00DF58E3">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000 1 07 00000 00 0000 000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НАЛОГИ, СБОРЫ И РЕГУЛЯРНЫЕ ПЛАТЕЖИ ЗА ПОЛЬЗОВАНИЕ ПРИРОДНЫМИ РЕСУРСАМИ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777 723,0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000 1 07 01000 01 0000 110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Налог на добычу полезных ископаемых</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767 992,4</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4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000 1 07 01020 01 0000 110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Налог на добычу общераспространенных полезных ископаемых</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763 308,4</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000 1 07 01030 01 0000 110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4 684,0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000 1 07 04000 01 0000 110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Сборы за пользование объектами животного мира и за пользование объектами водных биологических ресурсов</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9 730,6</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4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000 1 07 04010 01 0000 110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Сбор за пользование объектами животного мира</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7 910,6</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000 1 07 04030 01 0000 110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Сбор за пользование объектами водных биологических ресурсов (по внутренним водным объектам)</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1 820,0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000 1 08 00000 00 0000 000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ГОСУДАРСТВЕННАЯ ПОШЛИНА</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602 338,9</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69"/>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000 1 08 02000 01 0000 110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Государственная пошлина по делам, рассматриваемым Конституционным Судом Российской Федерации и конституционными (уставными) судами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14,5</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27"/>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000 1 08 02020 01 0000 110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Государственная пошлина по делам, рассматриваемым конституционными (уставными) судами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14,5</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2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000 1 08 06000 01 0000 110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7 051,5</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000 1 08 07000 01 0000 110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Государственная пошлина за государственную регистрацию, а также за совершение прочих юридически значимых действий</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595 272,9</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5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000 1 08 07010 01 0000 110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35,0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000 1 08 07020 01 0000 110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Государственная пошлина за государственную регистрацию прав, ограничений (обременений) прав на недвижимое имущество и сделок с ним</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345 783,2</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59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000 1 08 07080 01 0000 110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41 871,1</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000 1 08 07082 01 0000 110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41 871,1</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4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000 1 08 07100 01 0000 110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Государственная пошлина за выдачу и обмен паспорта гражданина Российской Федерации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9 906,4</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2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000 1 08 07110 01 0000 110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282,2</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000 1 08 07120 01 0000 110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Государственная пошлина за государственную регистрацию политических партий и региональных отделений политических партий</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4,9</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2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000 1 08 07140 01 0000 110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46 632,4</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3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000 1 08 07141 01 0000 110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3 551,9</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86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000 1 08 07142 01 0000 110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w:t>
            </w:r>
            <w:proofErr w:type="spellStart"/>
            <w:r w:rsidRPr="000B417A">
              <w:rPr>
                <w:rFonts w:ascii="Times New Roman" w:eastAsia="Times New Roman" w:hAnsi="Times New Roman"/>
                <w:sz w:val="28"/>
                <w:szCs w:val="28"/>
              </w:rPr>
              <w:t>мототранспортных</w:t>
            </w:r>
            <w:proofErr w:type="spellEnd"/>
            <w:r w:rsidRPr="000B417A">
              <w:rPr>
                <w:rFonts w:ascii="Times New Roman" w:eastAsia="Times New Roman" w:hAnsi="Times New Roman"/>
                <w:sz w:val="28"/>
                <w:szCs w:val="28"/>
              </w:rPr>
              <w:t xml:space="preserve">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43 080,5</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9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000 1 08 07160 01 0000 110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3,2</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000 1 08 07170 01 0000 110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Государственная пошлина за выдачу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147 923,3</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3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000 1 08 07172 01 0000 110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147 923,3</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76"/>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000 1 08 07310 01 0000 110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Государственная пошлина за повторную выдачу свидетельства о постановке на учет в налоговом органе</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1 177,4</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000 1 08 07340 01 0000 110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Государственная пошлина за выдачу свидетельства о государственной аккредитации региональной спортивной федерации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105,0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4"/>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000 1 08 07380 01 0000 110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243,5</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3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000 1 08 07390 01 0000 110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 xml:space="preserve">Государственная пошлина за действия органов исполнительной власти субъектов Российской Федерации по проставлению </w:t>
            </w:r>
            <w:proofErr w:type="spellStart"/>
            <w:r w:rsidRPr="000B417A">
              <w:rPr>
                <w:rFonts w:ascii="Times New Roman" w:eastAsia="Times New Roman" w:hAnsi="Times New Roman"/>
                <w:sz w:val="28"/>
                <w:szCs w:val="28"/>
              </w:rPr>
              <w:t>апостиля</w:t>
            </w:r>
            <w:proofErr w:type="spellEnd"/>
            <w:r w:rsidRPr="000B417A">
              <w:rPr>
                <w:rFonts w:ascii="Times New Roman" w:eastAsia="Times New Roman" w:hAnsi="Times New Roman"/>
                <w:sz w:val="28"/>
                <w:szCs w:val="28"/>
              </w:rPr>
              <w:t xml:space="preserve">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230,5</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000 1 08 07400 01 0000 110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665,0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2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000 1 08 07510 01 0000 110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Государственная пошлина за совершение уполномоченным органом исполнительной власти субъектов Российской Федерации юридически значимых действий, связанных с государственной регистрацией аттракционов, зачисляемая в бюджеты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409,8</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5"/>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000 1 09 00000 00 0000 000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ЗАДОЛЖЕННОСТЬ И ПЕРЕРАСЧЕТЫ ПО ОТМЕНЕННЫМ НАЛОГАМ, СБОРАМ И ИНЫМ ОБЯЗАТЕЛЬНЫМ ПЛАТЕЖАМ</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351,7</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5"/>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000 1 09 04000 00 0000 110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Налоги на имущество</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356,5</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5"/>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000 1 09 04010 02 0000 110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Налог на имущество предприятий</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363,2</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14"/>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000 1 09 04020 02 0000 110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Налог с владельцев транспортных средств и налог на приобретение автотранспортных средств</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57,2</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0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000 1 09 04040 01 0000 110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Налог с имущества, переходящего в порядке наследования или дарения</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-63,9</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35"/>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000 1 09 06000 02 0000 110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Прочие налоги и сборы (по отмененным налогам и сборам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-20,8</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78"/>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000 1 09 06020 02 0000 110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Сбор на нужды образовательных учреждений, взимаемый с юридических лиц</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-20,8</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5"/>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000 1 09 11000 02 0000 110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Налог, взимаемый в виде стоимости патента в связи с применением упрощенной системы налогообложения</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16,0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5"/>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000 1 09 11010 02 0000 110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Налог, взимаемый в виде стоимости патента в связи с применением упрощенной системы налогообложения</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16,0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000 1 11 00000 00 0000 000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ОТ ИСПОЛЬЗОВАНИЯ ИМУЩЕСТВА, НАХОДЯЩЕГОСЯ В ГОСУДАРСТВЕННОЙ И МУНИЦИПАЛЬНОЙ СОБСТВЕННОСТИ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3 326 761,3</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000 1 11 01000 00 0000 120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166 387,7</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59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000 1 11 01020 02 0000 120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166 387,7</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000 1 11 02000 00 0000 120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от размещения средств бюджетов</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2 888 405,8</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000 1 11 02020 02 0000 120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от размещения временно свободных средств бюджетов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2 839 462,9</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45"/>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000 1 11 02100 00 0000 120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от операций по управлению остатками средств на едином казначейском счете, зачисляемые в бюджеты бюджетной системы Российской Федерации</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48 942,9</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45"/>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000 1 11 02102 02 0000 120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от операций по управлению остатками средств на едином казначейском счете, зачисляемые в бюджеты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48 942,9</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4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000 1 11 03000 00 0000 120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Проценты, полученные от предоставления бюджетных кредитов внутри страны</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29 103,0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000 1 11 03020 02 0000 120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Проценты, полученные от предоставления бюджетных кредитов внутри страны за счет средств бюджетов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29 103,0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5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000 1 11 05000 00 0000 120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232 540,8</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3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000 1 11 05020 00 0000 120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21 000,0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3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000 1 11 05022 02 0000 120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21 000,0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3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000 1 11 05030 00 0000 120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22 038,4</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3"/>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000 1 11 05032 02 0000 120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22 038,4</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000 1 11 05070 00 0000 120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от сдачи в аренду имущества, составляющего государственную (муниципальную) казну (за исключением земельных участков)</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189 500,0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000 1 11 05072 02 0000 120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от сдачи в аренду имущества, составляющего казну субъекта Российской Федерации (за исключением земельных участков)</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189 500,0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5"/>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000 1 11 05100 02 0000 120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2,4</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000 1 11 05300 00 0000 120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111,6</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000 1 11 05320 00 0000 120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111,6</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2"/>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000 1 11 05322 02 0000 120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111,6</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3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000 1 11 09000 00 0000 120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10 212,4</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3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000 1 11 09040 00 0000 120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10 212,4</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5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000 1 11 09042 02 0000 120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10 212,4</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4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000 1 12 00000 00 0000 000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ПЛАТЕЖИ ПРИ ПОЛЬЗОВАНИИ ПРИРОДНЫМИ РЕСУРСАМИ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371 016,3</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000 1 12 02000 00 0000 120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Платежи при пользовании недрами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209 640,0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59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000 1 12 02010 01 0000 120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73 000,0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000 1 12 02012 01 0000 120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73 000,0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000 1 12 02030 01 0000 120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Регулярные платежи за пользование недрами при пользовании недрами на территории Российской Федерации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129 000,0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59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000 1 12 02050 01 0000 120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6 140,0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9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000 1 12 02052 01 0000 120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местного значения, а также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500 кубических метров в сутки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6 140,0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4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000 1 12 02100 00 0000 120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Сборы за участие в конкурсе (аукционе) на право пользования участками недр</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1 500,0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000 1 12 02102 02 0000 120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Сборы за участие в конкурсе (аукционе) на право пользования участками недр местного значения</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1 500,0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000 1 12 04000 00 0000 120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Плата за использование лесов</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161 376,3</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4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000 1 12 04010 00 0000 120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Плата за использование лесов, расположенных на землях лесного фонда</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161 376,3</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59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000 1 12 04013 02 0000 120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147 499,5</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000 1 12 04014 02 0000 120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Плата за использование лесов, расположенных на землях лесного фонда, в части, превышающей минимальный размер арендной платы</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12 171,0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000 1 12 04015 02 0000 120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1 705,8</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000 1 13 00000 00 0000 000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ОТ ОКАЗАНИЯ ПЛАТНЫХ УСЛУГ И КОМПЕНСАЦИИ ЗАТРАТ ГОСУДАРСТВА</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409 268,5</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000 1 13 01000 00 0000 130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от оказания платных услуг (работ)</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36 322,7</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000 1 13 01020 01 0000 130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190,0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000 1 13 01031 01 0000 130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Плата за предоставление сведений из Единого государственного реестра недвижимости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375,1</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07"/>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000 1 13 01190 01 0000 130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Плата за предоставление информации из реестра дисквалифицированных лиц</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4,7</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000 1 13 01400 01 0000 130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Плата за предоставление сведений, документов, содержащихся в государственных реестрах (регистрах)</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1 180,3</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3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000 1 13 01410 01 0000 130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1 180,3</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000 1 13 01500 00 0000 130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Плата за оказание услуг по присоединению объектов дорожного сервиса к автомобильным дорогам общего пользования</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227,8</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000 1 13 01520 02 0000 130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227,8</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4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000 1 13 01990 00 0000 130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Прочие доходы от оказания платных услуг (работ)</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34 344,8</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000 1 13 01992 02 0000 130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Прочие доходы от оказания платных услуг (работ) получателями средств бюджетов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34 344,8</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000 1 13 02000 00 0000 130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от компенсации затрат государства</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372 945,8</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000 1 13 02060 00 0000 130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поступающие в порядке возмещения расходов, понесенных в связи с эксплуатацией имущества</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4 136,0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000 1 13 02062 02 0000 130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поступающие в порядке возмещения расходов, понесенных в связи с эксплуатацией имущества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4 136,0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4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000 1 13 02990 00 0000 130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Прочие доходы от компенсации затрат государства</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368 809,8</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4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000 1 13 02992 02 0000 130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Прочие доходы от компенсации затрат бюджетов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368 809,8</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4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000 1 14 00000 00 0000 000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ОТ ПРОДАЖИ МАТЕРИАЛЬНЫХ И НЕМАТЕРИАЛЬНЫХ АКТИВОВ</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126 212,6</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000 1 14 01000 00 0000 410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от продажи квартир</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77 300,0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000 1 14 01020 02 0000 410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от продажи квартир, находящихся в собственности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77 300,0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3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000 1 14 02000 00 0000 000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48 011,9</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84"/>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000 1 14 02020 02 0000 410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от реализации имущества, находящегося в собственности субъектов Российской Федерации (за исключением движимого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48 011,9</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65"/>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000 1 14 02022 02 0000 410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11,9</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6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000 1 14 02023 02 0000 410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48 000,0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45"/>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000 1 14 06000 00 0000 430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от продажи земельных участков, находящихся в государственной и муниципальной собственности</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900,7</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45"/>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000 1 14 06020 00 0000 430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900,7</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45"/>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000 1 14 06022 02 0000 430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900,7</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4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000 1 15 00000 00 0000 000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АДМИНИСТРАТИВНЫЕ ПЛАТЕЖИ И СБОРЫ</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10 558,7</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000 1 15 02000 00 0000 140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Платежи, взимаемые государственными и муниципальными органами (организациями) за выполнение определенных функций</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10 558,7</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000 1 15 02020 02 0000 140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Платежи, взимаемые государственными органами (организациями) субъектов Российской Федерации за выполнение определенных функций</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10 558,7</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4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000 1 16 00000 00 0000 000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ШТРАФЫ, САНКЦИИ, ВОЗМЕЩЕНИЕ УЩЕРБА</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2 115 671,0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84"/>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000 1 16 01000 01 0000 140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Административные штрафы, установленные Кодексом Российской Федерации об административных правонарушениях</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1 491 022,3</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59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000 1 16 01120 01 0000 140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1 487 876,0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84"/>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000 1 16 01121 01 0000 140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1 291 903,7</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5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000 1 16 01122 01 0000 140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26,2</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2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000 1 16 01123 01 0000 140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195 946,1</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000 1 16 01150 01 0000 140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3 146,3</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67"/>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000 1 16 01152 01 0000 140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391,0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4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000 1 16 01153 01 0000 140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1 962,9</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8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000 1 16 01156 01 0000 140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 xml:space="preserve">Административные штрафы, установленные </w:t>
            </w:r>
            <w:hyperlink r:id="rId8" w:history="1">
              <w:r w:rsidRPr="000B417A">
                <w:rPr>
                  <w:rFonts w:ascii="Times New Roman" w:eastAsia="Times New Roman" w:hAnsi="Times New Roman"/>
                  <w:sz w:val="28"/>
                  <w:szCs w:val="28"/>
                </w:rPr>
                <w:t>главой 15</w:t>
              </w:r>
            </w:hyperlink>
            <w:r w:rsidRPr="000B417A">
              <w:rPr>
                <w:rFonts w:ascii="Times New Roman" w:eastAsia="Times New Roman" w:hAnsi="Times New Roman"/>
                <w:sz w:val="28"/>
                <w:szCs w:val="28"/>
              </w:rP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rsidRPr="000B417A">
              <w:rPr>
                <w:rFonts w:ascii="Times New Roman" w:eastAsia="Times New Roman" w:hAnsi="Times New Roman"/>
                <w:sz w:val="28"/>
                <w:szCs w:val="28"/>
              </w:rPr>
              <w:t>неперечислением</w:t>
            </w:r>
            <w:proofErr w:type="spellEnd"/>
            <w:r w:rsidRPr="000B417A">
              <w:rPr>
                <w:rFonts w:ascii="Times New Roman" w:eastAsia="Times New Roman" w:hAnsi="Times New Roman"/>
                <w:sz w:val="28"/>
                <w:szCs w:val="28"/>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792,4</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8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000 1 16 07000 00 0000 140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21 660,3</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2"/>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000 1 16 07010 00 0000 140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9 440,4</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3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000 1 16 07010 02 0000 140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9 440,4</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2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000 1 16 07030 00 0000 140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(муниципальным) органом, казенным учреждением</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8 820,6</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26"/>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000 1 16 07030 02 0000 140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8 820,6</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000 1 16 07040 00 0000 140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(муниципальным) органом, казенным учреждением</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4,6</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3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000 1 16 07040 02 0000 140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4,6</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3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000 1 16 07090 00 0000 140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3 394,7</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3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000 1 16 07090 02 0000 140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3 394,7</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4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000 1 16 10000 00 0000 140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Платежи в целях возмещения причиненного ущерба (убытков)</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11 644,4</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6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000 1 16 10020 02 0000 140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Платежи по искам о возмещении ущерба, а также платежи, уплачиваемые при добровольном возмещении ущерба, причиненного имуществу, находящегося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1 250,3</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59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000 1 16 10021 02 0000 140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1 139,2</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2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000 1 16 10022 02 0000 140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111,1</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51"/>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000 1 16 10050 00 0000 140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Платежи в целях возмещения убытков, причиненных уклонением от заключения государственного контракта</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225,0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67"/>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000 1 16 10056 02 0000 140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225,0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34"/>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000 1 16 10100 00 0000 140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1 066,6</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49"/>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000 1 16 10100 02 0000 140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1 066,6</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2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000 1 16 10120 00 0000 140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9 102,5</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000 1 16 10122 01 0000 140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8 927,5</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84"/>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000 1 16 10128 01 0000 140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действовавшим в 2019 году</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175,0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4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000 1 16 11000 01 0000 140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Платежи, уплачиваемые в целях возмещения вреда</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591 344,0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000 1 16 11060 01 0000 140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Платежи, уплачиваемые в целях возмещения вреда, причиняемого автомобильным дорогам</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591 344,0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2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000 1 16 11063 01 0000 140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Платежи, уплачиваемые в целях возмещения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591 344,0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000 1 17 00000 00 0000 000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ПРОЧИЕ НЕНАЛОГОВЫЕ ДОХОДЫ</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120 946,9</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000 1 17 05000 00 0000 180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Прочие неналоговые доходы</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120 946,9</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4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000 1 17 05020 02 0000 180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Прочие неналоговые доходы бюджетов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120 946,9</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000 2 00 00000 00 0000 000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БЕЗВОЗМЕЗДНЫЕ ПОСТУПЛЕНИЯ</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20 813 053,4</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000 2 02 00000 00 0000 000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БЕЗВОЗМЕЗДНЫЕ ПОСТУПЛЕНИЯ ОТ ДРУГИХ БЮДЖЕТОВ БЮДЖЕТНОЙ СИСТЕМЫ РОССИЙСКОЙ ФЕДЕРАЦИИ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18 722 958,1</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65"/>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000 2 02 10000 00 0000 150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Дотации бюджетам бюджетной системы Российской Федерации</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716 907,4</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65"/>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000 2 02 15399 00 0000 150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Дотации бюджетам на премирование победителей Всероссийского конкурса "Лучшая муниципальная практика"</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7 000,0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65"/>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000 2 02 15399 02 0000 150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Дотации бюджетам субъектов Российской Федерации на премирование победителей Всероссийского конкурса "Лучшая муниципальная практика"</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7 000,0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000 2 02 15549 02 0000 150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709 907,4</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000 2 02 20000 00 0000 150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бюджетной системы Российской Федерации (межбюджетные субсидии)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4 336 951,5</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000 2 02 25007 02 0000 150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субъектов Российской Федерации на выплату региональных социальных доплат к пенсии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366 598,1</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000 2 02 25021 00 0000 150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на реализацию мероприятий по стимулированию программ развития жилищного строительства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71 285,1</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000 2 02 25021 02 0000 150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71 285,1</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000 2 02 25028 00 0000 150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на поддержку региональных проектов в сфере информационных технологий</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6 257,5</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000 2 02 25028 02 0000 150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субъектов Российской Федерации на поддержку региональных проектов в сфере информационных технологий</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6 257,5</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000 2 02 25066 02 0000 150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172,6</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000 2 02 25081 00 0000 150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2 514,2</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2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000 2 02 25081 02 0000 150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2 514,2</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000 2 02 25082 02 0000 150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7 604,8</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000 2 02 25084 02 0000 150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293 684,1</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3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000 2 02 25086 00 0000 150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681,6</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3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000 2 02 25086 02 0000 150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681,6</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59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000 2 02 25097 00 0000 150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608,1</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000 2 02 25097 02 0000 150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608,1</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000 2 02 25114 00 0000 150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10 962,9</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000 2 02 25114 02 0000 150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10 962,9</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61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000 2 02 25138 00 0000 150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40 050,0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91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000 2 02 25138 02 0000 150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40 050,0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1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000 2 02 25169 00 0000 150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7 878,7</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1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000 2 02 25169 02 0000 150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субъектов Российской Федерации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7 878,7</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4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000 2 02 25173 00 0000 150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на создание детских технопарков "</w:t>
            </w:r>
            <w:proofErr w:type="spellStart"/>
            <w:r w:rsidRPr="000B417A">
              <w:rPr>
                <w:rFonts w:ascii="Times New Roman" w:eastAsia="Times New Roman" w:hAnsi="Times New Roman"/>
                <w:sz w:val="28"/>
                <w:szCs w:val="28"/>
              </w:rPr>
              <w:t>Кванториум</w:t>
            </w:r>
            <w:proofErr w:type="spellEnd"/>
            <w:r w:rsidRPr="000B417A">
              <w:rPr>
                <w:rFonts w:ascii="Times New Roman" w:eastAsia="Times New Roman" w:hAnsi="Times New Roman"/>
                <w:sz w:val="28"/>
                <w:szCs w:val="28"/>
              </w:rPr>
              <w:t>"</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7 956,6</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000 2 02 25173 02 0000 150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субъектов Российской Федерации на создание детских технопарков "</w:t>
            </w:r>
            <w:proofErr w:type="spellStart"/>
            <w:r w:rsidRPr="000B417A">
              <w:rPr>
                <w:rFonts w:ascii="Times New Roman" w:eastAsia="Times New Roman" w:hAnsi="Times New Roman"/>
                <w:sz w:val="28"/>
                <w:szCs w:val="28"/>
              </w:rPr>
              <w:t>Кванториум</w:t>
            </w:r>
            <w:proofErr w:type="spellEnd"/>
            <w:r w:rsidRPr="000B417A">
              <w:rPr>
                <w:rFonts w:ascii="Times New Roman" w:eastAsia="Times New Roman" w:hAnsi="Times New Roman"/>
                <w:sz w:val="28"/>
                <w:szCs w:val="28"/>
              </w:rPr>
              <w:t>"</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7 956,6</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000 2 02 25187 00 0000 150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5 209,7</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2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000 2 02 25187 02 0000 150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5 209,7</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4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000 2 02 25201 00 0000 150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на развитие паллиативной медицинской помощи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8 452,7</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000 2 02 25201 02 0000 150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субъектов Российской Федерации на развитие паллиативной медицинской помощи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8 452,7</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000 2 02 25202 00 0000 150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на реализацию мероприятий по предупреждению и борьбе с социально значимыми инфекционными заболеваниями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23 575,4</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000 2 02 25202 02 0000 150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23 575,4</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51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000 2 02 25210 00 0000 150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на обеспечение образовательных организаций материально-технической базой для внедрения цифровой образовательной среды</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19 701,7</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81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000 2 02 25210 02 0000 150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субъектов Российской Федерации на обеспечение образовательных организаций материально-технической базой для внедрения цифровой образовательной среды</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19 701,7</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000 2 02 25228 00 0000 150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на оснащение объектов спортивной инфраструктуры спортивно-технологическим оборудованием</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946,5</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000 2 02 25228 02 0000 150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946,5</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000 2 02 25229 00 0000 150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на приобретение спортивного оборудования и инвентаря для приведения организаций спортивной подготовки в нормативное состояние</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25 000,0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59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000 2 02 25229 02 0000 150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25 000,0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000 2 02 25232 00 0000 150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356 611,6</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000 2 02 25232 02 0000 150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356 611,6</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000 2 02 25243 00 0000 150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на строительство и реконструкцию (модернизацию) объектов питьевого водоснабжения</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126 330,6</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000 2 02 25243 02 0000 150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126 330,6</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9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000 2 02 25253 00 0000 150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21 753,0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11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000 2 02 25253 02 0000 150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субъектов Российской Федерации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21 753,0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000 2 02 25256 00 0000 150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2 700,0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2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000 2 02 25256 02 0000 150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2 700,0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4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000 2 02 25291 00 0000 150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на повышение эффективности службы занятости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7 800,0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000 2 02 25291 02 0000 150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субъектов Российской Федерации на повышение эффективности службы занятости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7 800,0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000 2 02 25302 00 0000 150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на осуществление ежемесячных выплат на детей в возрасте от трех до семи лет включительно</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1 321 963,3</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000 2 02 25302 02 0000 150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субъектов Российской Федерации на осуществление ежемесячных выплат на детей в возрасте от трех до семи лет включительно</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1 321 963,3</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59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000 2 02 25304 00 0000 150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319 427,8</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000 2 02 25304 02 0000 150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319 427,8</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000 2 02 25365 00 0000 150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459 857,5</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000 2 02 25365 02 0000 150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субъектов Российской Федерации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459 857,5</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2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000 2 02 25402 02 0000 150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188 496,4</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59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000 2 02 25404 00 0000 150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138 421,9</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000 2 02 25404 02 0000 150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138 421,9</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59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000 2 02 25423 02 0000 150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субъектов Российской Федерации на софинансирование расходных обязательств субъектов Российской Федерации, возникающих при модернизации лабораторий медицинских организаций субъектов Российской Федерации, осуществляющих диагностику инфекционных болезней</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29 478,6</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59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000 2 02 25462 02 0000 150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4 378,4</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000 2 02 25466 00 0000 150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1 537,0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000 2 02 25466 02 0000 150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1 537,0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000 2 02 25480 00 0000 150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на создание системы поддержки фермеров и развитие сельской кооперации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3 506,8</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000 2 02 25480 02 0000 150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субъектов Российской Федерации на создание системы поддержки фермеров и развитие сельской кооперации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3 506,8</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000 2 02 25481 00 0000 150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4 299,7</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2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000 2 02 25481 02 0000 150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субъектов Российской Федерации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4 299,7</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59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000 2 02 25491 00 0000 150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14 090,9</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000 2 02 25491 02 0000 150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14 090,9</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000 2 02 25497 00 0000 150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на реализацию мероприятий по обеспечению жильем молодых семей</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10 123,5</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000 2 02 25497 02 0000 150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субъектов Российской Федерации на реализацию мероприятий по обеспечению жильем молодых семей</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10 123,5</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000 2 02 25502 00 0000 150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 xml:space="preserve">Субсидии бюджетам на стимулирование развития приоритетных </w:t>
            </w:r>
            <w:proofErr w:type="spellStart"/>
            <w:r w:rsidRPr="000B417A">
              <w:rPr>
                <w:rFonts w:ascii="Times New Roman" w:eastAsia="Times New Roman" w:hAnsi="Times New Roman"/>
                <w:sz w:val="28"/>
                <w:szCs w:val="28"/>
              </w:rPr>
              <w:t>подотраслей</w:t>
            </w:r>
            <w:proofErr w:type="spellEnd"/>
            <w:r w:rsidRPr="000B417A">
              <w:rPr>
                <w:rFonts w:ascii="Times New Roman" w:eastAsia="Times New Roman" w:hAnsi="Times New Roman"/>
                <w:sz w:val="28"/>
                <w:szCs w:val="28"/>
              </w:rPr>
              <w:t xml:space="preserve"> агропромышленного комплекса и развитие малых форм хозяйствования</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4 480,2</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2"/>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000 2 02 25502 02 0000 150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 xml:space="preserve">Субсидии бюджетам субъектов Российской Федерации на стимулирование развития приоритетных </w:t>
            </w:r>
            <w:proofErr w:type="spellStart"/>
            <w:r w:rsidRPr="000B417A">
              <w:rPr>
                <w:rFonts w:ascii="Times New Roman" w:eastAsia="Times New Roman" w:hAnsi="Times New Roman"/>
                <w:sz w:val="28"/>
                <w:szCs w:val="28"/>
              </w:rPr>
              <w:t>подотраслей</w:t>
            </w:r>
            <w:proofErr w:type="spellEnd"/>
            <w:r w:rsidRPr="000B417A">
              <w:rPr>
                <w:rFonts w:ascii="Times New Roman" w:eastAsia="Times New Roman" w:hAnsi="Times New Roman"/>
                <w:sz w:val="28"/>
                <w:szCs w:val="28"/>
              </w:rPr>
              <w:t xml:space="preserve"> агропромышленного комплекса и развитие малых форм хозяйствования</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4 480,2</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000 2 02 25508 00 0000 150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 xml:space="preserve">Субсидии бюджетам на поддержку сельскохозяйственного производства по отдельным </w:t>
            </w:r>
            <w:proofErr w:type="spellStart"/>
            <w:r w:rsidRPr="000B417A">
              <w:rPr>
                <w:rFonts w:ascii="Times New Roman" w:eastAsia="Times New Roman" w:hAnsi="Times New Roman"/>
                <w:sz w:val="28"/>
                <w:szCs w:val="28"/>
              </w:rPr>
              <w:t>подотраслям</w:t>
            </w:r>
            <w:proofErr w:type="spellEnd"/>
            <w:r w:rsidRPr="000B417A">
              <w:rPr>
                <w:rFonts w:ascii="Times New Roman" w:eastAsia="Times New Roman" w:hAnsi="Times New Roman"/>
                <w:sz w:val="28"/>
                <w:szCs w:val="28"/>
              </w:rPr>
              <w:t xml:space="preserve"> растениеводства и животноводства</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12 277,1</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59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000 2 02 25508 02 0000 150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 xml:space="preserve">Субсидии бюджетам субъектов Российской Федерации на поддержку сельскохозяйственного производства по отдельным </w:t>
            </w:r>
            <w:proofErr w:type="spellStart"/>
            <w:r w:rsidRPr="000B417A">
              <w:rPr>
                <w:rFonts w:ascii="Times New Roman" w:eastAsia="Times New Roman" w:hAnsi="Times New Roman"/>
                <w:sz w:val="28"/>
                <w:szCs w:val="28"/>
              </w:rPr>
              <w:t>подотраслям</w:t>
            </w:r>
            <w:proofErr w:type="spellEnd"/>
            <w:r w:rsidRPr="000B417A">
              <w:rPr>
                <w:rFonts w:ascii="Times New Roman" w:eastAsia="Times New Roman" w:hAnsi="Times New Roman"/>
                <w:sz w:val="28"/>
                <w:szCs w:val="28"/>
              </w:rPr>
              <w:t xml:space="preserve"> растениеводства и животноводства</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12 277,1</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000 2 02 25514 00 0000 150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 xml:space="preserve">Субсидии бюджетам на реализацию мероприятий субъектов Российской Федерации в сфере реабилитации и </w:t>
            </w:r>
            <w:proofErr w:type="spellStart"/>
            <w:r w:rsidRPr="000B417A">
              <w:rPr>
                <w:rFonts w:ascii="Times New Roman" w:eastAsia="Times New Roman" w:hAnsi="Times New Roman"/>
                <w:sz w:val="28"/>
                <w:szCs w:val="28"/>
              </w:rPr>
              <w:t>абилитации</w:t>
            </w:r>
            <w:proofErr w:type="spellEnd"/>
            <w:r w:rsidRPr="000B417A">
              <w:rPr>
                <w:rFonts w:ascii="Times New Roman" w:eastAsia="Times New Roman" w:hAnsi="Times New Roman"/>
                <w:sz w:val="28"/>
                <w:szCs w:val="28"/>
              </w:rPr>
              <w:t xml:space="preserve"> инвалидов</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2 366,2</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51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000 2 02 25514 02 0000 150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 xml:space="preserve">Субсидии бюджетам субъектов Российской Федерации на реализацию мероприятий субъектов Российской Федерации в сфере реабилитации и </w:t>
            </w:r>
            <w:proofErr w:type="spellStart"/>
            <w:r w:rsidRPr="000B417A">
              <w:rPr>
                <w:rFonts w:ascii="Times New Roman" w:eastAsia="Times New Roman" w:hAnsi="Times New Roman"/>
                <w:sz w:val="28"/>
                <w:szCs w:val="28"/>
              </w:rPr>
              <w:t>абилитации</w:t>
            </w:r>
            <w:proofErr w:type="spellEnd"/>
            <w:r w:rsidRPr="000B417A">
              <w:rPr>
                <w:rFonts w:ascii="Times New Roman" w:eastAsia="Times New Roman" w:hAnsi="Times New Roman"/>
                <w:sz w:val="28"/>
                <w:szCs w:val="28"/>
              </w:rPr>
              <w:t xml:space="preserve"> инвалидов</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2 366,2</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000 2 02 25515 00 0000 150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на поддержку экономического и социального развития коренных малочисленных народов Севера, Сибири и Дальнего Востока</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9 830,8</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59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000 2 02 25515 02 0000 150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субъектов Российской Федерации на поддержку экономического и социального развития коренных малочисленных народов Севера, Сибири и Дальнего Востока</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9 830,8</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000 2 02 25516 00 0000 150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на реализацию мероприятий по укреплению единства российской нации и этнокультурному развитию народов России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712,8</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000 2 02 25516 02 0000 150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712,8</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000 2 02 25517 00 0000 150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на поддержку творческой деятельности и техническое оснащение детских и кукольных театров</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4 392,4</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000 2 02 25517 02 0000 150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4 392,4</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4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000 2 02 25519 00 0000 150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на поддержку отрасли культуры</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84 458,5</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4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000 2 02 25519 02 0000 150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субъектов Российской Федерации на поддержку отрасли культуры</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84 458,5</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11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000 2 02 25527 00 0000 150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70 259,9</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1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000 2 02 25527 02 0000 150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70 259,9</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000 2 02 25554 02 0000 150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субъектов Российской Федерации на обеспечение закупки авиационных работ в целях оказания медицинской помощи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30 031,2</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000 2 02 25555 00 0000 150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на реализацию программ формирования современной городской среды</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174 646,7</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000 2 02 25555 02 0000 150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субъектов Российской Федерации на реализацию программ формирования современной городской среды</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174 646,7</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4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000 2 02 25576 00 0000 150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на обеспечение комплексного развития сельских территорий</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1 232,1</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000 2 02 25576 02 0000 150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субъектов Российской Федерации на обеспечение комплексного развития сельских территорий</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1 232,1</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000 2 02 25586 02 0000 150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27 441,2</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91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000 2 02 25589 00 0000 150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4 905,1</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21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000 2 02 25589 02 0000 150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Субсидии бюджетам субъектов Российской Федерации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4 905,1</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4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000 2 02 30000 00 0000 150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Субвенции бюджетам бюджетной системы Российской Федерации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6 643 582,9</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000 2 02 35118 00 0000 150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Субвенции бюджетам на осуществление первичного воинского учета на территориях, где отсутствуют военные комиссариаты</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53 639,8</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000 2 02 35118 02 0000 150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53 639,8</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59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000 2 02 35120 00 0000 150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277,5</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000 2 02 35120 02 0000 150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277,5</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000 2 02 35128 02 0000 150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Субвенции бюджетам субъектов Российской Федерации на осуществление отдельных полномочий в области водных отношений</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7 381,6</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000 2 02 35129 02 0000 150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Субвенции бюджетам субъектов Российской Федерации на осуществление отдельных полномочий в области лесных отношений</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735 346,4</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6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000 2 02 35134 00 0000 150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11 294,2</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6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000 2 02 35134 02 0000 150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11 294,2</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59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000 2 02 35135 00 0000 150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19 854,6</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2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000 2 02 35135 02 0000 150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19 854,6</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59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000 2 02 35137 00 0000 150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Субвенции бюджетам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24 190,8</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000 2 02 35137 02 0000 150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24 190,8</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000 2 02 35176 00 0000 150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21 298,4</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2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000 2 02 35176 02 0000 150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21 298,4</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59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000 2 02 35220 00 0000 150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147 990,4</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000 2 02 35220 02 0000 150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147 990,4</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1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000 2 02 35240 00 0000 150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78,5</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1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000 2 02 35240 02 0000 150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78,5</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000 2 02 35250 00 0000 150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Субвенции бюджетам на оплату жилищно-коммунальных услуг отдельным категориям граждан</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812 411,8</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000 2 02 35250 02 0000 150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Субвенции бюджетам субъектов Российской Федерации на оплату жилищно-коммунальных услуг отдельным категориям граждан</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812 411,8</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000 2 02 35260 00 0000 150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Субвенции бюджетам на выплату единовременного пособия при всех формах устройства детей, лишенных родительского попечения, в семью</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26 547,7</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000 2 02 35260 02 0000 150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26 547,7</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61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000 2 02 35270 00 0000 150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Субвенции бюджетам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9 869,4</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91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000 2 02 35270 02 0000 150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9 869,4</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1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000 2 02 35280 00 0000 150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Субвенции бюджетам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681,2</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61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000 2 02 35280 02 0000 150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681,2</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1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000 2 02 35290 02 0000 150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 1032-</w:t>
            </w:r>
            <w:r w:rsidRPr="000B417A">
              <w:rPr>
                <w:rFonts w:ascii="Times New Roman" w:eastAsia="Times New Roman" w:hAnsi="Times New Roman"/>
                <w:sz w:val="28"/>
                <w:szCs w:val="28"/>
                <w:lang w:val="en-US"/>
              </w:rPr>
              <w:t>I</w:t>
            </w:r>
            <w:r w:rsidRPr="000B417A">
              <w:rPr>
                <w:rFonts w:ascii="Times New Roman" w:eastAsia="Times New Roman" w:hAnsi="Times New Roman"/>
                <w:sz w:val="28"/>
                <w:szCs w:val="28"/>
              </w:rPr>
              <w:t xml:space="preserve"> "О занятости населения в Российской Федерации"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699 257,3</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21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000 2 02 35380 00 0000 150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Субвенции бюджетам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1 294 100,0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1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000 2 02 35380 02 0000 150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1 294 100,0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4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000 2 02 35429 00 0000 150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 xml:space="preserve">Субвенции бюджетам на увеличение площади </w:t>
            </w:r>
            <w:proofErr w:type="spellStart"/>
            <w:r w:rsidRPr="000B417A">
              <w:rPr>
                <w:rFonts w:ascii="Times New Roman" w:eastAsia="Times New Roman" w:hAnsi="Times New Roman"/>
                <w:sz w:val="28"/>
                <w:szCs w:val="28"/>
              </w:rPr>
              <w:t>лесовосстановления</w:t>
            </w:r>
            <w:proofErr w:type="spellEnd"/>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20 439,8</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000 2 02 35429 02 0000 150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 xml:space="preserve">Субвенции бюджетам субъектов Российской Федерации на увеличение площади </w:t>
            </w:r>
            <w:proofErr w:type="spellStart"/>
            <w:r w:rsidRPr="000B417A">
              <w:rPr>
                <w:rFonts w:ascii="Times New Roman" w:eastAsia="Times New Roman" w:hAnsi="Times New Roman"/>
                <w:sz w:val="28"/>
                <w:szCs w:val="28"/>
              </w:rPr>
              <w:t>лесовосстановления</w:t>
            </w:r>
            <w:proofErr w:type="spellEnd"/>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20 439,8</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2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000 2 02 35430 00 0000 150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 xml:space="preserve">Субвенции бюджетам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w:t>
            </w:r>
            <w:proofErr w:type="spellStart"/>
            <w:r w:rsidRPr="000B417A">
              <w:rPr>
                <w:rFonts w:ascii="Times New Roman" w:eastAsia="Times New Roman" w:hAnsi="Times New Roman"/>
                <w:sz w:val="28"/>
                <w:szCs w:val="28"/>
              </w:rPr>
              <w:t>лесовосстановлению</w:t>
            </w:r>
            <w:proofErr w:type="spellEnd"/>
            <w:r w:rsidRPr="000B417A">
              <w:rPr>
                <w:rFonts w:ascii="Times New Roman" w:eastAsia="Times New Roman" w:hAnsi="Times New Roman"/>
                <w:sz w:val="28"/>
                <w:szCs w:val="28"/>
              </w:rPr>
              <w:t xml:space="preserve"> и лесоразведению</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5 629,8</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3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000 2 02 35430 02 0000 150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 xml:space="preserve">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w:t>
            </w:r>
            <w:proofErr w:type="spellStart"/>
            <w:r w:rsidRPr="000B417A">
              <w:rPr>
                <w:rFonts w:ascii="Times New Roman" w:eastAsia="Times New Roman" w:hAnsi="Times New Roman"/>
                <w:sz w:val="28"/>
                <w:szCs w:val="28"/>
              </w:rPr>
              <w:t>лесовосстановлению</w:t>
            </w:r>
            <w:proofErr w:type="spellEnd"/>
            <w:r w:rsidRPr="000B417A">
              <w:rPr>
                <w:rFonts w:ascii="Times New Roman" w:eastAsia="Times New Roman" w:hAnsi="Times New Roman"/>
                <w:sz w:val="28"/>
                <w:szCs w:val="28"/>
              </w:rPr>
              <w:t xml:space="preserve"> и лесоразведению</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5 629,8</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000 2 02 35432 00 0000 150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 xml:space="preserve">Субвенции бюджетам на оснащение специализированных учреждений органов государственной власти субъектов Российской Федерации </w:t>
            </w:r>
            <w:proofErr w:type="spellStart"/>
            <w:r w:rsidRPr="000B417A">
              <w:rPr>
                <w:rFonts w:ascii="Times New Roman" w:eastAsia="Times New Roman" w:hAnsi="Times New Roman"/>
                <w:sz w:val="28"/>
                <w:szCs w:val="28"/>
              </w:rPr>
              <w:t>лесопожарной</w:t>
            </w:r>
            <w:proofErr w:type="spellEnd"/>
            <w:r w:rsidRPr="000B417A">
              <w:rPr>
                <w:rFonts w:ascii="Times New Roman" w:eastAsia="Times New Roman" w:hAnsi="Times New Roman"/>
                <w:sz w:val="28"/>
                <w:szCs w:val="28"/>
              </w:rPr>
              <w:t xml:space="preserve"> техникой и оборудованием для проведения комплекса мероприятий по охране лесов от пожаров</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76 878,0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3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000 2 02 35432 02 0000 150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 xml:space="preserve">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w:t>
            </w:r>
            <w:proofErr w:type="spellStart"/>
            <w:r w:rsidRPr="000B417A">
              <w:rPr>
                <w:rFonts w:ascii="Times New Roman" w:eastAsia="Times New Roman" w:hAnsi="Times New Roman"/>
                <w:sz w:val="28"/>
                <w:szCs w:val="28"/>
              </w:rPr>
              <w:t>лесопожарной</w:t>
            </w:r>
            <w:proofErr w:type="spellEnd"/>
            <w:r w:rsidRPr="000B417A">
              <w:rPr>
                <w:rFonts w:ascii="Times New Roman" w:eastAsia="Times New Roman" w:hAnsi="Times New Roman"/>
                <w:sz w:val="28"/>
                <w:szCs w:val="28"/>
              </w:rPr>
              <w:t xml:space="preserve"> техникой и оборудованием для проведения комплекса мероприятий по охране лесов от пожаров</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76 878,0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84"/>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000 2 02 35460 00 0000 150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405 279,3</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6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000 2 02 35460 02 0000 150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405 279,3</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4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000 2 02 35469 00 0000 150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Субвенции бюджетам на проведение Всероссийской переписи населения 2020 года</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25 611,2</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000 2 02 35469 02 0000 150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Субвенции бюджетам субъектов Российской Федерации на проведение Всероссийской переписи населения 2020 года</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25 611,2</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000 2 02 35573 00 0000 150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Субвенции бюджетам на осуществление ежемесячной выплаты в связи с рождением (усыновлением) первого ребенка</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2 050 251,2</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000 2 02 35573 02 0000 150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2 050 251,2</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000 2 02 35900 02 0000 150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Единая субвенция бюджетам субъектов Российской Федерации и бюджету г. Байконура</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195 274,0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000 2 02 40000 00 0000 150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Иные межбюджетные трансферты</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7 025 516,3</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59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000 2 02 45141 02 0000 150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13 417,0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11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000 2 02 45142 02 0000 150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7 510,3</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000 2 02 45161 00 0000 150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Межбюджетные трансферты, передаваемые бюджетам на реализацию отдельных полномочий в области лекарственного обеспечения</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143 275,8</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000 2 02 45161 02 0000 150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143 275,8</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59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000 2 02 45190 02 0000 150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68 611,4</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84"/>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000 2 02 45191 00 0000 150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Межбюджетные трансферты, передаваемые бюджетам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7 776,3</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2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000 2 02 45191 02 0000 150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Межбюджетные трансферты, передаваемые бюджетам субъектов Российской Федерации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7 776,3</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000 2 02 45192 00 0000 150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Межбюджетные трансферты, передаваемые бюджетам на оснащение оборудованием региональных сосудистых центров и первичных сосудистых отделений</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27 826,4</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59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000 2 02 45192 02 0000 150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27 826,4</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00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000 2 02 45216 00 0000 150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 xml:space="preserve">Межбюджетные трансферты, передаваемые бюджетам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0B417A">
              <w:rPr>
                <w:rFonts w:ascii="Times New Roman" w:eastAsia="Times New Roman" w:hAnsi="Times New Roman"/>
                <w:sz w:val="28"/>
                <w:szCs w:val="28"/>
              </w:rPr>
              <w:t>муковисцидозом</w:t>
            </w:r>
            <w:proofErr w:type="spellEnd"/>
            <w:r w:rsidRPr="000B417A">
              <w:rPr>
                <w:rFonts w:ascii="Times New Roman" w:eastAsia="Times New Roman" w:hAnsi="Times New Roman"/>
                <w:sz w:val="28"/>
                <w:szCs w:val="28"/>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0B417A">
              <w:rPr>
                <w:rFonts w:ascii="Times New Roman" w:eastAsia="Times New Roman" w:hAnsi="Times New Roman"/>
                <w:sz w:val="28"/>
                <w:szCs w:val="28"/>
              </w:rPr>
              <w:t>гемолитико</w:t>
            </w:r>
            <w:proofErr w:type="spellEnd"/>
            <w:r w:rsidRPr="000B417A">
              <w:rPr>
                <w:rFonts w:ascii="Times New Roman" w:eastAsia="Times New Roman" w:hAnsi="Times New Roman"/>
                <w:sz w:val="28"/>
                <w:szCs w:val="28"/>
              </w:rPr>
              <w:t xml:space="preserve">-уремическим синдромом, юношеским артритом с системным началом, </w:t>
            </w:r>
            <w:proofErr w:type="spellStart"/>
            <w:r w:rsidRPr="000B417A">
              <w:rPr>
                <w:rFonts w:ascii="Times New Roman" w:eastAsia="Times New Roman" w:hAnsi="Times New Roman"/>
                <w:sz w:val="28"/>
                <w:szCs w:val="28"/>
              </w:rPr>
              <w:t>мукополисахаридозом</w:t>
            </w:r>
            <w:proofErr w:type="spellEnd"/>
            <w:r w:rsidRPr="000B417A">
              <w:rPr>
                <w:rFonts w:ascii="Times New Roman" w:eastAsia="Times New Roman" w:hAnsi="Times New Roman"/>
                <w:sz w:val="28"/>
                <w:szCs w:val="28"/>
              </w:rPr>
              <w:t xml:space="preserve"> I, II и VI типов, </w:t>
            </w:r>
            <w:proofErr w:type="spellStart"/>
            <w:r w:rsidRPr="000B417A">
              <w:rPr>
                <w:rFonts w:ascii="Times New Roman" w:eastAsia="Times New Roman" w:hAnsi="Times New Roman"/>
                <w:sz w:val="28"/>
                <w:szCs w:val="28"/>
              </w:rPr>
              <w:t>апластической</w:t>
            </w:r>
            <w:proofErr w:type="spellEnd"/>
            <w:r w:rsidRPr="000B417A">
              <w:rPr>
                <w:rFonts w:ascii="Times New Roman" w:eastAsia="Times New Roman" w:hAnsi="Times New Roman"/>
                <w:sz w:val="28"/>
                <w:szCs w:val="28"/>
              </w:rPr>
              <w:t xml:space="preserve"> анемией неуточненной, наследственным дефицитом факторов II (фибриногена), VII (лабильного), X (Стюарта-</w:t>
            </w:r>
            <w:proofErr w:type="spellStart"/>
            <w:r w:rsidRPr="000B417A">
              <w:rPr>
                <w:rFonts w:ascii="Times New Roman" w:eastAsia="Times New Roman" w:hAnsi="Times New Roman"/>
                <w:sz w:val="28"/>
                <w:szCs w:val="28"/>
              </w:rPr>
              <w:t>Прауэра</w:t>
            </w:r>
            <w:proofErr w:type="spellEnd"/>
            <w:r w:rsidRPr="000B417A">
              <w:rPr>
                <w:rFonts w:ascii="Times New Roman" w:eastAsia="Times New Roman" w:hAnsi="Times New Roman"/>
                <w:sz w:val="28"/>
                <w:szCs w:val="28"/>
              </w:rPr>
              <w:t>), а также после трансплантации органов и (или) тканей</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6 065,0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00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000 2 02 45216 02 0000 150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 xml:space="preserve">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0B417A">
              <w:rPr>
                <w:rFonts w:ascii="Times New Roman" w:eastAsia="Times New Roman" w:hAnsi="Times New Roman"/>
                <w:sz w:val="28"/>
                <w:szCs w:val="28"/>
              </w:rPr>
              <w:t>муковисцидозом</w:t>
            </w:r>
            <w:proofErr w:type="spellEnd"/>
            <w:r w:rsidRPr="000B417A">
              <w:rPr>
                <w:rFonts w:ascii="Times New Roman" w:eastAsia="Times New Roman" w:hAnsi="Times New Roman"/>
                <w:sz w:val="28"/>
                <w:szCs w:val="28"/>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0B417A">
              <w:rPr>
                <w:rFonts w:ascii="Times New Roman" w:eastAsia="Times New Roman" w:hAnsi="Times New Roman"/>
                <w:sz w:val="28"/>
                <w:szCs w:val="28"/>
              </w:rPr>
              <w:t>гемолитико</w:t>
            </w:r>
            <w:proofErr w:type="spellEnd"/>
            <w:r w:rsidRPr="000B417A">
              <w:rPr>
                <w:rFonts w:ascii="Times New Roman" w:eastAsia="Times New Roman" w:hAnsi="Times New Roman"/>
                <w:sz w:val="28"/>
                <w:szCs w:val="28"/>
              </w:rPr>
              <w:t xml:space="preserve">-уремическим синдромом, юношеским артритом с системным началом, </w:t>
            </w:r>
            <w:proofErr w:type="spellStart"/>
            <w:r w:rsidRPr="000B417A">
              <w:rPr>
                <w:rFonts w:ascii="Times New Roman" w:eastAsia="Times New Roman" w:hAnsi="Times New Roman"/>
                <w:sz w:val="28"/>
                <w:szCs w:val="28"/>
              </w:rPr>
              <w:t>мукополисахаридозом</w:t>
            </w:r>
            <w:proofErr w:type="spellEnd"/>
            <w:r w:rsidRPr="000B417A">
              <w:rPr>
                <w:rFonts w:ascii="Times New Roman" w:eastAsia="Times New Roman" w:hAnsi="Times New Roman"/>
                <w:sz w:val="28"/>
                <w:szCs w:val="28"/>
              </w:rPr>
              <w:t xml:space="preserve"> I, II и VI типов, </w:t>
            </w:r>
            <w:proofErr w:type="spellStart"/>
            <w:r w:rsidRPr="000B417A">
              <w:rPr>
                <w:rFonts w:ascii="Times New Roman" w:eastAsia="Times New Roman" w:hAnsi="Times New Roman"/>
                <w:sz w:val="28"/>
                <w:szCs w:val="28"/>
              </w:rPr>
              <w:t>апластической</w:t>
            </w:r>
            <w:proofErr w:type="spellEnd"/>
            <w:r w:rsidRPr="000B417A">
              <w:rPr>
                <w:rFonts w:ascii="Times New Roman" w:eastAsia="Times New Roman" w:hAnsi="Times New Roman"/>
                <w:sz w:val="28"/>
                <w:szCs w:val="28"/>
              </w:rPr>
              <w:t xml:space="preserve"> анемией неуточненной, наследственным дефицитом факторов II (фибриногена), VII (лабильного), X (Стюарта-</w:t>
            </w:r>
            <w:proofErr w:type="spellStart"/>
            <w:r w:rsidRPr="000B417A">
              <w:rPr>
                <w:rFonts w:ascii="Times New Roman" w:eastAsia="Times New Roman" w:hAnsi="Times New Roman"/>
                <w:sz w:val="28"/>
                <w:szCs w:val="28"/>
              </w:rPr>
              <w:t>Прауэра</w:t>
            </w:r>
            <w:proofErr w:type="spellEnd"/>
            <w:r w:rsidRPr="000B417A">
              <w:rPr>
                <w:rFonts w:ascii="Times New Roman" w:eastAsia="Times New Roman" w:hAnsi="Times New Roman"/>
                <w:sz w:val="28"/>
                <w:szCs w:val="28"/>
              </w:rPr>
              <w:t>), а также после трансплантации органов и (или) тканей</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6 065,0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000 2 02 45296 00 0000 150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Межбюджетные трансферты, передаваемые бюджетам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13 709,7</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2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000 2 02 45296 02 0000 150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13 709,7</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000 2 02 45303 00 0000 150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1 451 589,4</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2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000 2 02 45303 02 0000 150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1 451 589,4</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38"/>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000 2 02 45390 00 0000 150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Межбюджетные трансферты, передаваемые бюджетам на финансовое обеспечение дорожной деятельности</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70 000,0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59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000 2 02 45390 02 0000 150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Межбюджетные трансферты, передаваемые бюджетам субъектов Российской Федерации на финансовое обеспечение дорожной деятельности</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70 000,0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59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000 2 02 45393 00 0000 150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Межбюджетные трансферты, передаваемые бюджетам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1 279 000,0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000 2 02 45393 02 0000 150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1 279 000,0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67"/>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000 2 02 45418 00 0000 150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Межбюджетные трансферты, передаваемые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69 999,0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3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000 2 02 45418 02 0000 150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Межбюджетные трансферты, передаваемые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69 999,0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000 2 02 45424 00 0000 150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Межбюджетные трансферты, передаваемые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280 000,0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2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000 2 02 45424 02 0000 150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280 000,0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000 2 02 45454 00 0000 150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Межбюджетные трансферты, передаваемые бюджетам на создание модельных муниципальных библиотек</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10 000,0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000 2 02 45454 02 0000 150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Межбюджетные трансферты, передаваемые бюджетам субъектов Российской Федерации на создание модельных муниципальных библиотек</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10 000,0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000 2 02 45468 00 0000 150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18,3</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2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000 2 02 45468 02 0000 150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18,3</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59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000 2 02 45476 00 0000 150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809,9</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0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000 2 02 45476 02 0000 150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809,9</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000 2 02 45593 00 0000 150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Межбюджетные трансферты, передаваемые бюджетам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4 203,0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000 2 02 45593 02 0000 150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Межбюджетные трансферты, передаваемые бюджетам субъектов Российской Федерации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4 203,0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000 2 02 49001 00 0000 150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Межбюджетные трансферты, передаваемые бюджетам, за счет средств резервного фонда Правительства Российской Федерации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2 591 354,8</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000 2 02 49001 02 0000 150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2 591 354,8</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4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000 2 02 49999 00 0000 150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Прочие межбюджетные трансферты, передаваемые бюджетам</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980 350,0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000 2 02 49999 02 0000 150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Прочие межбюджетные трансферты, передаваемые бюджетам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980 350,0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000 2 03 00000 00 0000 000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БЕЗВОЗМЕЗДНЫЕ ПОСТУПЛЕНИЯ ОТ ГОСУДАРСТВЕННЫХ (МУНИЦИПАЛЬНЫХ) ОРГАНИЗАЦИЙ</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1 651 145,5</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5"/>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000 2 03 02000 02 0000 150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Безвозмездные поступления от государственных (муниципальных) организаций в бюджеты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1 651 145,5</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34"/>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000 2 03 02030 02 0000 150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11 593,3</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80"/>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000 2 03 02040 02 0000 150</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1 459 790,8</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000 2 03 02080 02 0000 150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179 561,4</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000 2 03 02099 02 0000 150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Прочие безвозмездные поступления от государственных (муниципальных) организаций в бюджеты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200,0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000 2 04 00000 00 0000 000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БЕЗВОЗМЕЗДНЫЕ ПОСТУПЛЕНИЯ ОТ НЕГОСУДАРСТВЕННЫХ ОРГАНИЗАЦИЙ</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6 700,0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000 2 04 02000 02 0000 150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Безвозмездные поступления от негосударственных организаций в бюджеты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6 700,0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000 2 04 02099 02 0000 150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Прочие безвозмездные поступления от негосударственных организаций в бюджеты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6 700,0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000 2 18 00000 00 0000 000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524 475,5</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000 2 18 00000 00 0000 150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524 475,5</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000 2 18 00000 02 0000 150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524 475,5</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000 2 18 02000 02 0000 150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бюджетов субъектов Российской Федерации от возврата организациями остатков субсидий прошлых лет</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35 293,8</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000 2 18 02010 02 0000 150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бюджетов субъектов Российской Федерации от возврата бюджетными учреждениями остатков субсидий прошлых лет</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4 920,7</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000 2 18 02020 02 0000 150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бюджетов субъектов Российской Федерации от возврата автономными учреждениями остатков субсидий прошлых лет</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6,3</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000 2 18 02030 02 0000 150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бюджетов субъектов Российской Федерации от возврата иными организациями остатков субсидий прошлых лет</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30 366,8</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000 2 18 25304 02 0000 150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бюджетов субъектов Российской Федерации от возврата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образований</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146,8</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000 2 18 25497 02 0000 150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бюджетов субъектов Российской Федерации от возврата остатков субсидий на реализацию мероприятий по обеспечению жильем молодых семей из бюджетов муниципальных образований</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6 380,0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000 2 18 25555 02 0000 150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бюджетов субъектов Российской Федерации от возврата остатков субсидий на реализацию программ формирования современной городской среды из бюджетов муниципальных образований</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58,6</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000 2 18 35118 02 0000 150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бюджетов субъектов Российской Федерации от возврата остатков субвенций на осуществление первичного воинского учета на территориях, где отсутствуют военные комиссариаты, из бюджетов муниципальных образований</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230,2</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000 2 18 35135 02 0000 150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 xml:space="preserve">Доходы бюджетов субъектов Российской Федерации от возврата остатков субвенций на осуществление полномочий по обеспечению жильем отдельных категорий граждан, установленных Федеральным </w:t>
            </w:r>
            <w:hyperlink r:id="rId9" w:history="1">
              <w:r w:rsidRPr="000B417A">
                <w:rPr>
                  <w:rFonts w:ascii="Times New Roman" w:eastAsia="Times New Roman" w:hAnsi="Times New Roman"/>
                  <w:sz w:val="28"/>
                  <w:szCs w:val="28"/>
                </w:rPr>
                <w:t>законом</w:t>
              </w:r>
            </w:hyperlink>
            <w:r w:rsidRPr="000B417A">
              <w:rPr>
                <w:rFonts w:ascii="Times New Roman" w:eastAsia="Times New Roman" w:hAnsi="Times New Roman"/>
                <w:sz w:val="28"/>
                <w:szCs w:val="28"/>
              </w:rPr>
              <w:t xml:space="preserve"> от 12 января 1995 года № 5-ФЗ "О ветеранах", из бюджетов муниципальных образований</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56,0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000 2 18 35701 02 0000 150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бюджетов субъектов Российской Федерации от возврата остатков субвенций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из федерального бюджета</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59,6</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000 2 18 35930 02 0000 150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бюджетов субъектов Российской Федерации от возврата остатков субвенций на государственную регистрацию актов гражданского состояния из бюджетов муниципальных образований</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611,7</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000 2 18 45303 02 0000 150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бюджетов субъектов Российской Федерации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образований</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10,3</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000 2 18 60010 02 0000 150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477 303,5</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000 2 18 71030 02 0000 150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4 325,0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000 2 19 00000 00 0000 000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ВОЗВРАТ ОСТАТКОВ СУБСИДИЙ, СУБВЕНЦИЙ И ИНЫХ МЕЖБЮДЖЕТНЫХ ТРАНСФЕРТОВ, ИМЕЮЩИХ ЦЕЛЕВОЕ НАЗНАЧЕНИЕ, ПРОШЛЫХ ЛЕТ</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-92 225,7</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000 2 19 00000 02 0000 150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Возврат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-92 225,7</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000 2 19 25007 02 0000 150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Возврат остатков субсидий на выплату региональных социальных доплат к пенсии из бюджетов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-158,4</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000 2 19 25053 02 0000 150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Возврат остатков субсидий на поддержку начинающих фермеров из бюджетов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-116,1</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000 2 19 25138 02 0000 150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Возврат остатков субсидий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-2 535,7</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000 2 19 25294 02 0000 150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 xml:space="preserve">Возврат остатков субсидий на организацию профессионального обучения и дополнительного профессионального образования лиц в возрасте 50-ти лет и старше, а также лиц </w:t>
            </w:r>
            <w:proofErr w:type="spellStart"/>
            <w:r w:rsidRPr="000B417A">
              <w:rPr>
                <w:rFonts w:ascii="Times New Roman" w:eastAsia="Times New Roman" w:hAnsi="Times New Roman"/>
                <w:sz w:val="28"/>
                <w:szCs w:val="28"/>
              </w:rPr>
              <w:t>предпенсионного</w:t>
            </w:r>
            <w:proofErr w:type="spellEnd"/>
            <w:r w:rsidRPr="000B417A">
              <w:rPr>
                <w:rFonts w:ascii="Times New Roman" w:eastAsia="Times New Roman" w:hAnsi="Times New Roman"/>
                <w:sz w:val="28"/>
                <w:szCs w:val="28"/>
              </w:rPr>
              <w:t xml:space="preserve"> возраста из бюджетов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-13,0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000 2 19 25302 02 0000 150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Возврат остатков субсидий на осуществление ежемесячных выплат на детей в возрасте от трех до семи лет включительно из бюджетов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-222,5</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000 2 19 25304 02 0000 150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-29,8</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000 2 19 25382 02 0000 150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 xml:space="preserve">Возврат остатков субсидий на реализацию отдельных мероприятий государственной </w:t>
            </w:r>
            <w:hyperlink r:id="rId10" w:history="1">
              <w:r w:rsidRPr="000B417A">
                <w:rPr>
                  <w:rFonts w:ascii="Times New Roman" w:eastAsia="Times New Roman" w:hAnsi="Times New Roman"/>
                  <w:sz w:val="28"/>
                  <w:szCs w:val="28"/>
                </w:rPr>
                <w:t>программы</w:t>
              </w:r>
            </w:hyperlink>
            <w:r w:rsidRPr="000B417A">
              <w:rPr>
                <w:rFonts w:ascii="Times New Roman" w:eastAsia="Times New Roman" w:hAnsi="Times New Roman"/>
                <w:sz w:val="28"/>
                <w:szCs w:val="28"/>
              </w:rPr>
              <w:t xml:space="preserve"> Российской Федерации "Развитие здравоохранения" из бюджетов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-1 000,0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000 2 19 25462 02 0000 150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Возврат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-3,1</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000 2 19 25497 02 0000 150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Возврат остатков субсидий на реализацию мероприятий по обеспечению жильем молодых семей из бюджетов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-1 913,9</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000 2 19 25527 02 0000 150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Возврат остатков субсидий на государственную поддержку малого и среднего предпринимательства из бюджетов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-1 305,2</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000 2 19 25543 02 0000 150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Возврат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-35,5</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000 2 19 25555 02 0000 150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Возврат остатков субсидий на реализацию программ формирования современной городской среды из бюджетов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-22,8</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000 2 19 35118 02 0000 150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Возврат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-542,0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000 2 19 35129 02 0000 150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Возврат остатков субвенций на осуществление отдельных полномочий в области лесных отношений из бюджетов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-592,6</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000 2 19 35135 02 0000 150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 xml:space="preserve">Возврат остатков субвенций на осуществление полномочий по обеспечению жильем отдельных категорий граждан, установленных Федеральным </w:t>
            </w:r>
            <w:hyperlink r:id="rId11" w:history="1">
              <w:r w:rsidRPr="000B417A">
                <w:rPr>
                  <w:rFonts w:ascii="Times New Roman" w:eastAsia="Times New Roman" w:hAnsi="Times New Roman"/>
                  <w:sz w:val="28"/>
                  <w:szCs w:val="28"/>
                </w:rPr>
                <w:t>законом</w:t>
              </w:r>
            </w:hyperlink>
            <w:r w:rsidRPr="000B417A">
              <w:rPr>
                <w:rFonts w:ascii="Times New Roman" w:eastAsia="Times New Roman" w:hAnsi="Times New Roman"/>
                <w:sz w:val="28"/>
                <w:szCs w:val="28"/>
              </w:rPr>
              <w:t xml:space="preserve"> от 12 января 1995 года № 5-ФЗ "О ветеранах", из бюджетов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-56,0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000 2 19 35250 02 0000 150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Возврат остатков субвенций на оплату жилищно-коммунальных услуг отдельным категориям граждан из бюджетов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-713,5</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000 2 19 35280 02 0000 150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 xml:space="preserve">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w:t>
            </w:r>
            <w:hyperlink r:id="rId12" w:history="1">
              <w:r w:rsidRPr="000B417A">
                <w:rPr>
                  <w:rFonts w:eastAsia="Times New Roman"/>
                  <w:sz w:val="28"/>
                  <w:szCs w:val="28"/>
                </w:rPr>
                <w:t>законом</w:t>
              </w:r>
            </w:hyperlink>
            <w:r w:rsidRPr="000B417A">
              <w:rPr>
                <w:rFonts w:ascii="Times New Roman" w:eastAsia="Times New Roman" w:hAnsi="Times New Roman"/>
                <w:sz w:val="28"/>
                <w:szCs w:val="28"/>
              </w:rPr>
              <w:t xml:space="preserve"> от 25 апреля 2002 года № 40-ФЗ "Об обязательном страховании гражданской ответственности владельцев транспортных средств" из бюджетов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-0,1</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000 2 19 35290 02 0000 150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 xml:space="preserve">Возврат остатков субвенций на социальные выплаты безработным гражданам в соответствии с </w:t>
            </w:r>
            <w:hyperlink r:id="rId13" w:history="1">
              <w:r w:rsidRPr="000B417A">
                <w:rPr>
                  <w:rFonts w:ascii="Times New Roman" w:eastAsia="Times New Roman" w:hAnsi="Times New Roman"/>
                  <w:sz w:val="28"/>
                  <w:szCs w:val="28"/>
                </w:rPr>
                <w:t>Законом</w:t>
              </w:r>
            </w:hyperlink>
            <w:r w:rsidRPr="000B417A">
              <w:rPr>
                <w:rFonts w:ascii="Times New Roman" w:eastAsia="Times New Roman" w:hAnsi="Times New Roman"/>
                <w:sz w:val="28"/>
                <w:szCs w:val="28"/>
              </w:rPr>
              <w:t xml:space="preserve"> Российской Федерации от 19 апреля 1991 года № 1032-1 "О занятости населения в Российской Федерации" из бюджетов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-17 001,5</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000 2 19 35380 02 0000 150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 xml:space="preserve">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14" w:history="1">
              <w:r w:rsidRPr="000B417A">
                <w:rPr>
                  <w:rFonts w:ascii="Times New Roman" w:eastAsia="Times New Roman" w:hAnsi="Times New Roman"/>
                  <w:sz w:val="28"/>
                  <w:szCs w:val="28"/>
                </w:rPr>
                <w:t>законом</w:t>
              </w:r>
            </w:hyperlink>
            <w:r w:rsidRPr="000B417A">
              <w:rPr>
                <w:rFonts w:ascii="Times New Roman" w:eastAsia="Times New Roman" w:hAnsi="Times New Roman"/>
                <w:sz w:val="28"/>
                <w:szCs w:val="28"/>
              </w:rPr>
              <w:t xml:space="preserve"> от 19 мая 1995 года № 81-ФЗ "О государственных пособиях гражданам, имеющим детей" из бюджетов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-2 615,0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000 2 19 35460 02 0000 150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Возврат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-2 251,0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000 2 19 35573 02 0000 150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-204,9</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000 2 19 35900 02 0000 150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Возврат остатков единой субвенции из бюджетов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-611,7</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000 2 19 45161 02 0000 150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Возврат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-19,3</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000 2 19 45303 02 0000 150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-10,3</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000 2 19 45393 02 0000 150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Возврат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-76,8</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000 2 19 45836 02 0000 150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Возврат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-1,6</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000 2 19 45841 02 0000 150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Возврат остатков иных межбюджетных трансфертов 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-4 325,0</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000 2 19 45879 02 0000 150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Возврат остатков иных межбюджетных трансфертов в целях софинансирования расходных обязательств субъектов Российской Федерации и г. Байконура по осуществлению выплат стимулирующего характера за особые условия труда и дополнительную нагрузку работникам органов записи актов гражданского состояния субъектов Российской Федерации и г. Байконура, осуществлявшим конвертацию и передачу записей актов гражданского состояния в Единый государственный реестр записей актов гражданского состояния, в том числе записей актов о рождении детей в возрасте от 3 до 18 лет в целях обеспечения дополнительных мер социальной поддержки семей, имеющих детей, за счет средств резервного фонда Правительства Российской Федерации из бюджетов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-123,7</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000 2 19 51360 02 0000 150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Возврат остатков межбюджетных трансфертов прошлых лет на осуществление единовременных выплат медицинским работникам из бюджетов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-1 820,6</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0"/>
        </w:trPr>
        <w:tc>
          <w:tcPr>
            <w:tcW w:w="3542" w:type="dxa"/>
            <w:tcBorders>
              <w:top w:val="nil"/>
              <w:left w:val="single" w:sz="8" w:space="0" w:color="auto"/>
              <w:bottom w:val="single" w:sz="8" w:space="0" w:color="auto"/>
              <w:right w:val="single" w:sz="8" w:space="0" w:color="auto"/>
            </w:tcBorders>
            <w:shd w:val="clear" w:color="auto" w:fill="auto"/>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000 2 19 90000 02 0000 150</w:t>
            </w:r>
          </w:p>
        </w:tc>
        <w:tc>
          <w:tcPr>
            <w:tcW w:w="4112" w:type="dxa"/>
            <w:tcBorders>
              <w:top w:val="nil"/>
              <w:left w:val="nil"/>
              <w:bottom w:val="single" w:sz="8" w:space="0" w:color="auto"/>
              <w:right w:val="single" w:sz="8" w:space="0" w:color="auto"/>
            </w:tcBorders>
            <w:shd w:val="clear" w:color="auto" w:fill="auto"/>
            <w:vAlign w:val="center"/>
          </w:tcPr>
          <w:p w:rsidR="005472A9" w:rsidRPr="000B417A" w:rsidRDefault="005472A9" w:rsidP="000B417A">
            <w:pPr>
              <w:spacing w:after="0" w:line="240" w:lineRule="auto"/>
              <w:rPr>
                <w:rFonts w:ascii="Times New Roman" w:eastAsia="Times New Roman" w:hAnsi="Times New Roman"/>
                <w:sz w:val="28"/>
                <w:szCs w:val="28"/>
              </w:rPr>
            </w:pPr>
            <w:r w:rsidRPr="000B417A">
              <w:rPr>
                <w:rFonts w:ascii="Times New Roman" w:eastAsia="Times New Roman" w:hAnsi="Times New Roman"/>
                <w:sz w:val="28"/>
                <w:szCs w:val="28"/>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843" w:type="dxa"/>
            <w:tcBorders>
              <w:top w:val="nil"/>
              <w:left w:val="nil"/>
              <w:bottom w:val="single" w:sz="8" w:space="0" w:color="auto"/>
              <w:right w:val="single" w:sz="4" w:space="0" w:color="auto"/>
            </w:tcBorders>
            <w:shd w:val="clear" w:color="auto" w:fill="auto"/>
            <w:vAlign w:val="bottom"/>
          </w:tcPr>
          <w:p w:rsidR="005472A9" w:rsidRPr="000B417A" w:rsidRDefault="005472A9" w:rsidP="000B417A">
            <w:pPr>
              <w:spacing w:after="0" w:line="240" w:lineRule="auto"/>
              <w:jc w:val="right"/>
              <w:rPr>
                <w:rFonts w:ascii="Times New Roman" w:eastAsia="Times New Roman" w:hAnsi="Times New Roman"/>
                <w:sz w:val="28"/>
                <w:szCs w:val="28"/>
              </w:rPr>
            </w:pPr>
            <w:r w:rsidRPr="000B417A">
              <w:rPr>
                <w:rFonts w:ascii="Times New Roman" w:eastAsia="Times New Roman" w:hAnsi="Times New Roman"/>
                <w:sz w:val="28"/>
                <w:szCs w:val="28"/>
              </w:rPr>
              <w:t>-53 904,1</w:t>
            </w:r>
          </w:p>
        </w:tc>
        <w:tc>
          <w:tcPr>
            <w:tcW w:w="426" w:type="dxa"/>
            <w:tcBorders>
              <w:top w:val="nil"/>
              <w:left w:val="single" w:sz="4" w:space="0" w:color="auto"/>
            </w:tcBorders>
          </w:tcPr>
          <w:p w:rsidR="005472A9" w:rsidRPr="000B417A" w:rsidRDefault="005472A9" w:rsidP="000B417A">
            <w:pPr>
              <w:spacing w:after="0" w:line="240" w:lineRule="auto"/>
              <w:jc w:val="right"/>
              <w:rPr>
                <w:rFonts w:ascii="Times New Roman" w:eastAsia="Times New Roman" w:hAnsi="Times New Roman"/>
                <w:sz w:val="28"/>
                <w:szCs w:val="28"/>
              </w:rPr>
            </w:pPr>
          </w:p>
        </w:tc>
      </w:tr>
      <w:tr w:rsidR="005472A9" w:rsidRPr="000B417A" w:rsidTr="005472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13"/>
        </w:trPr>
        <w:tc>
          <w:tcPr>
            <w:tcW w:w="3542" w:type="dxa"/>
            <w:tcBorders>
              <w:top w:val="nil"/>
              <w:left w:val="single" w:sz="8" w:space="0" w:color="auto"/>
              <w:bottom w:val="single" w:sz="8" w:space="0" w:color="auto"/>
              <w:right w:val="single" w:sz="8" w:space="0" w:color="auto"/>
            </w:tcBorders>
            <w:shd w:val="clear" w:color="auto" w:fill="auto"/>
            <w:hideMark/>
          </w:tcPr>
          <w:p w:rsidR="005472A9" w:rsidRPr="000B417A" w:rsidRDefault="005472A9" w:rsidP="000B417A">
            <w:pPr>
              <w:spacing w:after="0" w:line="240" w:lineRule="auto"/>
              <w:contextualSpacing/>
              <w:rPr>
                <w:rFonts w:ascii="Times New Roman" w:eastAsia="Times New Roman" w:hAnsi="Times New Roman"/>
                <w:sz w:val="28"/>
                <w:szCs w:val="28"/>
              </w:rPr>
            </w:pPr>
            <w:r w:rsidRPr="000B417A">
              <w:rPr>
                <w:rFonts w:ascii="Times New Roman" w:eastAsia="Times New Roman" w:hAnsi="Times New Roman"/>
                <w:sz w:val="28"/>
                <w:szCs w:val="28"/>
              </w:rPr>
              <w:t> </w:t>
            </w:r>
          </w:p>
        </w:tc>
        <w:tc>
          <w:tcPr>
            <w:tcW w:w="4112" w:type="dxa"/>
            <w:tcBorders>
              <w:top w:val="nil"/>
              <w:left w:val="nil"/>
              <w:bottom w:val="single" w:sz="8" w:space="0" w:color="auto"/>
              <w:right w:val="single" w:sz="8" w:space="0" w:color="auto"/>
            </w:tcBorders>
            <w:shd w:val="clear" w:color="auto" w:fill="auto"/>
            <w:vAlign w:val="center"/>
            <w:hideMark/>
          </w:tcPr>
          <w:p w:rsidR="005472A9" w:rsidRPr="000B417A" w:rsidRDefault="005472A9" w:rsidP="000B417A">
            <w:pPr>
              <w:spacing w:after="0" w:line="240" w:lineRule="auto"/>
              <w:contextualSpacing/>
              <w:rPr>
                <w:rFonts w:ascii="Times New Roman" w:eastAsia="Times New Roman" w:hAnsi="Times New Roman"/>
                <w:sz w:val="28"/>
                <w:szCs w:val="28"/>
              </w:rPr>
            </w:pPr>
            <w:r w:rsidRPr="000B417A">
              <w:rPr>
                <w:rFonts w:ascii="Times New Roman" w:eastAsia="Times New Roman" w:hAnsi="Times New Roman"/>
                <w:sz w:val="28"/>
                <w:szCs w:val="28"/>
              </w:rPr>
              <w:t>ВСЕГО ДОХОДОВ</w:t>
            </w:r>
          </w:p>
        </w:tc>
        <w:tc>
          <w:tcPr>
            <w:tcW w:w="1843" w:type="dxa"/>
            <w:tcBorders>
              <w:top w:val="nil"/>
              <w:left w:val="nil"/>
              <w:bottom w:val="single" w:sz="8" w:space="0" w:color="auto"/>
              <w:right w:val="single" w:sz="4" w:space="0" w:color="auto"/>
            </w:tcBorders>
            <w:shd w:val="clear" w:color="auto" w:fill="auto"/>
            <w:vAlign w:val="bottom"/>
            <w:hideMark/>
          </w:tcPr>
          <w:p w:rsidR="005472A9" w:rsidRPr="000B417A" w:rsidRDefault="005472A9" w:rsidP="000B417A">
            <w:pPr>
              <w:spacing w:after="0" w:line="240" w:lineRule="auto"/>
              <w:contextualSpacing/>
              <w:jc w:val="right"/>
              <w:rPr>
                <w:rFonts w:ascii="Times New Roman" w:eastAsia="Times New Roman" w:hAnsi="Times New Roman"/>
                <w:sz w:val="28"/>
                <w:szCs w:val="28"/>
              </w:rPr>
            </w:pPr>
            <w:r w:rsidRPr="000B417A">
              <w:rPr>
                <w:rFonts w:ascii="Times New Roman" w:eastAsia="Times New Roman" w:hAnsi="Times New Roman"/>
                <w:sz w:val="28"/>
                <w:szCs w:val="28"/>
              </w:rPr>
              <w:t>263 203 943,3</w:t>
            </w:r>
          </w:p>
        </w:tc>
        <w:tc>
          <w:tcPr>
            <w:tcW w:w="426" w:type="dxa"/>
            <w:tcBorders>
              <w:top w:val="nil"/>
              <w:left w:val="single" w:sz="4" w:space="0" w:color="auto"/>
            </w:tcBorders>
            <w:vAlign w:val="bottom"/>
          </w:tcPr>
          <w:p w:rsidR="005472A9" w:rsidRPr="000B417A" w:rsidRDefault="005472A9" w:rsidP="005472A9">
            <w:pPr>
              <w:spacing w:after="0" w:line="240" w:lineRule="auto"/>
              <w:contextualSpacing/>
              <w:jc w:val="right"/>
              <w:rPr>
                <w:rFonts w:ascii="Times New Roman" w:eastAsia="Times New Roman" w:hAnsi="Times New Roman"/>
                <w:sz w:val="28"/>
                <w:szCs w:val="28"/>
              </w:rPr>
            </w:pPr>
            <w:r>
              <w:rPr>
                <w:rFonts w:ascii="Times New Roman" w:hAnsi="Times New Roman"/>
                <w:color w:val="000000"/>
                <w:sz w:val="28"/>
                <w:szCs w:val="28"/>
              </w:rPr>
              <w:t>".</w:t>
            </w:r>
          </w:p>
        </w:tc>
      </w:tr>
    </w:tbl>
    <w:p w:rsidR="00C27101" w:rsidRDefault="00C27101" w:rsidP="00080A0A">
      <w:pPr>
        <w:tabs>
          <w:tab w:val="left" w:pos="142"/>
        </w:tabs>
        <w:spacing w:after="0"/>
        <w:ind w:firstLine="709"/>
        <w:jc w:val="both"/>
      </w:pPr>
    </w:p>
    <w:p w:rsidR="00EF3A70" w:rsidRPr="00AC6357" w:rsidRDefault="00100A5A" w:rsidP="00080A0A">
      <w:pPr>
        <w:tabs>
          <w:tab w:val="left" w:pos="142"/>
        </w:tabs>
        <w:spacing w:after="0"/>
        <w:ind w:firstLine="709"/>
        <w:jc w:val="both"/>
        <w:rPr>
          <w:rFonts w:ascii="Times New Roman" w:hAnsi="Times New Roman"/>
          <w:sz w:val="28"/>
          <w:szCs w:val="28"/>
        </w:rPr>
      </w:pPr>
      <w:r>
        <w:br w:type="page"/>
      </w:r>
      <w:r w:rsidR="00080A0A" w:rsidRPr="00080A0A">
        <w:rPr>
          <w:rFonts w:ascii="Times New Roman" w:eastAsia="Times New Roman" w:hAnsi="Times New Roman"/>
          <w:spacing w:val="-4"/>
          <w:sz w:val="28"/>
          <w:szCs w:val="28"/>
        </w:rPr>
        <w:t>6</w:t>
      </w:r>
      <w:r w:rsidR="00EF3A70" w:rsidRPr="00080A0A">
        <w:rPr>
          <w:rFonts w:ascii="Times New Roman" w:eastAsia="Times New Roman" w:hAnsi="Times New Roman"/>
          <w:spacing w:val="-4"/>
          <w:sz w:val="28"/>
          <w:szCs w:val="28"/>
        </w:rPr>
        <w:t>.</w:t>
      </w:r>
      <w:r w:rsidR="00EF3A70" w:rsidRPr="00AC6357">
        <w:rPr>
          <w:rFonts w:ascii="Times New Roman" w:hAnsi="Times New Roman"/>
          <w:sz w:val="28"/>
          <w:szCs w:val="28"/>
        </w:rPr>
        <w:t xml:space="preserve"> </w:t>
      </w:r>
      <w:r w:rsidR="00EF3A70" w:rsidRPr="00AC6357">
        <w:rPr>
          <w:rFonts w:ascii="Times New Roman" w:eastAsia="Times New Roman" w:hAnsi="Times New Roman"/>
          <w:spacing w:val="-4"/>
          <w:sz w:val="28"/>
          <w:szCs w:val="28"/>
        </w:rPr>
        <w:t>В приложении 6 "Перечень главных администраторов доходов бюджета Ханты-Мансийского автономного округа – Югры":</w:t>
      </w:r>
    </w:p>
    <w:p w:rsidR="00EF3A70" w:rsidRPr="00AC6357" w:rsidRDefault="00EF3A70" w:rsidP="00EF3A70">
      <w:pPr>
        <w:spacing w:after="0"/>
        <w:ind w:firstLine="708"/>
        <w:jc w:val="both"/>
        <w:rPr>
          <w:rFonts w:ascii="Times New Roman" w:eastAsia="Times New Roman" w:hAnsi="Times New Roman"/>
          <w:spacing w:val="-4"/>
          <w:sz w:val="28"/>
          <w:szCs w:val="28"/>
        </w:rPr>
      </w:pPr>
      <w:proofErr w:type="gramStart"/>
      <w:r w:rsidRPr="00AC6357">
        <w:rPr>
          <w:rFonts w:ascii="Times New Roman" w:eastAsia="Times New Roman" w:hAnsi="Times New Roman"/>
          <w:spacing w:val="-4"/>
          <w:sz w:val="28"/>
          <w:szCs w:val="28"/>
        </w:rPr>
        <w:t>после</w:t>
      </w:r>
      <w:proofErr w:type="gramEnd"/>
      <w:r w:rsidRPr="00AC6357">
        <w:rPr>
          <w:rFonts w:ascii="Times New Roman" w:eastAsia="Times New Roman" w:hAnsi="Times New Roman"/>
          <w:spacing w:val="-4"/>
          <w:sz w:val="28"/>
          <w:szCs w:val="28"/>
        </w:rPr>
        <w:t xml:space="preserve"> строки:</w:t>
      </w: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709"/>
        <w:gridCol w:w="3011"/>
        <w:gridCol w:w="5636"/>
        <w:gridCol w:w="425"/>
      </w:tblGrid>
      <w:tr w:rsidR="00EF3A70" w:rsidRPr="00AC6357" w:rsidTr="00EF1EA7">
        <w:trPr>
          <w:trHeight w:val="375"/>
        </w:trPr>
        <w:tc>
          <w:tcPr>
            <w:tcW w:w="284" w:type="dxa"/>
            <w:tcBorders>
              <w:top w:val="nil"/>
              <w:left w:val="nil"/>
              <w:bottom w:val="nil"/>
              <w:right w:val="single" w:sz="4" w:space="0" w:color="auto"/>
            </w:tcBorders>
          </w:tcPr>
          <w:p w:rsidR="00EF3A70" w:rsidRPr="00AC6357" w:rsidRDefault="00EF3A70" w:rsidP="00422B49">
            <w:pPr>
              <w:spacing w:after="0"/>
              <w:jc w:val="right"/>
              <w:rPr>
                <w:rFonts w:ascii="Times New Roman" w:eastAsia="Times New Roman" w:hAnsi="Times New Roman"/>
                <w:sz w:val="28"/>
                <w:szCs w:val="28"/>
              </w:rPr>
            </w:pPr>
            <w:r w:rsidRPr="00AC6357">
              <w:rPr>
                <w:rFonts w:ascii="Times New Roman" w:hAnsi="Times New Roman"/>
                <w:sz w:val="28"/>
                <w:szCs w:val="28"/>
              </w:rPr>
              <w:t>"</w:t>
            </w:r>
          </w:p>
        </w:tc>
        <w:tc>
          <w:tcPr>
            <w:tcW w:w="709" w:type="dxa"/>
            <w:tcBorders>
              <w:left w:val="single" w:sz="4" w:space="0" w:color="auto"/>
            </w:tcBorders>
            <w:shd w:val="clear" w:color="auto" w:fill="auto"/>
            <w:hideMark/>
          </w:tcPr>
          <w:p w:rsidR="00EF3A70" w:rsidRPr="00AC6357" w:rsidRDefault="00EF3A70" w:rsidP="00422B49">
            <w:pPr>
              <w:spacing w:after="0"/>
              <w:jc w:val="center"/>
              <w:rPr>
                <w:rFonts w:ascii="Times New Roman" w:eastAsia="Times New Roman" w:hAnsi="Times New Roman"/>
                <w:sz w:val="28"/>
                <w:szCs w:val="28"/>
              </w:rPr>
            </w:pPr>
            <w:r>
              <w:rPr>
                <w:rFonts w:ascii="Times New Roman" w:eastAsia="Times New Roman" w:hAnsi="Times New Roman"/>
                <w:sz w:val="28"/>
                <w:szCs w:val="28"/>
              </w:rPr>
              <w:t>322</w:t>
            </w:r>
          </w:p>
        </w:tc>
        <w:tc>
          <w:tcPr>
            <w:tcW w:w="3011" w:type="dxa"/>
            <w:shd w:val="clear" w:color="auto" w:fill="auto"/>
            <w:hideMark/>
          </w:tcPr>
          <w:p w:rsidR="00EF3A70" w:rsidRPr="00AC6357" w:rsidRDefault="00EF3A70" w:rsidP="00422B49">
            <w:pPr>
              <w:spacing w:after="0"/>
              <w:rPr>
                <w:rFonts w:ascii="Times New Roman" w:eastAsia="Times New Roman" w:hAnsi="Times New Roman"/>
                <w:sz w:val="28"/>
                <w:szCs w:val="28"/>
              </w:rPr>
            </w:pPr>
          </w:p>
        </w:tc>
        <w:tc>
          <w:tcPr>
            <w:tcW w:w="5636" w:type="dxa"/>
            <w:shd w:val="clear" w:color="auto" w:fill="auto"/>
            <w:vAlign w:val="center"/>
            <w:hideMark/>
          </w:tcPr>
          <w:p w:rsidR="00EF3A70" w:rsidRPr="00050AF1" w:rsidRDefault="00EF3A70" w:rsidP="00422B49">
            <w:pPr>
              <w:pStyle w:val="HTML"/>
              <w:rPr>
                <w:rFonts w:ascii="Times New Roman" w:hAnsi="Times New Roman" w:cs="Times New Roman"/>
                <w:sz w:val="28"/>
                <w:szCs w:val="28"/>
              </w:rPr>
            </w:pPr>
            <w:r w:rsidRPr="00050AF1">
              <w:rPr>
                <w:rFonts w:ascii="Times New Roman" w:hAnsi="Times New Roman" w:cs="Times New Roman"/>
                <w:sz w:val="28"/>
                <w:szCs w:val="28"/>
              </w:rPr>
              <w:t>Федеральная служба судебных приставов</w:t>
            </w:r>
          </w:p>
        </w:tc>
        <w:tc>
          <w:tcPr>
            <w:tcW w:w="425" w:type="dxa"/>
            <w:tcBorders>
              <w:top w:val="nil"/>
              <w:bottom w:val="nil"/>
              <w:right w:val="nil"/>
            </w:tcBorders>
            <w:vAlign w:val="bottom"/>
          </w:tcPr>
          <w:p w:rsidR="00EF3A70" w:rsidRPr="00AC6357" w:rsidRDefault="00EF3A70" w:rsidP="00422B49">
            <w:pPr>
              <w:spacing w:after="0"/>
              <w:rPr>
                <w:rFonts w:ascii="Times New Roman" w:eastAsia="Times New Roman" w:hAnsi="Times New Roman"/>
                <w:sz w:val="28"/>
                <w:szCs w:val="28"/>
              </w:rPr>
            </w:pPr>
            <w:r w:rsidRPr="00AC6357">
              <w:rPr>
                <w:rFonts w:ascii="Times New Roman" w:hAnsi="Times New Roman"/>
                <w:sz w:val="28"/>
                <w:szCs w:val="28"/>
              </w:rPr>
              <w:t>"</w:t>
            </w:r>
          </w:p>
        </w:tc>
      </w:tr>
    </w:tbl>
    <w:p w:rsidR="00EF3A70" w:rsidRPr="00AC6357" w:rsidRDefault="00EF3A70" w:rsidP="00EF3A70">
      <w:pPr>
        <w:spacing w:after="0"/>
        <w:jc w:val="both"/>
        <w:rPr>
          <w:rFonts w:ascii="Times New Roman" w:eastAsia="Times New Roman" w:hAnsi="Times New Roman"/>
          <w:spacing w:val="-4"/>
          <w:sz w:val="28"/>
          <w:szCs w:val="28"/>
        </w:rPr>
      </w:pPr>
      <w:r w:rsidRPr="00AC6357">
        <w:rPr>
          <w:rFonts w:ascii="Times New Roman" w:eastAsia="Times New Roman" w:hAnsi="Times New Roman"/>
          <w:spacing w:val="-4"/>
          <w:sz w:val="28"/>
          <w:szCs w:val="28"/>
        </w:rPr>
        <w:tab/>
      </w:r>
      <w:proofErr w:type="gramStart"/>
      <w:r w:rsidRPr="00AC6357">
        <w:rPr>
          <w:rFonts w:ascii="Times New Roman" w:hAnsi="Times New Roman"/>
          <w:sz w:val="28"/>
          <w:szCs w:val="28"/>
        </w:rPr>
        <w:t>дополнить</w:t>
      </w:r>
      <w:proofErr w:type="gramEnd"/>
      <w:r w:rsidRPr="00AC6357">
        <w:rPr>
          <w:rFonts w:ascii="Times New Roman" w:hAnsi="Times New Roman"/>
          <w:sz w:val="28"/>
          <w:szCs w:val="28"/>
        </w:rPr>
        <w:t xml:space="preserve"> строкой следующего содержания</w:t>
      </w:r>
      <w:r w:rsidRPr="00AC6357">
        <w:rPr>
          <w:rFonts w:ascii="Times New Roman" w:eastAsia="Times New Roman" w:hAnsi="Times New Roman"/>
          <w:spacing w:val="-4"/>
          <w:sz w:val="28"/>
          <w:szCs w:val="28"/>
        </w:rPr>
        <w:t>:</w:t>
      </w:r>
    </w:p>
    <w:tbl>
      <w:tblPr>
        <w:tblW w:w="1022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710"/>
        <w:gridCol w:w="3010"/>
        <w:gridCol w:w="5636"/>
        <w:gridCol w:w="580"/>
      </w:tblGrid>
      <w:tr w:rsidR="00EF3A70" w:rsidRPr="00AC6357" w:rsidTr="00EF1EA7">
        <w:trPr>
          <w:trHeight w:val="470"/>
        </w:trPr>
        <w:tc>
          <w:tcPr>
            <w:tcW w:w="284" w:type="dxa"/>
            <w:tcBorders>
              <w:top w:val="nil"/>
              <w:left w:val="nil"/>
              <w:bottom w:val="nil"/>
            </w:tcBorders>
          </w:tcPr>
          <w:p w:rsidR="00EF3A70" w:rsidRPr="00AC6357" w:rsidRDefault="00EF3A70" w:rsidP="00422B49">
            <w:pPr>
              <w:spacing w:after="0"/>
              <w:jc w:val="right"/>
              <w:rPr>
                <w:rFonts w:ascii="Times New Roman" w:eastAsia="Times New Roman" w:hAnsi="Times New Roman"/>
                <w:sz w:val="28"/>
                <w:szCs w:val="28"/>
              </w:rPr>
            </w:pPr>
            <w:r w:rsidRPr="00AC6357">
              <w:rPr>
                <w:rFonts w:ascii="Times New Roman" w:hAnsi="Times New Roman"/>
                <w:sz w:val="28"/>
                <w:szCs w:val="28"/>
              </w:rPr>
              <w:t>"</w:t>
            </w:r>
          </w:p>
        </w:tc>
        <w:tc>
          <w:tcPr>
            <w:tcW w:w="710" w:type="dxa"/>
            <w:shd w:val="clear" w:color="auto" w:fill="auto"/>
          </w:tcPr>
          <w:p w:rsidR="00EF3A70" w:rsidRPr="00AC6357" w:rsidRDefault="00EF3A70" w:rsidP="00422B49">
            <w:pPr>
              <w:spacing w:after="0"/>
              <w:rPr>
                <w:rFonts w:ascii="Times New Roman" w:eastAsia="Times New Roman" w:hAnsi="Times New Roman"/>
                <w:sz w:val="28"/>
                <w:szCs w:val="28"/>
              </w:rPr>
            </w:pPr>
            <w:r>
              <w:rPr>
                <w:rFonts w:ascii="Times New Roman" w:eastAsia="Times New Roman" w:hAnsi="Times New Roman"/>
                <w:sz w:val="28"/>
                <w:szCs w:val="28"/>
              </w:rPr>
              <w:t>415</w:t>
            </w:r>
          </w:p>
        </w:tc>
        <w:tc>
          <w:tcPr>
            <w:tcW w:w="3010" w:type="dxa"/>
            <w:shd w:val="clear" w:color="auto" w:fill="auto"/>
          </w:tcPr>
          <w:p w:rsidR="00EF3A70" w:rsidRPr="00AC6357" w:rsidRDefault="00EF3A70" w:rsidP="00422B49">
            <w:pPr>
              <w:spacing w:after="0"/>
              <w:rPr>
                <w:rFonts w:ascii="Times New Roman" w:eastAsia="Times New Roman" w:hAnsi="Times New Roman"/>
                <w:sz w:val="28"/>
                <w:szCs w:val="28"/>
              </w:rPr>
            </w:pPr>
          </w:p>
        </w:tc>
        <w:tc>
          <w:tcPr>
            <w:tcW w:w="5636" w:type="dxa"/>
            <w:shd w:val="clear" w:color="auto" w:fill="auto"/>
            <w:hideMark/>
          </w:tcPr>
          <w:p w:rsidR="00EF3A70" w:rsidRPr="00050AF1" w:rsidRDefault="00EF3A70" w:rsidP="00422B49">
            <w:pPr>
              <w:pStyle w:val="HTML"/>
              <w:rPr>
                <w:rFonts w:ascii="Times New Roman" w:hAnsi="Times New Roman" w:cs="Times New Roman"/>
                <w:sz w:val="28"/>
                <w:szCs w:val="28"/>
              </w:rPr>
            </w:pPr>
            <w:r w:rsidRPr="00050AF1">
              <w:rPr>
                <w:rFonts w:ascii="Times New Roman" w:hAnsi="Times New Roman" w:cs="Times New Roman"/>
                <w:sz w:val="28"/>
                <w:szCs w:val="28"/>
              </w:rPr>
              <w:t>Генеральная прокуратура Российской Федерации</w:t>
            </w:r>
          </w:p>
        </w:tc>
        <w:tc>
          <w:tcPr>
            <w:tcW w:w="580" w:type="dxa"/>
            <w:tcBorders>
              <w:top w:val="nil"/>
              <w:bottom w:val="nil"/>
              <w:right w:val="nil"/>
            </w:tcBorders>
            <w:vAlign w:val="bottom"/>
          </w:tcPr>
          <w:p w:rsidR="00EF3A70" w:rsidRPr="00AC6357" w:rsidRDefault="00EF3A70" w:rsidP="00422B49">
            <w:pPr>
              <w:spacing w:after="0"/>
              <w:rPr>
                <w:rFonts w:ascii="Times New Roman" w:eastAsia="Times New Roman" w:hAnsi="Times New Roman"/>
                <w:sz w:val="28"/>
                <w:szCs w:val="28"/>
              </w:rPr>
            </w:pPr>
            <w:r>
              <w:rPr>
                <w:rFonts w:ascii="Times New Roman" w:hAnsi="Times New Roman"/>
                <w:sz w:val="28"/>
                <w:szCs w:val="28"/>
              </w:rPr>
              <w:t>".</w:t>
            </w:r>
          </w:p>
        </w:tc>
      </w:tr>
    </w:tbl>
    <w:p w:rsidR="00E43106" w:rsidRDefault="00E43106"/>
    <w:p w:rsidR="009F6FBB" w:rsidRDefault="00EF1EA7" w:rsidP="008310C9">
      <w:pPr>
        <w:spacing w:after="0" w:line="240" w:lineRule="auto"/>
        <w:ind w:firstLine="709"/>
        <w:jc w:val="both"/>
        <w:rPr>
          <w:rFonts w:ascii="Times New Roman" w:eastAsia="Times New Roman" w:hAnsi="Times New Roman"/>
          <w:bCs/>
          <w:spacing w:val="-4"/>
          <w:sz w:val="28"/>
          <w:szCs w:val="28"/>
          <w:lang w:eastAsia="ru-RU"/>
        </w:rPr>
      </w:pPr>
      <w:r>
        <w:rPr>
          <w:rFonts w:ascii="Times New Roman" w:hAnsi="Times New Roman"/>
          <w:spacing w:val="-2"/>
          <w:sz w:val="28"/>
          <w:szCs w:val="28"/>
        </w:rPr>
        <w:t>7</w:t>
      </w:r>
      <w:r w:rsidR="009F6FBB" w:rsidRPr="00572B00">
        <w:rPr>
          <w:rFonts w:ascii="Times New Roman" w:hAnsi="Times New Roman"/>
          <w:spacing w:val="-2"/>
          <w:sz w:val="28"/>
          <w:szCs w:val="28"/>
        </w:rPr>
        <w:t xml:space="preserve">. </w:t>
      </w:r>
      <w:r w:rsidR="00FC2EC5" w:rsidRPr="00572B00">
        <w:rPr>
          <w:rFonts w:ascii="Times New Roman" w:hAnsi="Times New Roman"/>
          <w:spacing w:val="-2"/>
          <w:sz w:val="28"/>
          <w:szCs w:val="28"/>
        </w:rPr>
        <w:t>П</w:t>
      </w:r>
      <w:r w:rsidR="009F6FBB" w:rsidRPr="00572B00">
        <w:rPr>
          <w:rFonts w:ascii="Times New Roman" w:hAnsi="Times New Roman"/>
          <w:spacing w:val="-2"/>
          <w:sz w:val="28"/>
          <w:szCs w:val="28"/>
        </w:rPr>
        <w:t xml:space="preserve">риложение 8 </w:t>
      </w:r>
      <w:r w:rsidR="00943EB2">
        <w:rPr>
          <w:rFonts w:ascii="Times New Roman" w:eastAsia="Times New Roman" w:hAnsi="Times New Roman"/>
          <w:spacing w:val="-4"/>
          <w:sz w:val="28"/>
          <w:szCs w:val="20"/>
          <w:lang w:eastAsia="ru-RU"/>
        </w:rPr>
        <w:t>"</w:t>
      </w:r>
      <w:r w:rsidR="00FC2EC5" w:rsidRPr="00572B00">
        <w:rPr>
          <w:rFonts w:ascii="Times New Roman" w:eastAsia="Times New Roman" w:hAnsi="Times New Roman"/>
          <w:spacing w:val="-4"/>
          <w:sz w:val="28"/>
          <w:szCs w:val="20"/>
          <w:lang w:eastAsia="ru-RU"/>
        </w:rPr>
        <w:t>Р</w:t>
      </w:r>
      <w:r w:rsidR="00D44DCB" w:rsidRPr="00572B00">
        <w:rPr>
          <w:rFonts w:ascii="Times New Roman" w:eastAsia="Times New Roman" w:hAnsi="Times New Roman"/>
          <w:spacing w:val="-4"/>
          <w:sz w:val="28"/>
          <w:szCs w:val="20"/>
          <w:lang w:eastAsia="ru-RU"/>
        </w:rPr>
        <w:t>а</w:t>
      </w:r>
      <w:r w:rsidR="009F6FBB" w:rsidRPr="00572B00">
        <w:rPr>
          <w:rFonts w:ascii="Times New Roman" w:eastAsia="Times New Roman" w:hAnsi="Times New Roman"/>
          <w:bCs/>
          <w:spacing w:val="-4"/>
          <w:sz w:val="28"/>
          <w:szCs w:val="28"/>
          <w:lang w:eastAsia="ru-RU"/>
        </w:rPr>
        <w:t>спределен</w:t>
      </w:r>
      <w:r w:rsidR="00FC2EC5" w:rsidRPr="00572B00">
        <w:rPr>
          <w:rFonts w:ascii="Times New Roman" w:eastAsia="Times New Roman" w:hAnsi="Times New Roman"/>
          <w:bCs/>
          <w:spacing w:val="-4"/>
          <w:sz w:val="28"/>
          <w:szCs w:val="28"/>
          <w:lang w:eastAsia="ru-RU"/>
        </w:rPr>
        <w:t>ие</w:t>
      </w:r>
      <w:r w:rsidR="009F6FBB" w:rsidRPr="00572B00">
        <w:rPr>
          <w:rFonts w:ascii="Times New Roman" w:eastAsia="Times New Roman" w:hAnsi="Times New Roman"/>
          <w:bCs/>
          <w:spacing w:val="-4"/>
          <w:sz w:val="28"/>
          <w:szCs w:val="28"/>
          <w:lang w:eastAsia="ru-RU"/>
        </w:rPr>
        <w:t xml:space="preserve"> бюджетных ассигнований по разделам, подразделам, целевым статьям (государственным программам автономного округа и непрограммным направлениям деятельности), группам и подгруппам видов расходов классификации расходов бюджета Ханты-Мансийского автономного округа – Югры на 20</w:t>
      </w:r>
      <w:r w:rsidR="00DD4FB6">
        <w:rPr>
          <w:rFonts w:ascii="Times New Roman" w:eastAsia="Times New Roman" w:hAnsi="Times New Roman"/>
          <w:bCs/>
          <w:spacing w:val="-4"/>
          <w:sz w:val="28"/>
          <w:szCs w:val="28"/>
          <w:lang w:eastAsia="ru-RU"/>
        </w:rPr>
        <w:t>2</w:t>
      </w:r>
      <w:r w:rsidR="00C028FB">
        <w:rPr>
          <w:rFonts w:ascii="Times New Roman" w:eastAsia="Times New Roman" w:hAnsi="Times New Roman"/>
          <w:bCs/>
          <w:spacing w:val="-4"/>
          <w:sz w:val="28"/>
          <w:szCs w:val="28"/>
          <w:lang w:eastAsia="ru-RU"/>
        </w:rPr>
        <w:t>1</w:t>
      </w:r>
      <w:r w:rsidR="009F6FBB" w:rsidRPr="00572B00">
        <w:rPr>
          <w:rFonts w:ascii="Times New Roman" w:eastAsia="Times New Roman" w:hAnsi="Times New Roman"/>
          <w:bCs/>
          <w:spacing w:val="-4"/>
          <w:sz w:val="28"/>
          <w:szCs w:val="28"/>
          <w:lang w:eastAsia="ru-RU"/>
        </w:rPr>
        <w:t xml:space="preserve"> год</w:t>
      </w:r>
      <w:r w:rsidR="00943EB2">
        <w:rPr>
          <w:rFonts w:ascii="Times New Roman" w:eastAsia="Times New Roman" w:hAnsi="Times New Roman"/>
          <w:bCs/>
          <w:spacing w:val="-4"/>
          <w:sz w:val="28"/>
          <w:szCs w:val="28"/>
          <w:lang w:eastAsia="ru-RU"/>
        </w:rPr>
        <w:t>"</w:t>
      </w:r>
      <w:r w:rsidR="007074C4" w:rsidRPr="00572B00">
        <w:rPr>
          <w:rFonts w:ascii="Times New Roman" w:eastAsia="Times New Roman" w:hAnsi="Times New Roman"/>
          <w:bCs/>
          <w:spacing w:val="-4"/>
          <w:sz w:val="28"/>
          <w:szCs w:val="28"/>
          <w:lang w:eastAsia="ru-RU"/>
        </w:rPr>
        <w:t xml:space="preserve"> </w:t>
      </w:r>
      <w:r w:rsidR="00FC2EC5" w:rsidRPr="00572B00">
        <w:rPr>
          <w:rFonts w:ascii="Times New Roman" w:eastAsia="Times New Roman" w:hAnsi="Times New Roman"/>
          <w:bCs/>
          <w:spacing w:val="-4"/>
          <w:sz w:val="28"/>
          <w:szCs w:val="28"/>
          <w:lang w:eastAsia="ru-RU"/>
        </w:rPr>
        <w:t>изложить в следующей редакции</w:t>
      </w:r>
      <w:r w:rsidR="007074C4" w:rsidRPr="00572B00">
        <w:rPr>
          <w:rFonts w:ascii="Times New Roman" w:eastAsia="Times New Roman" w:hAnsi="Times New Roman"/>
          <w:bCs/>
          <w:spacing w:val="-4"/>
          <w:sz w:val="28"/>
          <w:szCs w:val="28"/>
          <w:lang w:eastAsia="ru-RU"/>
        </w:rPr>
        <w:t>:</w:t>
      </w:r>
    </w:p>
    <w:p w:rsidR="00ED2501" w:rsidRDefault="00ED2501" w:rsidP="00F24D46">
      <w:pPr>
        <w:spacing w:line="240" w:lineRule="auto"/>
        <w:rPr>
          <w:rFonts w:ascii="Times New Roman" w:eastAsia="Times New Roman" w:hAnsi="Times New Roman"/>
          <w:bCs/>
          <w:spacing w:val="-4"/>
          <w:sz w:val="28"/>
          <w:szCs w:val="28"/>
          <w:lang w:eastAsia="ru-RU"/>
        </w:rPr>
        <w:sectPr w:rsidR="00ED2501" w:rsidSect="00985986">
          <w:headerReference w:type="default" r:id="rId15"/>
          <w:headerReference w:type="first" r:id="rId16"/>
          <w:pgSz w:w="11906" w:h="16838" w:code="9"/>
          <w:pgMar w:top="851" w:right="851" w:bottom="1134" w:left="1701" w:header="567" w:footer="567" w:gutter="0"/>
          <w:pgNumType w:start="1"/>
          <w:cols w:space="708"/>
          <w:titlePg/>
          <w:docGrid w:linePitch="360"/>
        </w:sectPr>
      </w:pPr>
    </w:p>
    <w:p w:rsidR="00ED2501" w:rsidRPr="00ED2501" w:rsidRDefault="00943EB2" w:rsidP="00F24D46">
      <w:pPr>
        <w:spacing w:after="0" w:line="240" w:lineRule="auto"/>
        <w:ind w:left="10915" w:right="-172"/>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ED2501" w:rsidRPr="00ED2501">
        <w:rPr>
          <w:rFonts w:ascii="Times New Roman" w:eastAsia="Times New Roman" w:hAnsi="Times New Roman"/>
          <w:sz w:val="28"/>
          <w:szCs w:val="28"/>
          <w:lang w:eastAsia="ru-RU"/>
        </w:rPr>
        <w:t xml:space="preserve">Приложение </w:t>
      </w:r>
      <w:r w:rsidR="00ED2501">
        <w:rPr>
          <w:rFonts w:ascii="Times New Roman" w:eastAsia="Times New Roman" w:hAnsi="Times New Roman"/>
          <w:sz w:val="28"/>
          <w:szCs w:val="28"/>
          <w:lang w:eastAsia="ru-RU"/>
        </w:rPr>
        <w:t>8</w:t>
      </w:r>
    </w:p>
    <w:p w:rsidR="00ED2501" w:rsidRPr="00ED2501" w:rsidRDefault="00ED2501" w:rsidP="00F24D46">
      <w:pPr>
        <w:spacing w:after="0" w:line="240" w:lineRule="auto"/>
        <w:ind w:left="10915" w:right="-172"/>
        <w:rPr>
          <w:rFonts w:ascii="Times New Roman" w:eastAsia="Times New Roman" w:hAnsi="Times New Roman"/>
          <w:sz w:val="28"/>
          <w:szCs w:val="28"/>
          <w:lang w:eastAsia="ru-RU"/>
        </w:rPr>
      </w:pPr>
      <w:proofErr w:type="gramStart"/>
      <w:r w:rsidRPr="00ED2501">
        <w:rPr>
          <w:rFonts w:ascii="Times New Roman" w:eastAsia="Times New Roman" w:hAnsi="Times New Roman"/>
          <w:sz w:val="28"/>
          <w:szCs w:val="28"/>
          <w:lang w:eastAsia="ru-RU"/>
        </w:rPr>
        <w:t>к</w:t>
      </w:r>
      <w:proofErr w:type="gramEnd"/>
      <w:r w:rsidRPr="00ED2501">
        <w:rPr>
          <w:rFonts w:ascii="Times New Roman" w:eastAsia="Times New Roman" w:hAnsi="Times New Roman"/>
          <w:sz w:val="28"/>
          <w:szCs w:val="28"/>
          <w:lang w:eastAsia="ru-RU"/>
        </w:rPr>
        <w:t xml:space="preserve"> Закону Ханты-Мансийского</w:t>
      </w:r>
      <w:r w:rsidRPr="00ED2501">
        <w:rPr>
          <w:rFonts w:ascii="Times New Roman" w:eastAsia="Times New Roman" w:hAnsi="Times New Roman"/>
          <w:sz w:val="28"/>
          <w:szCs w:val="28"/>
          <w:lang w:eastAsia="ru-RU"/>
        </w:rPr>
        <w:br/>
        <w:t>автономного округа – Югры</w:t>
      </w:r>
    </w:p>
    <w:p w:rsidR="00ED2501" w:rsidRPr="00ED2501" w:rsidRDefault="00C028FB" w:rsidP="00F24D46">
      <w:pPr>
        <w:spacing w:after="0" w:line="240" w:lineRule="auto"/>
        <w:ind w:left="10915" w:right="-172"/>
        <w:rPr>
          <w:rFonts w:ascii="Times New Roman" w:eastAsia="Times New Roman" w:hAnsi="Times New Roman"/>
          <w:sz w:val="28"/>
          <w:szCs w:val="28"/>
          <w:lang w:eastAsia="ru-RU"/>
        </w:rPr>
      </w:pPr>
      <w:proofErr w:type="gramStart"/>
      <w:r w:rsidRPr="00F63C3C">
        <w:rPr>
          <w:rFonts w:ascii="Times New Roman" w:eastAsia="Times New Roman" w:hAnsi="Times New Roman"/>
          <w:spacing w:val="-4"/>
          <w:sz w:val="28"/>
          <w:szCs w:val="20"/>
          <w:lang w:eastAsia="ru-RU"/>
        </w:rPr>
        <w:t>от</w:t>
      </w:r>
      <w:proofErr w:type="gramEnd"/>
      <w:r w:rsidRPr="00F63C3C">
        <w:rPr>
          <w:rFonts w:ascii="Times New Roman" w:eastAsia="Times New Roman" w:hAnsi="Times New Roman"/>
          <w:spacing w:val="-4"/>
          <w:sz w:val="28"/>
          <w:szCs w:val="20"/>
          <w:lang w:eastAsia="ru-RU"/>
        </w:rPr>
        <w:t xml:space="preserve"> </w:t>
      </w:r>
      <w:r>
        <w:rPr>
          <w:rFonts w:ascii="Times New Roman" w:eastAsia="Times New Roman" w:hAnsi="Times New Roman"/>
          <w:spacing w:val="-4"/>
          <w:sz w:val="28"/>
          <w:szCs w:val="20"/>
          <w:lang w:eastAsia="ru-RU"/>
        </w:rPr>
        <w:t>26</w:t>
      </w:r>
      <w:r w:rsidRPr="00F63C3C">
        <w:rPr>
          <w:rFonts w:ascii="Times New Roman" w:eastAsia="Times New Roman" w:hAnsi="Times New Roman"/>
          <w:spacing w:val="-4"/>
          <w:sz w:val="28"/>
          <w:szCs w:val="20"/>
          <w:lang w:eastAsia="ru-RU"/>
        </w:rPr>
        <w:t xml:space="preserve"> ноября 20</w:t>
      </w:r>
      <w:r>
        <w:rPr>
          <w:rFonts w:ascii="Times New Roman" w:eastAsia="Times New Roman" w:hAnsi="Times New Roman"/>
          <w:spacing w:val="-4"/>
          <w:sz w:val="28"/>
          <w:szCs w:val="20"/>
          <w:lang w:eastAsia="ru-RU"/>
        </w:rPr>
        <w:t>20</w:t>
      </w:r>
      <w:r w:rsidRPr="00F63C3C">
        <w:rPr>
          <w:rFonts w:ascii="Times New Roman" w:eastAsia="Times New Roman" w:hAnsi="Times New Roman"/>
          <w:spacing w:val="-4"/>
          <w:sz w:val="28"/>
          <w:szCs w:val="20"/>
          <w:lang w:eastAsia="ru-RU"/>
        </w:rPr>
        <w:t xml:space="preserve"> года № </w:t>
      </w:r>
      <w:r>
        <w:rPr>
          <w:rFonts w:ascii="Times New Roman" w:eastAsia="Times New Roman" w:hAnsi="Times New Roman"/>
          <w:spacing w:val="-4"/>
          <w:sz w:val="28"/>
          <w:szCs w:val="20"/>
          <w:lang w:eastAsia="ru-RU"/>
        </w:rPr>
        <w:t>106</w:t>
      </w:r>
      <w:r w:rsidRPr="00F63C3C">
        <w:rPr>
          <w:rFonts w:ascii="Times New Roman" w:eastAsia="Times New Roman" w:hAnsi="Times New Roman"/>
          <w:spacing w:val="-4"/>
          <w:sz w:val="28"/>
          <w:szCs w:val="20"/>
          <w:lang w:eastAsia="ru-RU"/>
        </w:rPr>
        <w:t>-оз</w:t>
      </w:r>
    </w:p>
    <w:p w:rsidR="00ED2501" w:rsidRPr="00ED2501" w:rsidRDefault="00ED2501" w:rsidP="00F24D46">
      <w:pPr>
        <w:spacing w:after="0" w:line="240" w:lineRule="auto"/>
        <w:ind w:left="5670"/>
        <w:rPr>
          <w:rFonts w:ascii="Times New Roman" w:eastAsia="Times New Roman" w:hAnsi="Times New Roman"/>
          <w:sz w:val="28"/>
          <w:szCs w:val="28"/>
          <w:lang w:eastAsia="ru-RU"/>
        </w:rPr>
      </w:pPr>
    </w:p>
    <w:p w:rsidR="00B86F50" w:rsidRDefault="003D3CD3" w:rsidP="00F24D46">
      <w:pPr>
        <w:spacing w:after="0" w:line="240" w:lineRule="auto"/>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Р</w:t>
      </w:r>
      <w:r w:rsidR="00ED2501" w:rsidRPr="00ED2501">
        <w:rPr>
          <w:rFonts w:ascii="Times New Roman" w:eastAsia="Times New Roman" w:hAnsi="Times New Roman"/>
          <w:b/>
          <w:bCs/>
          <w:sz w:val="28"/>
          <w:szCs w:val="28"/>
          <w:lang w:eastAsia="ru-RU"/>
        </w:rPr>
        <w:t>аспределени</w:t>
      </w:r>
      <w:r>
        <w:rPr>
          <w:rFonts w:ascii="Times New Roman" w:eastAsia="Times New Roman" w:hAnsi="Times New Roman"/>
          <w:b/>
          <w:bCs/>
          <w:sz w:val="28"/>
          <w:szCs w:val="28"/>
          <w:lang w:eastAsia="ru-RU"/>
        </w:rPr>
        <w:t>е</w:t>
      </w:r>
      <w:r w:rsidR="00ED2501" w:rsidRPr="00ED2501">
        <w:rPr>
          <w:rFonts w:ascii="Times New Roman" w:eastAsia="Times New Roman" w:hAnsi="Times New Roman"/>
          <w:b/>
          <w:bCs/>
          <w:sz w:val="28"/>
          <w:szCs w:val="28"/>
          <w:lang w:eastAsia="ru-RU"/>
        </w:rPr>
        <w:t xml:space="preserve"> бюджетных ассигнований по разделам, подразделам, целевым статьям </w:t>
      </w:r>
    </w:p>
    <w:p w:rsidR="00B86F50" w:rsidRDefault="00ED2501" w:rsidP="00F24D46">
      <w:pPr>
        <w:spacing w:after="0" w:line="240" w:lineRule="auto"/>
        <w:jc w:val="center"/>
        <w:rPr>
          <w:rFonts w:ascii="Times New Roman" w:eastAsia="Times New Roman" w:hAnsi="Times New Roman"/>
          <w:b/>
          <w:bCs/>
          <w:sz w:val="28"/>
          <w:szCs w:val="28"/>
          <w:lang w:eastAsia="ru-RU"/>
        </w:rPr>
      </w:pPr>
      <w:r w:rsidRPr="00ED2501">
        <w:rPr>
          <w:rFonts w:ascii="Times New Roman" w:eastAsia="Times New Roman" w:hAnsi="Times New Roman"/>
          <w:b/>
          <w:bCs/>
          <w:sz w:val="28"/>
          <w:szCs w:val="28"/>
          <w:lang w:eastAsia="ru-RU"/>
        </w:rPr>
        <w:t>(</w:t>
      </w:r>
      <w:proofErr w:type="gramStart"/>
      <w:r w:rsidRPr="00ED2501">
        <w:rPr>
          <w:rFonts w:ascii="Times New Roman" w:eastAsia="Times New Roman" w:hAnsi="Times New Roman"/>
          <w:b/>
          <w:bCs/>
          <w:sz w:val="28"/>
          <w:szCs w:val="28"/>
          <w:lang w:eastAsia="ru-RU"/>
        </w:rPr>
        <w:t>государственным</w:t>
      </w:r>
      <w:proofErr w:type="gramEnd"/>
      <w:r w:rsidRPr="00ED2501">
        <w:rPr>
          <w:rFonts w:ascii="Times New Roman" w:eastAsia="Times New Roman" w:hAnsi="Times New Roman"/>
          <w:b/>
          <w:bCs/>
          <w:sz w:val="28"/>
          <w:szCs w:val="28"/>
          <w:lang w:eastAsia="ru-RU"/>
        </w:rPr>
        <w:t xml:space="preserve"> программам автономного округа и непрограммным направлениям деятельности), </w:t>
      </w:r>
    </w:p>
    <w:p w:rsidR="00DD6ECF" w:rsidRDefault="00ED2501" w:rsidP="00F24D46">
      <w:pPr>
        <w:spacing w:after="0" w:line="240" w:lineRule="auto"/>
        <w:jc w:val="center"/>
        <w:rPr>
          <w:rFonts w:ascii="Times New Roman" w:eastAsia="Times New Roman" w:hAnsi="Times New Roman"/>
          <w:b/>
          <w:bCs/>
          <w:sz w:val="28"/>
          <w:szCs w:val="28"/>
          <w:lang w:eastAsia="ru-RU"/>
        </w:rPr>
      </w:pPr>
      <w:proofErr w:type="gramStart"/>
      <w:r w:rsidRPr="00ED2501">
        <w:rPr>
          <w:rFonts w:ascii="Times New Roman" w:eastAsia="Times New Roman" w:hAnsi="Times New Roman"/>
          <w:b/>
          <w:bCs/>
          <w:sz w:val="28"/>
          <w:szCs w:val="28"/>
          <w:lang w:eastAsia="ru-RU"/>
        </w:rPr>
        <w:t>группам</w:t>
      </w:r>
      <w:proofErr w:type="gramEnd"/>
      <w:r w:rsidRPr="00ED2501">
        <w:rPr>
          <w:rFonts w:ascii="Times New Roman" w:eastAsia="Times New Roman" w:hAnsi="Times New Roman"/>
          <w:b/>
          <w:bCs/>
          <w:sz w:val="28"/>
          <w:szCs w:val="28"/>
          <w:lang w:eastAsia="ru-RU"/>
        </w:rPr>
        <w:t xml:space="preserve"> и подгруппам видов расходов классификации расходов бюджета Ханты-Мансийского</w:t>
      </w:r>
      <w:r w:rsidR="003D3CD3">
        <w:rPr>
          <w:rFonts w:ascii="Times New Roman" w:eastAsia="Times New Roman" w:hAnsi="Times New Roman"/>
          <w:b/>
          <w:bCs/>
          <w:sz w:val="28"/>
          <w:szCs w:val="28"/>
          <w:lang w:eastAsia="ru-RU"/>
        </w:rPr>
        <w:t xml:space="preserve"> </w:t>
      </w:r>
    </w:p>
    <w:p w:rsidR="00ED2501" w:rsidRPr="00ED2501" w:rsidRDefault="00ED2501" w:rsidP="00F24D46">
      <w:pPr>
        <w:spacing w:after="0" w:line="240" w:lineRule="auto"/>
        <w:jc w:val="center"/>
        <w:rPr>
          <w:rFonts w:ascii="Times New Roman" w:eastAsia="Times New Roman" w:hAnsi="Times New Roman"/>
          <w:b/>
          <w:bCs/>
          <w:sz w:val="28"/>
          <w:szCs w:val="28"/>
          <w:lang w:eastAsia="ru-RU"/>
        </w:rPr>
      </w:pPr>
      <w:proofErr w:type="gramStart"/>
      <w:r w:rsidRPr="00ED2501">
        <w:rPr>
          <w:rFonts w:ascii="Times New Roman" w:eastAsia="Times New Roman" w:hAnsi="Times New Roman"/>
          <w:b/>
          <w:bCs/>
          <w:sz w:val="28"/>
          <w:szCs w:val="28"/>
          <w:lang w:eastAsia="ru-RU"/>
        </w:rPr>
        <w:t>автономного</w:t>
      </w:r>
      <w:proofErr w:type="gramEnd"/>
      <w:r w:rsidRPr="00ED2501">
        <w:rPr>
          <w:rFonts w:ascii="Times New Roman" w:eastAsia="Times New Roman" w:hAnsi="Times New Roman"/>
          <w:b/>
          <w:bCs/>
          <w:sz w:val="28"/>
          <w:szCs w:val="28"/>
          <w:lang w:eastAsia="ru-RU"/>
        </w:rPr>
        <w:t xml:space="preserve"> округа – Югры на 20</w:t>
      </w:r>
      <w:r w:rsidR="00DD4FB6">
        <w:rPr>
          <w:rFonts w:ascii="Times New Roman" w:eastAsia="Times New Roman" w:hAnsi="Times New Roman"/>
          <w:b/>
          <w:bCs/>
          <w:sz w:val="28"/>
          <w:szCs w:val="28"/>
          <w:lang w:eastAsia="ru-RU"/>
        </w:rPr>
        <w:t>2</w:t>
      </w:r>
      <w:r w:rsidR="00C028FB">
        <w:rPr>
          <w:rFonts w:ascii="Times New Roman" w:eastAsia="Times New Roman" w:hAnsi="Times New Roman"/>
          <w:b/>
          <w:bCs/>
          <w:sz w:val="28"/>
          <w:szCs w:val="28"/>
          <w:lang w:eastAsia="ru-RU"/>
        </w:rPr>
        <w:t>1</w:t>
      </w:r>
      <w:r w:rsidRPr="00ED2501">
        <w:rPr>
          <w:rFonts w:ascii="Times New Roman" w:eastAsia="Times New Roman" w:hAnsi="Times New Roman"/>
          <w:b/>
          <w:bCs/>
          <w:sz w:val="28"/>
          <w:szCs w:val="28"/>
          <w:lang w:eastAsia="ru-RU"/>
        </w:rPr>
        <w:t xml:space="preserve"> год</w:t>
      </w:r>
    </w:p>
    <w:p w:rsidR="00ED2501" w:rsidRPr="00ED2501" w:rsidRDefault="00ED2501" w:rsidP="00F24D46">
      <w:pPr>
        <w:spacing w:after="0" w:line="240" w:lineRule="auto"/>
        <w:rPr>
          <w:rFonts w:ascii="Times New Roman" w:eastAsia="Times New Roman" w:hAnsi="Times New Roman"/>
          <w:bCs/>
          <w:sz w:val="24"/>
          <w:szCs w:val="24"/>
          <w:lang w:eastAsia="ru-RU"/>
        </w:rPr>
      </w:pPr>
    </w:p>
    <w:p w:rsidR="00ED2501" w:rsidRPr="00ED2501" w:rsidRDefault="00ED2501" w:rsidP="00F93323">
      <w:pPr>
        <w:spacing w:after="0" w:line="240" w:lineRule="auto"/>
        <w:ind w:right="-284"/>
        <w:jc w:val="right"/>
        <w:rPr>
          <w:rFonts w:ascii="Times New Roman" w:eastAsia="Times New Roman" w:hAnsi="Times New Roman"/>
          <w:sz w:val="28"/>
          <w:szCs w:val="28"/>
          <w:lang w:eastAsia="ru-RU"/>
        </w:rPr>
      </w:pPr>
      <w:r w:rsidRPr="00ED2501">
        <w:rPr>
          <w:rFonts w:ascii="Times New Roman" w:eastAsia="Times New Roman" w:hAnsi="Times New Roman"/>
          <w:sz w:val="28"/>
          <w:szCs w:val="28"/>
          <w:lang w:eastAsia="ru-RU"/>
        </w:rPr>
        <w:t>(</w:t>
      </w:r>
      <w:proofErr w:type="gramStart"/>
      <w:r w:rsidRPr="00ED2501">
        <w:rPr>
          <w:rFonts w:ascii="Times New Roman" w:eastAsia="Times New Roman" w:hAnsi="Times New Roman"/>
          <w:sz w:val="28"/>
          <w:szCs w:val="28"/>
          <w:lang w:eastAsia="ru-RU"/>
        </w:rPr>
        <w:t>тыс.</w:t>
      </w:r>
      <w:proofErr w:type="gramEnd"/>
      <w:r w:rsidRPr="00ED2501">
        <w:rPr>
          <w:rFonts w:ascii="Times New Roman" w:eastAsia="Times New Roman" w:hAnsi="Times New Roman"/>
          <w:sz w:val="28"/>
          <w:szCs w:val="28"/>
          <w:lang w:eastAsia="ru-RU"/>
        </w:rPr>
        <w:t xml:space="preserve"> рублей)</w:t>
      </w:r>
    </w:p>
    <w:tbl>
      <w:tblPr>
        <w:tblW w:w="15853" w:type="dxa"/>
        <w:tblInd w:w="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83"/>
        <w:gridCol w:w="567"/>
        <w:gridCol w:w="567"/>
        <w:gridCol w:w="1871"/>
        <w:gridCol w:w="709"/>
        <w:gridCol w:w="1985"/>
        <w:gridCol w:w="771"/>
      </w:tblGrid>
      <w:tr w:rsidR="00BF5A0B" w:rsidRPr="006B3213" w:rsidTr="00F61A52">
        <w:trPr>
          <w:cantSplit/>
        </w:trPr>
        <w:tc>
          <w:tcPr>
            <w:tcW w:w="9383" w:type="dxa"/>
            <w:shd w:val="clear" w:color="auto" w:fill="auto"/>
            <w:tcMar>
              <w:left w:w="113" w:type="dxa"/>
              <w:right w:w="113" w:type="dxa"/>
            </w:tcMar>
            <w:vAlign w:val="center"/>
            <w:hideMark/>
          </w:tcPr>
          <w:p w:rsidR="00BF5A0B" w:rsidRPr="006B3213" w:rsidRDefault="00BF5A0B" w:rsidP="00532623">
            <w:pPr>
              <w:spacing w:after="0" w:line="240" w:lineRule="auto"/>
              <w:contextualSpacing/>
              <w:jc w:val="center"/>
              <w:rPr>
                <w:rFonts w:ascii="Times New Roman" w:eastAsia="Times New Roman" w:hAnsi="Times New Roman"/>
                <w:sz w:val="28"/>
                <w:szCs w:val="28"/>
                <w:lang w:eastAsia="ru-RU"/>
              </w:rPr>
            </w:pPr>
            <w:r w:rsidRPr="006B3213">
              <w:rPr>
                <w:rFonts w:ascii="Times New Roman" w:eastAsia="Times New Roman" w:hAnsi="Times New Roman"/>
                <w:sz w:val="28"/>
                <w:szCs w:val="28"/>
                <w:lang w:eastAsia="ru-RU"/>
              </w:rPr>
              <w:t>Наименование</w:t>
            </w:r>
          </w:p>
        </w:tc>
        <w:tc>
          <w:tcPr>
            <w:tcW w:w="567" w:type="dxa"/>
            <w:shd w:val="clear" w:color="auto" w:fill="auto"/>
            <w:tcMar>
              <w:left w:w="113" w:type="dxa"/>
              <w:right w:w="113" w:type="dxa"/>
            </w:tcMar>
            <w:vAlign w:val="center"/>
            <w:hideMark/>
          </w:tcPr>
          <w:p w:rsidR="00BF5A0B" w:rsidRPr="006B3213" w:rsidRDefault="00BF5A0B" w:rsidP="00532623">
            <w:pPr>
              <w:spacing w:after="0" w:line="240" w:lineRule="auto"/>
              <w:contextualSpacing/>
              <w:jc w:val="center"/>
              <w:rPr>
                <w:rFonts w:ascii="Times New Roman" w:eastAsia="Times New Roman" w:hAnsi="Times New Roman"/>
                <w:sz w:val="28"/>
                <w:szCs w:val="28"/>
                <w:lang w:eastAsia="ru-RU"/>
              </w:rPr>
            </w:pPr>
            <w:proofErr w:type="spellStart"/>
            <w:r w:rsidRPr="006B3213">
              <w:rPr>
                <w:rFonts w:ascii="Times New Roman" w:eastAsia="Times New Roman" w:hAnsi="Times New Roman"/>
                <w:sz w:val="28"/>
                <w:szCs w:val="28"/>
                <w:lang w:eastAsia="ru-RU"/>
              </w:rPr>
              <w:t>Рз</w:t>
            </w:r>
            <w:proofErr w:type="spellEnd"/>
          </w:p>
        </w:tc>
        <w:tc>
          <w:tcPr>
            <w:tcW w:w="567" w:type="dxa"/>
            <w:shd w:val="clear" w:color="auto" w:fill="auto"/>
            <w:tcMar>
              <w:left w:w="113" w:type="dxa"/>
              <w:right w:w="113" w:type="dxa"/>
            </w:tcMar>
            <w:vAlign w:val="center"/>
            <w:hideMark/>
          </w:tcPr>
          <w:p w:rsidR="00BF5A0B" w:rsidRPr="006B3213" w:rsidRDefault="00BF5A0B" w:rsidP="00532623">
            <w:pPr>
              <w:spacing w:after="0" w:line="240" w:lineRule="auto"/>
              <w:ind w:left="-93" w:right="-133"/>
              <w:contextualSpacing/>
              <w:jc w:val="center"/>
              <w:rPr>
                <w:rFonts w:ascii="Times New Roman" w:eastAsia="Times New Roman" w:hAnsi="Times New Roman"/>
                <w:sz w:val="28"/>
                <w:szCs w:val="28"/>
                <w:lang w:eastAsia="ru-RU"/>
              </w:rPr>
            </w:pPr>
            <w:proofErr w:type="spellStart"/>
            <w:r w:rsidRPr="006B3213">
              <w:rPr>
                <w:rFonts w:ascii="Times New Roman" w:eastAsia="Times New Roman" w:hAnsi="Times New Roman"/>
                <w:sz w:val="28"/>
                <w:szCs w:val="28"/>
                <w:lang w:eastAsia="ru-RU"/>
              </w:rPr>
              <w:t>Пр</w:t>
            </w:r>
            <w:proofErr w:type="spellEnd"/>
          </w:p>
        </w:tc>
        <w:tc>
          <w:tcPr>
            <w:tcW w:w="1871" w:type="dxa"/>
            <w:shd w:val="clear" w:color="auto" w:fill="auto"/>
            <w:tcMar>
              <w:left w:w="113" w:type="dxa"/>
              <w:right w:w="113" w:type="dxa"/>
            </w:tcMar>
            <w:vAlign w:val="center"/>
            <w:hideMark/>
          </w:tcPr>
          <w:p w:rsidR="00BF5A0B" w:rsidRPr="006B3213" w:rsidRDefault="00BF5A0B" w:rsidP="00532623">
            <w:pPr>
              <w:spacing w:after="0" w:line="240" w:lineRule="auto"/>
              <w:contextualSpacing/>
              <w:jc w:val="center"/>
              <w:rPr>
                <w:rFonts w:ascii="Times New Roman" w:eastAsia="Times New Roman" w:hAnsi="Times New Roman"/>
                <w:sz w:val="28"/>
                <w:szCs w:val="28"/>
                <w:lang w:eastAsia="ru-RU"/>
              </w:rPr>
            </w:pPr>
            <w:r w:rsidRPr="006B3213">
              <w:rPr>
                <w:rFonts w:ascii="Times New Roman" w:eastAsia="Times New Roman" w:hAnsi="Times New Roman"/>
                <w:sz w:val="28"/>
                <w:szCs w:val="28"/>
                <w:lang w:eastAsia="ru-RU"/>
              </w:rPr>
              <w:t>ЦСР</w:t>
            </w:r>
          </w:p>
        </w:tc>
        <w:tc>
          <w:tcPr>
            <w:tcW w:w="709" w:type="dxa"/>
            <w:shd w:val="clear" w:color="auto" w:fill="auto"/>
            <w:tcMar>
              <w:left w:w="113" w:type="dxa"/>
              <w:right w:w="113" w:type="dxa"/>
            </w:tcMar>
            <w:vAlign w:val="center"/>
            <w:hideMark/>
          </w:tcPr>
          <w:p w:rsidR="00BF5A0B" w:rsidRPr="006B3213" w:rsidRDefault="00BF5A0B" w:rsidP="00532623">
            <w:pPr>
              <w:spacing w:after="0" w:line="240" w:lineRule="auto"/>
              <w:contextualSpacing/>
              <w:jc w:val="center"/>
              <w:rPr>
                <w:rFonts w:ascii="Times New Roman" w:eastAsia="Times New Roman" w:hAnsi="Times New Roman"/>
                <w:sz w:val="28"/>
                <w:szCs w:val="28"/>
                <w:lang w:eastAsia="ru-RU"/>
              </w:rPr>
            </w:pPr>
            <w:r w:rsidRPr="006B3213">
              <w:rPr>
                <w:rFonts w:ascii="Times New Roman" w:eastAsia="Times New Roman" w:hAnsi="Times New Roman"/>
                <w:sz w:val="28"/>
                <w:szCs w:val="28"/>
                <w:lang w:eastAsia="ru-RU"/>
              </w:rPr>
              <w:t>ВР</w:t>
            </w:r>
          </w:p>
        </w:tc>
        <w:tc>
          <w:tcPr>
            <w:tcW w:w="1985" w:type="dxa"/>
            <w:tcBorders>
              <w:right w:val="single" w:sz="4" w:space="0" w:color="auto"/>
            </w:tcBorders>
            <w:shd w:val="clear" w:color="auto" w:fill="auto"/>
            <w:tcMar>
              <w:left w:w="113" w:type="dxa"/>
              <w:right w:w="113" w:type="dxa"/>
            </w:tcMar>
            <w:vAlign w:val="center"/>
            <w:hideMark/>
          </w:tcPr>
          <w:p w:rsidR="00BF5A0B" w:rsidRPr="006B3213" w:rsidRDefault="00BF5A0B" w:rsidP="00532623">
            <w:pPr>
              <w:spacing w:after="0" w:line="240" w:lineRule="auto"/>
              <w:contextualSpacing/>
              <w:jc w:val="center"/>
              <w:rPr>
                <w:rFonts w:ascii="Times New Roman" w:eastAsia="Times New Roman" w:hAnsi="Times New Roman"/>
                <w:sz w:val="28"/>
                <w:szCs w:val="28"/>
                <w:lang w:eastAsia="ru-RU"/>
              </w:rPr>
            </w:pPr>
            <w:r w:rsidRPr="006B3213">
              <w:rPr>
                <w:rFonts w:ascii="Times New Roman" w:eastAsia="Times New Roman" w:hAnsi="Times New Roman"/>
                <w:sz w:val="28"/>
                <w:szCs w:val="28"/>
                <w:lang w:eastAsia="ru-RU"/>
              </w:rPr>
              <w:t>Сумма на год</w:t>
            </w:r>
          </w:p>
        </w:tc>
        <w:tc>
          <w:tcPr>
            <w:tcW w:w="771" w:type="dxa"/>
            <w:tcBorders>
              <w:top w:val="nil"/>
              <w:left w:val="single" w:sz="4" w:space="0" w:color="auto"/>
              <w:bottom w:val="nil"/>
              <w:right w:val="nil"/>
            </w:tcBorders>
            <w:shd w:val="clear" w:color="auto" w:fill="auto"/>
            <w:noWrap/>
            <w:tcMar>
              <w:left w:w="113" w:type="dxa"/>
              <w:right w:w="113" w:type="dxa"/>
            </w:tcMar>
            <w:vAlign w:val="bottom"/>
            <w:hideMark/>
          </w:tcPr>
          <w:p w:rsidR="00BF5A0B" w:rsidRPr="006B3213" w:rsidRDefault="00BF5A0B" w:rsidP="00532623">
            <w:pPr>
              <w:spacing w:after="0" w:line="240" w:lineRule="auto"/>
              <w:contextualSpacing/>
              <w:rPr>
                <w:rFonts w:ascii="Times New Roman" w:eastAsia="Times New Roman" w:hAnsi="Times New Roman"/>
                <w:sz w:val="28"/>
                <w:szCs w:val="28"/>
                <w:lang w:eastAsia="ru-RU"/>
              </w:rPr>
            </w:pPr>
          </w:p>
        </w:tc>
      </w:tr>
      <w:tr w:rsidR="00BF5A0B" w:rsidRPr="006B3213" w:rsidTr="00F61A52">
        <w:trPr>
          <w:cantSplit/>
        </w:trPr>
        <w:tc>
          <w:tcPr>
            <w:tcW w:w="9383" w:type="dxa"/>
            <w:shd w:val="clear" w:color="auto" w:fill="auto"/>
            <w:tcMar>
              <w:left w:w="113" w:type="dxa"/>
              <w:right w:w="113" w:type="dxa"/>
            </w:tcMar>
            <w:vAlign w:val="center"/>
            <w:hideMark/>
          </w:tcPr>
          <w:p w:rsidR="00BF5A0B" w:rsidRPr="006B3213" w:rsidRDefault="00BF5A0B" w:rsidP="00532623">
            <w:pPr>
              <w:spacing w:after="0" w:line="240" w:lineRule="auto"/>
              <w:contextualSpacing/>
              <w:jc w:val="center"/>
              <w:rPr>
                <w:rFonts w:ascii="Times New Roman" w:eastAsia="Times New Roman" w:hAnsi="Times New Roman"/>
                <w:sz w:val="28"/>
                <w:szCs w:val="28"/>
                <w:lang w:eastAsia="ru-RU"/>
              </w:rPr>
            </w:pPr>
            <w:r w:rsidRPr="006B3213">
              <w:rPr>
                <w:rFonts w:ascii="Times New Roman" w:eastAsia="Times New Roman" w:hAnsi="Times New Roman"/>
                <w:sz w:val="28"/>
                <w:szCs w:val="28"/>
                <w:lang w:eastAsia="ru-RU"/>
              </w:rPr>
              <w:t>1</w:t>
            </w:r>
          </w:p>
        </w:tc>
        <w:tc>
          <w:tcPr>
            <w:tcW w:w="567" w:type="dxa"/>
            <w:shd w:val="clear" w:color="auto" w:fill="auto"/>
            <w:tcMar>
              <w:left w:w="113" w:type="dxa"/>
              <w:right w:w="113" w:type="dxa"/>
            </w:tcMar>
            <w:vAlign w:val="center"/>
            <w:hideMark/>
          </w:tcPr>
          <w:p w:rsidR="00BF5A0B" w:rsidRPr="006B3213" w:rsidRDefault="00BF5A0B" w:rsidP="00532623">
            <w:pPr>
              <w:spacing w:after="0" w:line="240" w:lineRule="auto"/>
              <w:contextualSpacing/>
              <w:jc w:val="center"/>
              <w:rPr>
                <w:rFonts w:ascii="Times New Roman" w:eastAsia="Times New Roman" w:hAnsi="Times New Roman"/>
                <w:sz w:val="28"/>
                <w:szCs w:val="28"/>
                <w:lang w:eastAsia="ru-RU"/>
              </w:rPr>
            </w:pPr>
            <w:r w:rsidRPr="006B3213">
              <w:rPr>
                <w:rFonts w:ascii="Times New Roman" w:eastAsia="Times New Roman" w:hAnsi="Times New Roman"/>
                <w:sz w:val="28"/>
                <w:szCs w:val="28"/>
                <w:lang w:eastAsia="ru-RU"/>
              </w:rPr>
              <w:t>2</w:t>
            </w:r>
          </w:p>
        </w:tc>
        <w:tc>
          <w:tcPr>
            <w:tcW w:w="567" w:type="dxa"/>
            <w:shd w:val="clear" w:color="auto" w:fill="auto"/>
            <w:tcMar>
              <w:left w:w="113" w:type="dxa"/>
              <w:right w:w="113" w:type="dxa"/>
            </w:tcMar>
            <w:vAlign w:val="center"/>
            <w:hideMark/>
          </w:tcPr>
          <w:p w:rsidR="00BF5A0B" w:rsidRPr="006B3213" w:rsidRDefault="00BF5A0B" w:rsidP="00532623">
            <w:pPr>
              <w:spacing w:after="0" w:line="240" w:lineRule="auto"/>
              <w:contextualSpacing/>
              <w:jc w:val="center"/>
              <w:rPr>
                <w:rFonts w:ascii="Times New Roman" w:eastAsia="Times New Roman" w:hAnsi="Times New Roman"/>
                <w:sz w:val="28"/>
                <w:szCs w:val="28"/>
                <w:lang w:eastAsia="ru-RU"/>
              </w:rPr>
            </w:pPr>
            <w:r w:rsidRPr="006B3213">
              <w:rPr>
                <w:rFonts w:ascii="Times New Roman" w:eastAsia="Times New Roman" w:hAnsi="Times New Roman"/>
                <w:sz w:val="28"/>
                <w:szCs w:val="28"/>
                <w:lang w:eastAsia="ru-RU"/>
              </w:rPr>
              <w:t>3</w:t>
            </w:r>
          </w:p>
        </w:tc>
        <w:tc>
          <w:tcPr>
            <w:tcW w:w="1871" w:type="dxa"/>
            <w:shd w:val="clear" w:color="auto" w:fill="auto"/>
            <w:tcMar>
              <w:left w:w="113" w:type="dxa"/>
              <w:right w:w="113" w:type="dxa"/>
            </w:tcMar>
            <w:vAlign w:val="center"/>
            <w:hideMark/>
          </w:tcPr>
          <w:p w:rsidR="00BF5A0B" w:rsidRPr="006B3213" w:rsidRDefault="00BF5A0B" w:rsidP="00532623">
            <w:pPr>
              <w:spacing w:after="0" w:line="240" w:lineRule="auto"/>
              <w:contextualSpacing/>
              <w:jc w:val="center"/>
              <w:rPr>
                <w:rFonts w:ascii="Times New Roman" w:eastAsia="Times New Roman" w:hAnsi="Times New Roman"/>
                <w:sz w:val="28"/>
                <w:szCs w:val="28"/>
                <w:lang w:eastAsia="ru-RU"/>
              </w:rPr>
            </w:pPr>
            <w:r w:rsidRPr="006B3213">
              <w:rPr>
                <w:rFonts w:ascii="Times New Roman" w:eastAsia="Times New Roman" w:hAnsi="Times New Roman"/>
                <w:sz w:val="28"/>
                <w:szCs w:val="28"/>
                <w:lang w:eastAsia="ru-RU"/>
              </w:rPr>
              <w:t>4</w:t>
            </w:r>
          </w:p>
        </w:tc>
        <w:tc>
          <w:tcPr>
            <w:tcW w:w="709" w:type="dxa"/>
            <w:shd w:val="clear" w:color="auto" w:fill="auto"/>
            <w:tcMar>
              <w:left w:w="113" w:type="dxa"/>
              <w:right w:w="113" w:type="dxa"/>
            </w:tcMar>
            <w:vAlign w:val="center"/>
            <w:hideMark/>
          </w:tcPr>
          <w:p w:rsidR="00BF5A0B" w:rsidRPr="006B3213" w:rsidRDefault="00BF5A0B" w:rsidP="00532623">
            <w:pPr>
              <w:spacing w:after="0" w:line="240" w:lineRule="auto"/>
              <w:contextualSpacing/>
              <w:jc w:val="center"/>
              <w:rPr>
                <w:rFonts w:ascii="Times New Roman" w:eastAsia="Times New Roman" w:hAnsi="Times New Roman"/>
                <w:sz w:val="28"/>
                <w:szCs w:val="28"/>
                <w:lang w:eastAsia="ru-RU"/>
              </w:rPr>
            </w:pPr>
            <w:r w:rsidRPr="006B3213">
              <w:rPr>
                <w:rFonts w:ascii="Times New Roman" w:eastAsia="Times New Roman" w:hAnsi="Times New Roman"/>
                <w:sz w:val="28"/>
                <w:szCs w:val="28"/>
                <w:lang w:eastAsia="ru-RU"/>
              </w:rPr>
              <w:t>5</w:t>
            </w:r>
          </w:p>
        </w:tc>
        <w:tc>
          <w:tcPr>
            <w:tcW w:w="1985" w:type="dxa"/>
            <w:tcBorders>
              <w:right w:val="single" w:sz="4" w:space="0" w:color="auto"/>
            </w:tcBorders>
            <w:shd w:val="clear" w:color="auto" w:fill="auto"/>
            <w:tcMar>
              <w:left w:w="113" w:type="dxa"/>
              <w:right w:w="113" w:type="dxa"/>
            </w:tcMar>
            <w:vAlign w:val="center"/>
            <w:hideMark/>
          </w:tcPr>
          <w:p w:rsidR="00BF5A0B" w:rsidRPr="006B3213" w:rsidRDefault="00BF5A0B" w:rsidP="00532623">
            <w:pPr>
              <w:spacing w:after="0" w:line="240" w:lineRule="auto"/>
              <w:contextualSpacing/>
              <w:jc w:val="center"/>
              <w:rPr>
                <w:rFonts w:ascii="Times New Roman" w:eastAsia="Times New Roman" w:hAnsi="Times New Roman"/>
                <w:sz w:val="28"/>
                <w:szCs w:val="28"/>
                <w:lang w:eastAsia="ru-RU"/>
              </w:rPr>
            </w:pPr>
            <w:r w:rsidRPr="006B3213">
              <w:rPr>
                <w:rFonts w:ascii="Times New Roman" w:eastAsia="Times New Roman" w:hAnsi="Times New Roman"/>
                <w:sz w:val="28"/>
                <w:szCs w:val="28"/>
                <w:lang w:eastAsia="ru-RU"/>
              </w:rPr>
              <w:t>6</w:t>
            </w:r>
          </w:p>
        </w:tc>
        <w:tc>
          <w:tcPr>
            <w:tcW w:w="771" w:type="dxa"/>
            <w:tcBorders>
              <w:top w:val="nil"/>
              <w:left w:val="single" w:sz="4" w:space="0" w:color="auto"/>
              <w:bottom w:val="nil"/>
              <w:right w:val="nil"/>
            </w:tcBorders>
            <w:shd w:val="clear" w:color="auto" w:fill="auto"/>
            <w:noWrap/>
            <w:tcMar>
              <w:left w:w="113" w:type="dxa"/>
              <w:right w:w="113" w:type="dxa"/>
            </w:tcMar>
            <w:vAlign w:val="bottom"/>
            <w:hideMark/>
          </w:tcPr>
          <w:p w:rsidR="00BF5A0B" w:rsidRPr="006B3213" w:rsidRDefault="00BF5A0B" w:rsidP="00532623">
            <w:pPr>
              <w:spacing w:after="0" w:line="240" w:lineRule="auto"/>
              <w:contextualSpacing/>
              <w:rPr>
                <w:rFonts w:ascii="Times New Roman" w:eastAsia="Times New Roman" w:hAnsi="Times New Roman"/>
                <w:sz w:val="28"/>
                <w:szCs w:val="28"/>
                <w:lang w:eastAsia="ru-RU"/>
              </w:rPr>
            </w:pPr>
          </w:p>
        </w:tc>
      </w:tr>
      <w:tr w:rsidR="004D370D"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771" w:type="dxa"/>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D370D" w:rsidRPr="004D370D" w:rsidRDefault="004D370D" w:rsidP="005472A9">
            <w:pPr>
              <w:spacing w:after="0"/>
              <w:rPr>
                <w:rFonts w:ascii="Times New Roman" w:hAnsi="Times New Roman"/>
                <w:b/>
                <w:bCs/>
                <w:color w:val="000000"/>
                <w:sz w:val="28"/>
                <w:szCs w:val="28"/>
              </w:rPr>
            </w:pPr>
            <w:r w:rsidRPr="004D370D">
              <w:rPr>
                <w:rFonts w:ascii="Times New Roman" w:hAnsi="Times New Roman"/>
                <w:b/>
                <w:bCs/>
                <w:color w:val="000000"/>
                <w:sz w:val="28"/>
                <w:szCs w:val="28"/>
              </w:rPr>
              <w:t>Общегосударственные вопросы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D370D" w:rsidRPr="004D370D" w:rsidRDefault="004D370D" w:rsidP="005472A9">
            <w:pPr>
              <w:spacing w:after="0"/>
              <w:jc w:val="center"/>
              <w:rPr>
                <w:rFonts w:ascii="Times New Roman" w:hAnsi="Times New Roman"/>
                <w:b/>
                <w:bCs/>
                <w:color w:val="000000"/>
                <w:sz w:val="28"/>
                <w:szCs w:val="28"/>
              </w:rPr>
            </w:pPr>
            <w:r w:rsidRPr="004D370D">
              <w:rPr>
                <w:rFonts w:ascii="Times New Roman" w:hAnsi="Times New Roman"/>
                <w:b/>
                <w:bCs/>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D370D" w:rsidRPr="004D370D" w:rsidRDefault="004D370D" w:rsidP="005472A9">
            <w:pPr>
              <w:spacing w:after="0"/>
              <w:jc w:val="center"/>
              <w:rPr>
                <w:rFonts w:ascii="Times New Roman" w:hAnsi="Times New Roman"/>
                <w:b/>
                <w:bCs/>
                <w:color w:val="000000"/>
                <w:sz w:val="28"/>
                <w:szCs w:val="28"/>
              </w:rPr>
            </w:pP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D370D" w:rsidRPr="004D370D" w:rsidRDefault="004D370D" w:rsidP="005472A9">
            <w:pPr>
              <w:spacing w:after="0"/>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D370D" w:rsidRPr="004D370D" w:rsidRDefault="004D370D" w:rsidP="005472A9">
            <w:pPr>
              <w:spacing w:after="0"/>
              <w:jc w:val="center"/>
              <w:rPr>
                <w:rFonts w:ascii="Times New Roman" w:hAnsi="Times New Roman"/>
                <w:b/>
                <w:bCs/>
                <w:color w:val="000000"/>
                <w:sz w:val="28"/>
                <w:szCs w:val="28"/>
              </w:rPr>
            </w:pP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D370D" w:rsidRPr="004D370D" w:rsidRDefault="004D370D" w:rsidP="005472A9">
            <w:pPr>
              <w:spacing w:after="0"/>
              <w:jc w:val="right"/>
              <w:rPr>
                <w:rFonts w:ascii="Times New Roman" w:hAnsi="Times New Roman"/>
                <w:b/>
                <w:bCs/>
                <w:color w:val="000000"/>
                <w:sz w:val="28"/>
                <w:szCs w:val="28"/>
              </w:rPr>
            </w:pPr>
            <w:r w:rsidRPr="004D370D">
              <w:rPr>
                <w:rFonts w:ascii="Times New Roman" w:hAnsi="Times New Roman"/>
                <w:b/>
                <w:bCs/>
                <w:color w:val="000000"/>
                <w:sz w:val="28"/>
                <w:szCs w:val="28"/>
              </w:rPr>
              <w:t>12 172 313,0</w:t>
            </w:r>
          </w:p>
        </w:tc>
      </w:tr>
      <w:tr w:rsidR="004D370D"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771" w:type="dxa"/>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D370D" w:rsidRPr="004D370D" w:rsidRDefault="004D370D" w:rsidP="005472A9">
            <w:pPr>
              <w:spacing w:after="0"/>
              <w:rPr>
                <w:rFonts w:ascii="Times New Roman" w:hAnsi="Times New Roman"/>
                <w:color w:val="000000"/>
                <w:sz w:val="28"/>
                <w:szCs w:val="28"/>
              </w:rPr>
            </w:pPr>
            <w:r w:rsidRPr="004D370D">
              <w:rPr>
                <w:rFonts w:ascii="Times New Roman" w:hAnsi="Times New Roman"/>
                <w:color w:val="000000"/>
                <w:sz w:val="28"/>
                <w:szCs w:val="28"/>
              </w:rPr>
              <w:t>Функционирование высшего должностного лица субъекта Российской Федерации и муниципального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D370D" w:rsidRPr="004D370D" w:rsidRDefault="004D370D" w:rsidP="005472A9">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D370D" w:rsidRPr="004D370D" w:rsidRDefault="004D370D" w:rsidP="005472A9">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D370D" w:rsidRPr="004D370D" w:rsidRDefault="004D370D" w:rsidP="005472A9">
            <w:pPr>
              <w:spacing w:after="0"/>
              <w:ind w:left="204"/>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D370D" w:rsidRPr="004D370D" w:rsidRDefault="004D370D" w:rsidP="005472A9">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D370D" w:rsidRPr="004D370D" w:rsidRDefault="004D370D" w:rsidP="005472A9">
            <w:pPr>
              <w:spacing w:after="0"/>
              <w:jc w:val="right"/>
              <w:rPr>
                <w:rFonts w:ascii="Times New Roman" w:hAnsi="Times New Roman"/>
                <w:color w:val="000000"/>
                <w:sz w:val="28"/>
                <w:szCs w:val="28"/>
              </w:rPr>
            </w:pPr>
            <w:r w:rsidRPr="004D370D">
              <w:rPr>
                <w:rFonts w:ascii="Times New Roman" w:hAnsi="Times New Roman"/>
                <w:color w:val="000000"/>
                <w:sz w:val="28"/>
                <w:szCs w:val="28"/>
              </w:rPr>
              <w:t>9 244,0</w:t>
            </w:r>
          </w:p>
        </w:tc>
      </w:tr>
      <w:tr w:rsidR="004D370D"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771" w:type="dxa"/>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D370D" w:rsidRPr="004D370D" w:rsidRDefault="004D370D" w:rsidP="005472A9">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D370D" w:rsidRPr="004D370D" w:rsidRDefault="004D370D" w:rsidP="005472A9">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D370D" w:rsidRPr="004D370D" w:rsidRDefault="004D370D" w:rsidP="005472A9">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D370D" w:rsidRPr="004D370D" w:rsidRDefault="004D370D" w:rsidP="005472A9">
            <w:pPr>
              <w:spacing w:after="0"/>
              <w:jc w:val="center"/>
              <w:rPr>
                <w:rFonts w:ascii="Times New Roman" w:hAnsi="Times New Roman"/>
                <w:color w:val="000000"/>
                <w:sz w:val="28"/>
                <w:szCs w:val="28"/>
              </w:rPr>
            </w:pPr>
            <w:r w:rsidRPr="004D370D">
              <w:rPr>
                <w:rFonts w:ascii="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D370D" w:rsidRPr="004D370D" w:rsidRDefault="004D370D" w:rsidP="005472A9">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D370D" w:rsidRPr="004D370D" w:rsidRDefault="004D370D" w:rsidP="005472A9">
            <w:pPr>
              <w:spacing w:after="0"/>
              <w:jc w:val="right"/>
              <w:rPr>
                <w:rFonts w:ascii="Times New Roman" w:hAnsi="Times New Roman"/>
                <w:color w:val="000000"/>
                <w:sz w:val="28"/>
                <w:szCs w:val="28"/>
              </w:rPr>
            </w:pPr>
            <w:r w:rsidRPr="004D370D">
              <w:rPr>
                <w:rFonts w:ascii="Times New Roman" w:hAnsi="Times New Roman"/>
                <w:color w:val="000000"/>
                <w:sz w:val="28"/>
                <w:szCs w:val="28"/>
              </w:rPr>
              <w:t>9 244,0</w:t>
            </w:r>
          </w:p>
        </w:tc>
      </w:tr>
      <w:tr w:rsidR="004D370D"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771" w:type="dxa"/>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D370D" w:rsidRPr="004D370D" w:rsidRDefault="004D370D" w:rsidP="005472A9">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D370D" w:rsidRPr="004D370D" w:rsidRDefault="004D370D" w:rsidP="005472A9">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D370D" w:rsidRPr="004D370D" w:rsidRDefault="004D370D" w:rsidP="005472A9">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D370D" w:rsidRPr="004D370D" w:rsidRDefault="004D370D" w:rsidP="005472A9">
            <w:pPr>
              <w:spacing w:after="0"/>
              <w:jc w:val="center"/>
              <w:rPr>
                <w:rFonts w:ascii="Times New Roman" w:hAnsi="Times New Roman"/>
                <w:color w:val="000000"/>
                <w:sz w:val="28"/>
                <w:szCs w:val="28"/>
              </w:rPr>
            </w:pPr>
            <w:r w:rsidRPr="004D370D">
              <w:rPr>
                <w:rFonts w:ascii="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D370D" w:rsidRPr="004D370D" w:rsidRDefault="004D370D" w:rsidP="005472A9">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D370D" w:rsidRPr="004D370D" w:rsidRDefault="004D370D" w:rsidP="005472A9">
            <w:pPr>
              <w:spacing w:after="0"/>
              <w:jc w:val="right"/>
              <w:rPr>
                <w:rFonts w:ascii="Times New Roman" w:hAnsi="Times New Roman"/>
                <w:color w:val="000000"/>
                <w:sz w:val="28"/>
                <w:szCs w:val="28"/>
              </w:rPr>
            </w:pPr>
            <w:r w:rsidRPr="004D370D">
              <w:rPr>
                <w:rFonts w:ascii="Times New Roman" w:hAnsi="Times New Roman"/>
                <w:color w:val="000000"/>
                <w:sz w:val="28"/>
                <w:szCs w:val="28"/>
              </w:rPr>
              <w:t>9 244,0</w:t>
            </w:r>
          </w:p>
        </w:tc>
      </w:tr>
      <w:tr w:rsidR="004D370D"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771" w:type="dxa"/>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D370D" w:rsidRPr="004D370D" w:rsidRDefault="004D370D" w:rsidP="005472A9">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"Обеспечение выполнения полномочий и функций, возложенных на Аппарат Губернатора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D370D" w:rsidRPr="004D370D" w:rsidRDefault="004D370D" w:rsidP="005472A9">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D370D" w:rsidRPr="004D370D" w:rsidRDefault="004D370D" w:rsidP="005472A9">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D370D" w:rsidRPr="004D370D" w:rsidRDefault="004D370D" w:rsidP="005472A9">
            <w:pPr>
              <w:spacing w:after="0"/>
              <w:jc w:val="center"/>
              <w:rPr>
                <w:rFonts w:ascii="Times New Roman" w:hAnsi="Times New Roman"/>
                <w:color w:val="000000"/>
                <w:sz w:val="28"/>
                <w:szCs w:val="28"/>
              </w:rPr>
            </w:pPr>
            <w:r w:rsidRPr="004D370D">
              <w:rPr>
                <w:rFonts w:ascii="Times New Roman" w:hAnsi="Times New Roman"/>
                <w:color w:val="000000"/>
                <w:sz w:val="28"/>
                <w:szCs w:val="28"/>
              </w:rPr>
              <w:t>26 4 06 00000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D370D" w:rsidRPr="004D370D" w:rsidRDefault="004D370D" w:rsidP="005472A9">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D370D" w:rsidRPr="004D370D" w:rsidRDefault="004D370D" w:rsidP="005472A9">
            <w:pPr>
              <w:spacing w:after="0"/>
              <w:jc w:val="right"/>
              <w:rPr>
                <w:rFonts w:ascii="Times New Roman" w:hAnsi="Times New Roman"/>
                <w:color w:val="000000"/>
                <w:sz w:val="28"/>
                <w:szCs w:val="28"/>
              </w:rPr>
            </w:pPr>
            <w:r w:rsidRPr="004D370D">
              <w:rPr>
                <w:rFonts w:ascii="Times New Roman" w:hAnsi="Times New Roman"/>
                <w:color w:val="000000"/>
                <w:sz w:val="28"/>
                <w:szCs w:val="28"/>
              </w:rPr>
              <w:t>9 244,0</w:t>
            </w:r>
          </w:p>
        </w:tc>
      </w:tr>
      <w:tr w:rsidR="004D370D"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771" w:type="dxa"/>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D370D" w:rsidRPr="004D370D" w:rsidRDefault="004D370D" w:rsidP="005472A9">
            <w:pPr>
              <w:spacing w:after="0"/>
              <w:rPr>
                <w:rFonts w:ascii="Times New Roman" w:hAnsi="Times New Roman"/>
                <w:color w:val="000000"/>
                <w:sz w:val="28"/>
                <w:szCs w:val="28"/>
              </w:rPr>
            </w:pPr>
            <w:r w:rsidRPr="004D370D">
              <w:rPr>
                <w:rFonts w:ascii="Times New Roman" w:hAnsi="Times New Roman"/>
                <w:color w:val="000000"/>
                <w:sz w:val="28"/>
                <w:szCs w:val="28"/>
              </w:rPr>
              <w:t>Высшее должностное лицо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D370D" w:rsidRPr="004D370D" w:rsidRDefault="004D370D" w:rsidP="005472A9">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D370D" w:rsidRPr="004D370D" w:rsidRDefault="004D370D" w:rsidP="005472A9">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D370D" w:rsidRPr="004D370D" w:rsidRDefault="004D370D" w:rsidP="005472A9">
            <w:pPr>
              <w:spacing w:after="0"/>
              <w:jc w:val="center"/>
              <w:rPr>
                <w:rFonts w:ascii="Times New Roman" w:hAnsi="Times New Roman"/>
                <w:color w:val="000000"/>
                <w:sz w:val="28"/>
                <w:szCs w:val="28"/>
              </w:rPr>
            </w:pPr>
            <w:r w:rsidRPr="004D370D">
              <w:rPr>
                <w:rFonts w:ascii="Times New Roman" w:hAnsi="Times New Roman"/>
                <w:color w:val="000000"/>
                <w:sz w:val="28"/>
                <w:szCs w:val="28"/>
              </w:rPr>
              <w:t>26 4 06 02010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D370D" w:rsidRPr="004D370D" w:rsidRDefault="004D370D" w:rsidP="005472A9">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D370D" w:rsidRPr="004D370D" w:rsidRDefault="004D370D" w:rsidP="005472A9">
            <w:pPr>
              <w:spacing w:after="0"/>
              <w:jc w:val="right"/>
              <w:rPr>
                <w:rFonts w:ascii="Times New Roman" w:hAnsi="Times New Roman"/>
                <w:color w:val="000000"/>
                <w:sz w:val="28"/>
                <w:szCs w:val="28"/>
              </w:rPr>
            </w:pPr>
            <w:r w:rsidRPr="004D370D">
              <w:rPr>
                <w:rFonts w:ascii="Times New Roman" w:hAnsi="Times New Roman"/>
                <w:color w:val="000000"/>
                <w:sz w:val="28"/>
                <w:szCs w:val="28"/>
              </w:rPr>
              <w:t>9 244,0</w:t>
            </w:r>
          </w:p>
        </w:tc>
      </w:tr>
    </w:tbl>
    <w:p w:rsidR="00885E2E" w:rsidRDefault="00885E2E"/>
    <w:p w:rsidR="00885E2E" w:rsidRDefault="00885E2E"/>
    <w:tbl>
      <w:tblPr>
        <w:tblW w:w="15507" w:type="dxa"/>
        <w:tblInd w:w="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83"/>
        <w:gridCol w:w="567"/>
        <w:gridCol w:w="567"/>
        <w:gridCol w:w="1871"/>
        <w:gridCol w:w="709"/>
        <w:gridCol w:w="1985"/>
        <w:gridCol w:w="425"/>
      </w:tblGrid>
      <w:tr w:rsidR="005472A9" w:rsidRPr="006B3213" w:rsidTr="00F61A52">
        <w:trPr>
          <w:cantSplit/>
          <w:tblHeader/>
        </w:trPr>
        <w:tc>
          <w:tcPr>
            <w:tcW w:w="9383" w:type="dxa"/>
            <w:shd w:val="clear" w:color="auto" w:fill="auto"/>
            <w:tcMar>
              <w:left w:w="113" w:type="dxa"/>
              <w:right w:w="113" w:type="dxa"/>
            </w:tcMar>
            <w:vAlign w:val="center"/>
            <w:hideMark/>
          </w:tcPr>
          <w:p w:rsidR="005472A9" w:rsidRPr="006B3213" w:rsidRDefault="005472A9" w:rsidP="005F0741">
            <w:pPr>
              <w:spacing w:after="0" w:line="240" w:lineRule="auto"/>
              <w:contextualSpacing/>
              <w:jc w:val="center"/>
              <w:rPr>
                <w:rFonts w:ascii="Times New Roman" w:eastAsia="Times New Roman" w:hAnsi="Times New Roman"/>
                <w:sz w:val="28"/>
                <w:szCs w:val="28"/>
                <w:lang w:eastAsia="ru-RU"/>
              </w:rPr>
            </w:pPr>
            <w:r w:rsidRPr="006B3213">
              <w:rPr>
                <w:rFonts w:ascii="Times New Roman" w:eastAsia="Times New Roman" w:hAnsi="Times New Roman"/>
                <w:sz w:val="28"/>
                <w:szCs w:val="28"/>
                <w:lang w:eastAsia="ru-RU"/>
              </w:rPr>
              <w:t>1</w:t>
            </w:r>
          </w:p>
        </w:tc>
        <w:tc>
          <w:tcPr>
            <w:tcW w:w="567" w:type="dxa"/>
            <w:shd w:val="clear" w:color="auto" w:fill="auto"/>
            <w:tcMar>
              <w:left w:w="113" w:type="dxa"/>
              <w:right w:w="113" w:type="dxa"/>
            </w:tcMar>
            <w:vAlign w:val="center"/>
            <w:hideMark/>
          </w:tcPr>
          <w:p w:rsidR="005472A9" w:rsidRPr="006B3213" w:rsidRDefault="005472A9" w:rsidP="005F0741">
            <w:pPr>
              <w:spacing w:after="0" w:line="240" w:lineRule="auto"/>
              <w:contextualSpacing/>
              <w:jc w:val="center"/>
              <w:rPr>
                <w:rFonts w:ascii="Times New Roman" w:eastAsia="Times New Roman" w:hAnsi="Times New Roman"/>
                <w:sz w:val="28"/>
                <w:szCs w:val="28"/>
                <w:lang w:eastAsia="ru-RU"/>
              </w:rPr>
            </w:pPr>
            <w:r w:rsidRPr="006B3213">
              <w:rPr>
                <w:rFonts w:ascii="Times New Roman" w:eastAsia="Times New Roman" w:hAnsi="Times New Roman"/>
                <w:sz w:val="28"/>
                <w:szCs w:val="28"/>
                <w:lang w:eastAsia="ru-RU"/>
              </w:rPr>
              <w:t>2</w:t>
            </w:r>
          </w:p>
        </w:tc>
        <w:tc>
          <w:tcPr>
            <w:tcW w:w="567" w:type="dxa"/>
            <w:shd w:val="clear" w:color="auto" w:fill="auto"/>
            <w:tcMar>
              <w:left w:w="113" w:type="dxa"/>
              <w:right w:w="113" w:type="dxa"/>
            </w:tcMar>
            <w:vAlign w:val="center"/>
            <w:hideMark/>
          </w:tcPr>
          <w:p w:rsidR="005472A9" w:rsidRPr="006B3213" w:rsidRDefault="005472A9" w:rsidP="005F0741">
            <w:pPr>
              <w:spacing w:after="0" w:line="240" w:lineRule="auto"/>
              <w:contextualSpacing/>
              <w:jc w:val="center"/>
              <w:rPr>
                <w:rFonts w:ascii="Times New Roman" w:eastAsia="Times New Roman" w:hAnsi="Times New Roman"/>
                <w:sz w:val="28"/>
                <w:szCs w:val="28"/>
                <w:lang w:eastAsia="ru-RU"/>
              </w:rPr>
            </w:pPr>
            <w:r w:rsidRPr="006B3213">
              <w:rPr>
                <w:rFonts w:ascii="Times New Roman" w:eastAsia="Times New Roman" w:hAnsi="Times New Roman"/>
                <w:sz w:val="28"/>
                <w:szCs w:val="28"/>
                <w:lang w:eastAsia="ru-RU"/>
              </w:rPr>
              <w:t>3</w:t>
            </w:r>
          </w:p>
        </w:tc>
        <w:tc>
          <w:tcPr>
            <w:tcW w:w="1871" w:type="dxa"/>
            <w:shd w:val="clear" w:color="auto" w:fill="auto"/>
            <w:tcMar>
              <w:left w:w="113" w:type="dxa"/>
              <w:right w:w="113" w:type="dxa"/>
            </w:tcMar>
            <w:vAlign w:val="center"/>
            <w:hideMark/>
          </w:tcPr>
          <w:p w:rsidR="005472A9" w:rsidRPr="006B3213" w:rsidRDefault="005472A9" w:rsidP="005F0741">
            <w:pPr>
              <w:spacing w:after="0" w:line="240" w:lineRule="auto"/>
              <w:contextualSpacing/>
              <w:jc w:val="center"/>
              <w:rPr>
                <w:rFonts w:ascii="Times New Roman" w:eastAsia="Times New Roman" w:hAnsi="Times New Roman"/>
                <w:sz w:val="28"/>
                <w:szCs w:val="28"/>
                <w:lang w:eastAsia="ru-RU"/>
              </w:rPr>
            </w:pPr>
            <w:r w:rsidRPr="006B3213">
              <w:rPr>
                <w:rFonts w:ascii="Times New Roman" w:eastAsia="Times New Roman" w:hAnsi="Times New Roman"/>
                <w:sz w:val="28"/>
                <w:szCs w:val="28"/>
                <w:lang w:eastAsia="ru-RU"/>
              </w:rPr>
              <w:t>4</w:t>
            </w:r>
          </w:p>
        </w:tc>
        <w:tc>
          <w:tcPr>
            <w:tcW w:w="709" w:type="dxa"/>
            <w:shd w:val="clear" w:color="auto" w:fill="auto"/>
            <w:tcMar>
              <w:left w:w="113" w:type="dxa"/>
              <w:right w:w="113" w:type="dxa"/>
            </w:tcMar>
            <w:vAlign w:val="center"/>
            <w:hideMark/>
          </w:tcPr>
          <w:p w:rsidR="005472A9" w:rsidRPr="006B3213" w:rsidRDefault="005472A9" w:rsidP="005F0741">
            <w:pPr>
              <w:spacing w:after="0" w:line="240" w:lineRule="auto"/>
              <w:contextualSpacing/>
              <w:jc w:val="center"/>
              <w:rPr>
                <w:rFonts w:ascii="Times New Roman" w:eastAsia="Times New Roman" w:hAnsi="Times New Roman"/>
                <w:sz w:val="28"/>
                <w:szCs w:val="28"/>
                <w:lang w:eastAsia="ru-RU"/>
              </w:rPr>
            </w:pPr>
            <w:r w:rsidRPr="006B3213">
              <w:rPr>
                <w:rFonts w:ascii="Times New Roman" w:eastAsia="Times New Roman" w:hAnsi="Times New Roman"/>
                <w:sz w:val="28"/>
                <w:szCs w:val="28"/>
                <w:lang w:eastAsia="ru-RU"/>
              </w:rPr>
              <w:t>5</w:t>
            </w:r>
          </w:p>
        </w:tc>
        <w:tc>
          <w:tcPr>
            <w:tcW w:w="1985" w:type="dxa"/>
            <w:tcBorders>
              <w:right w:val="single" w:sz="4" w:space="0" w:color="auto"/>
            </w:tcBorders>
            <w:shd w:val="clear" w:color="auto" w:fill="auto"/>
            <w:tcMar>
              <w:left w:w="113" w:type="dxa"/>
              <w:right w:w="113" w:type="dxa"/>
            </w:tcMar>
            <w:vAlign w:val="center"/>
            <w:hideMark/>
          </w:tcPr>
          <w:p w:rsidR="005472A9" w:rsidRPr="006B3213" w:rsidRDefault="005472A9" w:rsidP="005F0741">
            <w:pPr>
              <w:spacing w:after="0" w:line="240" w:lineRule="auto"/>
              <w:contextualSpacing/>
              <w:jc w:val="center"/>
              <w:rPr>
                <w:rFonts w:ascii="Times New Roman" w:eastAsia="Times New Roman" w:hAnsi="Times New Roman"/>
                <w:sz w:val="28"/>
                <w:szCs w:val="28"/>
                <w:lang w:eastAsia="ru-RU"/>
              </w:rPr>
            </w:pPr>
            <w:r w:rsidRPr="006B3213">
              <w:rPr>
                <w:rFonts w:ascii="Times New Roman" w:eastAsia="Times New Roman" w:hAnsi="Times New Roman"/>
                <w:sz w:val="28"/>
                <w:szCs w:val="28"/>
                <w:lang w:eastAsia="ru-RU"/>
              </w:rPr>
              <w:t>6</w:t>
            </w:r>
          </w:p>
        </w:tc>
        <w:tc>
          <w:tcPr>
            <w:tcW w:w="425" w:type="dxa"/>
            <w:tcBorders>
              <w:top w:val="nil"/>
              <w:left w:val="single" w:sz="4" w:space="0" w:color="auto"/>
              <w:bottom w:val="nil"/>
              <w:right w:val="nil"/>
            </w:tcBorders>
            <w:vAlign w:val="center"/>
          </w:tcPr>
          <w:p w:rsidR="005472A9" w:rsidRPr="006B3213" w:rsidRDefault="005472A9" w:rsidP="005F0741">
            <w:pPr>
              <w:spacing w:after="0" w:line="240" w:lineRule="auto"/>
              <w:contextualSpacing/>
              <w:jc w:val="center"/>
              <w:rPr>
                <w:rFonts w:ascii="Times New Roman" w:eastAsia="Times New Roman" w:hAnsi="Times New Roman"/>
                <w:sz w:val="28"/>
                <w:szCs w:val="28"/>
                <w:lang w:eastAsia="ru-RU"/>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26 4 06 02010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9 244,0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26 4 06 02010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9 244,0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622 001,0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622 001,0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622 001,0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40 1 00 02040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508 914,4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40 1 00 02040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454 739,7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40 1 00 02040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454 739,7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40 1 00 02040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52 244,1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40 1 00 02040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52 244,1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40 1 00 02040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1 180,6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40 1 00 02040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1 180,6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40 1 00 02040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40 1 00 02040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Председатель Думы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40 1 00 02090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14 253,8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40 1 00 02090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14 253,8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40 1 00 02090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14 253,8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Депутаты Думы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40 1 00 02100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77 905,5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40 1 00 02100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77 905,5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40 1 00 02100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77 905,5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Обеспечение деятельности депутатов Государственной Думы и их помощников в избирательных округах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40 1 00 51410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13 417,0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40 1 00 51410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13 368,3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40 1 00 51410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13 368,3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40 1 00 51410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48,7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40 1 00 51410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48,7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Обеспечение деятельности сенаторов Российской Федерации и их помощников в субъектах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40 1 00 51420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7 510,3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40 1 00 51420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7 510,3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40 1 00 51420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7 510,3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981 325,5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981 325,5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981 325,5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"Обеспечение выполнения полномочий и функций, возложенных на Аппарат Губернатора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981 325,5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26 4 06 02040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857 313,9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26 4 06 02040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770 512,0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26 4 06 02040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770 512,0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26 4 06 02040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85 194,8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26 4 06 02040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85 194,8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26 4 06 02040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1 607,1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26 4 06 02040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1 607,1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Заместители высшего должностного лица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26 4 06 02060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124 011,6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26 4 06 02060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124 011,6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26 4 06 02060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124 011,6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Судебная система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620 766,5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620 489,0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620 489,0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"Обеспечение выполнения полномочий и функций, возложенных на Аппарат Губернатора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620 489,0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100 533,0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100 533,0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100 533,0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Материально-техническое обеспечение деятельности мировых судей и оплата труда работников аппарата мировых судей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26 4 06 02330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519 956,0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26 4 06 02330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386 835,7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26 4 06 02330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386 835,7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26 4 06 02330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132 931,3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26 4 06 02330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132 931,3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26 4 06 02330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189,0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26 4 06 02330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189,0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277,5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277,5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29 1 06 00000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277,5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29 1 06 51200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277,5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29 1 06 51200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277,5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29 1 06 51200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277,5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494 634,5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"Управление государственными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19 0 00 00000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339 443,4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"Организация бюджетного процесса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19 1 00 00000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339 443,4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"Обеспечение деятельности органов государственной власти Ханты-Мансийского автономного округа – Югры в бюджетной сфере, в сфере налогов и сборов, в сфере закупок"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19 1 01 00000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339 443,4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19 1 01 02040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339 443,4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19 1 01 02040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324 206,9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19 1 01 02040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324 206,9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19 1 01 02040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15 226,5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19 1 01 02040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15 226,5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19 1 01 02040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19 1 01 02040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58 795,0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58 795,0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"Обеспечение выполнения полномочий и функций, возложенных на Аппарат Губернатора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58 795,0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26 4 06 02040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58 795,0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26 4 06 02040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57 222,3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26 4 06 02040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57 222,3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26 4 06 02040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1 572,7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26 4 06 02040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1 572,7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96 396,1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96 396,1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40 1 00 02040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68 932,1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40 1 00 02040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67 157,9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40 1 00 02040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67 157,9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40 1 00 02040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1 767,6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40 1 00 02040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1 767,6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40 1 00 02040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40 1 00 02040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Председатель Счетной палаты Ханты-Мансийского автономного округа – Югры и его заместители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40 1 00 02240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7 321,7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40 1 00 02240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7 321,7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40 1 00 02240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7 321,7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Аудиторы Счетной палаты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40 1 00 02250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20 142,3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40 1 00 02250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20 142,3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40 1 00 02250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20 142,3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Обеспечение проведения выборов и референдумов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428 888,3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428 888,3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129 948,2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40 1 00 02040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113 480,8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40 1 00 02040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110 754,0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40 1 00 02040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110 754,0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40 1 00 02040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2 726,8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40 1 00 02040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2 726,8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Члены Избирательной комиссии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40 1 00 02200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16 467,4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40 1 00 02200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16 467,4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40 1 00 02200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16 467,4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Непрограммное направление деятельности "Исполнение отдельных расходных обязательств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40 8 00 00000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298 940,1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Проведение выборов в Ханты-Мансийском автономном округе – Югре, повышение правовой культуры избирателей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40 8 00 20200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298 940,1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40 8 00 20200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277,8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40 8 00 20200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277,8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40 8 00 20200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298 662,3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Специальные расходы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40 8 00 20200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880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298 662,3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Резервные фонды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1 572 822,1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1 572 822,1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Непрограммное направление деятельности "Исполнение отдельных расходных обязательств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40 8 00 00000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1 572 822,1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Резервный фонд Правительства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40 8 00 20210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1 572 822,1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40 8 00 20210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1 572 822,1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Резервные средства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40 8 00 20210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870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1 572 822,1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Прикладные научные исследования в области общегосударственных вопросов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409 576,6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8 660,0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"Создание единого цифрового контура в здравоохранении Ханты-Мансийского автономного округа – Югры на основе единой государственной информационной системы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01 7 00 00000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8 660,0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01 7 01 00000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8 660,0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01 7 01 00590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8 660,0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01 7 01 00590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8 660,0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01 7 01 00590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8 660,0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104 777,7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"Общее образование. 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104 777,7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Региональный проект "Цифровая образовательная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E4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104 777,7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E4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101 017,1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E4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101 017,1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E4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101 017,1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E4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3 760,6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E4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3 760,6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E4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3 760,6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9 300,0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"Развитие спорта высших достижений и системы подготовки спортивного резерва"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9 300,0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"Комплекс мероприятий по обеспечению процесса спортивной подготовки"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06 2 04 00000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9 300,0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06 2 04 00590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9 300,0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06 2 04 00590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9 300,0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06 2 04 00590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9 300,0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3 513,2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3 513,2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"Организация, проведение мероприятий, направленных на развитие традиционной хозяйственной деятельности, и участие в 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10 1 02 00000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2 618,0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10 1 02 00590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2 618,0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10 1 02 00590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2 618,0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10 1 02 00590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2 618,0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"Сопровождение и модернизация программного комплекса по специализированному учету традиционного хозяйствования, территорий традиционного природопользования, мер государственной поддержки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10 1 05 00000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895,2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10 1 05 00590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895,2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10 1 05 00590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895,2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10 1 05 00590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895,2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"Развитие жилищной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26 180,0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"Комплексное развитие территорий"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26 180,0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"Эксплуатация и совершенствование региональной информационной системы обеспечения градостроительной деятельности на территории Ханты-Мансийского автономного округа – Югры (РИСОГД)"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11 4 02 00000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26 180,0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11 4 02 00590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26 180,0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11 4 02 00590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26 180,0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11 4 02 00590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26 180,0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"Цифровое развитие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202 903,6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"Цифровой регион"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201 657,2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"Развитие электронного правительства, формирование и сопровождение информационных ресурсов и систем, обеспечение доступа к ним"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17 1 01 00000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18 542,0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18 542,0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18 542,0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18 542,0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"Развитие технической и технологической основ становления информационного общества и электронного правительства для перехода к цифровой экономике"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17 1 02 00000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165 115,2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17 1 02 00590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165 115,2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17 1 02 00590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165 115,2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17 1 02 00590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165 115,2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Региональный проект "Кадры для цифровой экономики"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1 D3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1 D3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1 D3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1 D3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Региональный проект "Системные меры развития международной кооперации и экспорта"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1 T6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15 000,0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1 T6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15 000,0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1 T6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15 000,0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1 T6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15 000,0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"Создание устойчивой информационно-телекоммуникационной инфраструктуры"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1 246,4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"Внедрение опытных участков аппаратно-программного комплекса "Безопасный город" в пилотных муниципальных образованиях Ханты-Мансийского автономного округа – Югры, использование результатов космической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Региональный проект "Информационная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2 D4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246,4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2 D4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246,4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2 D4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246,4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2 D4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246,4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50 892,1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"Повышение профессионального уровня государственных гражданских служащих, муниципальных служащих и управленческих кадров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2 161,0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"Содействие органам местного самоуправления муниципальных образований Ханты-Мансийского автономного округа – Югры, избирательным комиссиям муниципальных образований Ханты-Мансийского автономного округа – Югры в обучении лиц, замещающих муниципальные должности, и муниципальных служащих по программам дополнительного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26 1 03 00000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2 161,0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26 1 03 00590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2 161,0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26 1 03 00590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2 161,0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26 1 03 00590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2 161,0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"Внедрение информационно-коммуникационных кадровых технологий на государственной гражданской и муниципальной службе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189,2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"Внедрение современных технологий управления, включающих в себя новые методы планирования деятельности органов власти и стимулирования профессиональной служебной деятельности гражданских и муниципальных служащих"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189,2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189,2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189,2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189,2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48 541,9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"Организационная, информационно-методическая и научно-аналитическая деятельность в сфере полномочий Департамента государственной гражданской службы и кадровой политики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48 541,9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48 541,9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48 541,9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48 541,9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 xml:space="preserve">Основное мероприятие "Разработка, внедрение и техническое сопровождение автоматизированной информационной системы мониторинга </w:t>
            </w:r>
            <w:proofErr w:type="spellStart"/>
            <w:r w:rsidRPr="004D370D">
              <w:rPr>
                <w:rFonts w:ascii="Times New Roman" w:hAnsi="Times New Roman"/>
                <w:color w:val="000000"/>
                <w:sz w:val="28"/>
                <w:szCs w:val="28"/>
              </w:rPr>
              <w:t>наркоситуации</w:t>
            </w:r>
            <w:proofErr w:type="spellEnd"/>
            <w:r w:rsidRPr="004D370D">
              <w:rPr>
                <w:rFonts w:ascii="Times New Roman" w:hAnsi="Times New Roman"/>
                <w:color w:val="000000"/>
                <w:sz w:val="28"/>
                <w:szCs w:val="28"/>
              </w:rPr>
              <w:t xml:space="preserve">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29 2 09 00000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29 2 09 00590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29 2 09 00590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29 2 09 00590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"Профилактика экстремизма, обеспечение гражданского единства"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"Сопровождение регионального сегмента федеральной системы мониторинга раннего предупреждения конфликтных ситуаций"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Другие общегосударственные вопросы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7 033 054,5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228 380,2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"Поддержка семьи, материнства и детства"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228 380,2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"Популяризация семейных ценностей и защита интересов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228 380,2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03 1 05 84270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228 380,2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03 1 05 84270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228 380,2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03 1 05 84270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228 380,2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51 673,4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51 173,4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"Государственная поддержка юридических и физических лиц из числа коренных малочисленных народов, ведущих традиционный образ жизни и осуществляющих традиционную хозяйственную деятельность"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10 1 01 00000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28 535,3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 – Югры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10 1 01 84210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28 535,3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10 1 01 84210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28 535,3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10 1 01 84210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28 535,3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"Организация, проведение мероприятий, направленных на развитие традиционной хозяйственной деятельности, и участие в 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10 1 02 00000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9 937,6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9 937,6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9 937,6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9 937,6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"Предоставление грантов в форме субсидий для реализации проектов, способствующих развитию традиционной хозяйственной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10 1 03 00000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12 700,5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10 1 03 99990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12 700,5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10 1 03 99990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123,8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10 1 03 99990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123,8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10 1 03 99990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12 576,7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10 1 03 99990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12 576,7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"Социологическое исследование о качестве оказания государственной поддержки экономического и социального развития коренных малочисленных народов Севера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10 2 06 00000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10 2 06 00590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10 2 06 00590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10 2 06 00590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"Развитие экономического потенциала"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1 892 811,0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"Совершенствование системы стратегического управления и развитие конкуренции"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25 611,2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"Проведение Всероссийской переписи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16 1 05 00000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25 611,2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Проведение Всероссийской переписи населения 2020 года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16 1 05 54690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25 611,2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16 1 05 54690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25 611,2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16 1 05 54690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25 611,2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"Совершенствование государственного и муниципального управления"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1 867 199,8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"Организация предоставления государственных и муниципальных услуг в многофункциональных центрах"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1 867 199,8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16 2 01 00590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1 867 199,8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16 2 01 00590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1 867 199,8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16 2 01 00590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1 867 199,8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"Управление государственными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19 0 00 00000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91 813,2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"Организация бюджетного процесса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19 1 00 00000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91 813,2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"Обеспечение деятельности органов государственной власти Ханты-Мансийского автономного округа – Югры в бюджетной сфере, в сфере налогов и сборов, в сфере закупок"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19 1 01 00000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91 813,2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19 1 01 02040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91 053,2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19 1 01 02040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86 778,5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19 1 01 02040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86 778,5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19 1 01 02040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4 274,7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19 1 01 02040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4 274,7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Прочие мероприятия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19 1 01 02400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760,0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19 1 01 02400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760,0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19 1 01 02400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Специальные расходы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19 1 01 02400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880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508 140,8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"Создание условий для развития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457 334,1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"Государственная поддержка проектов, направленных на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21 1 01 00000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195 000,0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социально ориентированным некоммерческим организациям на оказание социально значимых услуг и реализацию социально значимых программ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21 1 01 61380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195 000,0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21 1 01 61380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195 000,0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21 1 01 61380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195 000,0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"Развитие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21 1 02 00000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262 334,1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21 1 02 00590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145 622,3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21 1 02 00590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145 622,3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21 1 02 00590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145 622,3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21 1 02 62100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108 504,8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21 1 02 62100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108 504,8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21 1 02 62100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108 504,8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8 207,0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1 457,0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1 457,0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 xml:space="preserve">Подпрограмма "Организация и содействие проведению мероприятий по реализации государственной политики развития внешних связей и </w:t>
            </w:r>
            <w:proofErr w:type="spellStart"/>
            <w:r w:rsidRPr="004D370D">
              <w:rPr>
                <w:rFonts w:ascii="Times New Roman" w:hAnsi="Times New Roman"/>
                <w:color w:val="000000"/>
                <w:sz w:val="28"/>
                <w:szCs w:val="28"/>
              </w:rPr>
              <w:t>экспоиндустрии</w:t>
            </w:r>
            <w:proofErr w:type="spellEnd"/>
            <w:r w:rsidRPr="004D370D">
              <w:rPr>
                <w:rFonts w:ascii="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30 312,9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"Развитие сотрудничества с органами власти и регионами иностранных государств, субъектами Российской Федерации, международными организациями, в том числе внесение членских взносов Ханты-Мансийского автономного округа – Югры в международные организации"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27 145,0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27 145,0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25 357,5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25 357,5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1 787,5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платежей, взносов, безвозмездных перечислений субъектам международного права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860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1 787,5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"Информационное, презентационное, протокольное и лингвистическое сопровождение мероприятий в сфере внешних связей, обеспечение перевода на иностранные языки и размещение информации на едином сайте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3 167,9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21 2 02 99990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3 167,9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21 2 02 99990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3 167,9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21 2 02 99990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3 167,9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"Обеспечение реализации государственной программы"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20 493,8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"Обеспечение деятельности казенного учреждения Ханты-Мансийского автономного округа – Югры "Аппарат Общественной палаты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21 4 02 00000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20 493,8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Обеспечение деятельности Общественной палаты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21 4 02 02230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20 493,8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21 4 02 02230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16 102,1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21 4 02 02230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16 102,1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21 4 02 02230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4 391,7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21 4 02 02230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4 391,7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"Управление государственным имуществом"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3 520 534,5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"Формирование оптимального состава государственного имущества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1 651 394,8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"Управление и распоряжение государственным имуществом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22 1 01 00000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1 281 643,3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22 1 01 99990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1 281 643,3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22 1 01 99990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135 539,7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22 1 01 99990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135 539,7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22 1 01 99990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1 129 674,4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22 1 01 99990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1 129 674,4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22 1 01 99990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16 429,2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Исполнение судебных актов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22 1 01 99990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2 700,0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22 1 01 99990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13 729,2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"Капитальный ремонт объектов недвижимости, находящихся в собственности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22 1 02 00000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369 751,5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22 1 02 00590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369 751,5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22 1 02 00590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369 751,5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22 1 02 00590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369 751,5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"Ресурсное обеспечение реализации государственной программы"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22 2 00 00000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1 869 139,7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"Организационно-техническое и финансовое обеспечение деятельности Департамента по управлению государственным имуществом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22 2 01 00000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169 113,5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22 2 01 02040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169 113,5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22 2 01 02040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159 745,8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22 2 01 02040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159 745,8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22 2 01 02040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6 974,9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22 2 01 02040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6 974,9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22 2 01 02040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2 392,8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22 2 01 02040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2 392,8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"Организация деятельности подведомственного государственного учреждения "Центр имущественных отношений" и финансовое обеспечение выполнения им государственного задания"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22 2 02 00000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137 357,5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22 2 02 00590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137 357,5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22 2 02 00590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137 357,5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22 2 02 00590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137 357,5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"Организация деятельности бюджетного учреждения "Дирекция по эксплуатации служебных зданий" и его финансовое обеспечение"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22 2 03 00000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1 562 668,7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22 2 03 00590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1 562 668,7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22 2 03 00590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1 562 668,7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22 2 03 00590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1 562 668,7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247 117,6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"Повышение профессионального уровня государственных гражданских служащих, муниципальных служащих и управленческих кадров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48 354,1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"Дополнительное профессиональное образование гражданских служащих по приоритетным и иным направлениям"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26 1 02 00000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22 565,0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22 565,0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22 565,0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22 565,0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"Содействие органам местного самоуправления муниципальных образований Ханты-Мансийского автономного округа – Югры, избирательным комиссиям муниципальных образований Ханты-Мансийского автономного округа – Югры в обучении лиц, замещающих муниципальные должности, и муниципальных служащих по программам дополнительного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26 1 03 00000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25 250,1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26 1 03 99990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25 250,1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26 1 03 99990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25 250,1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26 1 03 99990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25 250,1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Региональный проект "Системные меры по повышению производительности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1 L1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539,0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1 L1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539,0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1 L1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539,0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1 L1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539,0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"Внедрение информационно-коммуникационных кадровых технологий на государственной гражданской и муниципальной службе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25 150,0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"Анализ и разработка методик и предложений, а также проведение мероприятий по повышению эффективности в сфере профилактики коррупции в органах власти и органах местного самоуправления муниципальных образований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26 2 02 99990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26 2 02 99990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26 2 02 99990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26 2 02 99990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26 2 02 99990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"Внедрение современных технологий управления, включающих в себя новые методы планирования деятельности органов власти и стимулирования профессиональной служебной деятельности гражданских и муниципальных служащих"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26 2 03 99990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26 2 03 99990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26 2 03 99990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"Повышение престижа и открытости государственной гражданской службы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 xml:space="preserve">Основное мероприятие "Проведение </w:t>
            </w:r>
            <w:proofErr w:type="spellStart"/>
            <w:r w:rsidRPr="004D370D">
              <w:rPr>
                <w:rFonts w:ascii="Times New Roman" w:hAnsi="Times New Roman"/>
                <w:color w:val="000000"/>
                <w:sz w:val="28"/>
                <w:szCs w:val="28"/>
              </w:rPr>
              <w:t>профориентационных</w:t>
            </w:r>
            <w:proofErr w:type="spellEnd"/>
            <w:r w:rsidRPr="004D370D">
              <w:rPr>
                <w:rFonts w:ascii="Times New Roman" w:hAnsi="Times New Roman"/>
                <w:color w:val="000000"/>
                <w:sz w:val="28"/>
                <w:szCs w:val="28"/>
              </w:rPr>
              <w:t xml:space="preserve"> мероприятий в сфере государственного и муниципального управления среди обучающихся в образовательных организациях высшего образования и общеобразовательных организациях, расположенных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26 3 02 00000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26 3 02 99990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26 3 02 99990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26 3 02 99990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26 3 02 99990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175,0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26 3 02 99990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175,0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173 413,5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"Обеспечение выполнения полномочий и функций Департамента государственной гражданской службы и кадровой политики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61 219,5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26 4 03 02040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61 219,5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26 4 03 02040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59 260,3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26 4 03 02040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59 260,3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26 4 03 02040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1 959,2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26 4 03 02040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1 959,2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"Обеспечение выполнения полномочий и функций, возложенных на Аппарат Губернатора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112 194,0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Прочие мероприятия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26 4 06 02400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105 832,6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26 4 06 02400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105 832,6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26 4 06 02400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105 832,6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Выполнение полномочий Губернатора Ханты-Мансийского автономного округа – Югры в сфере наград и почетных званий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26 4 06 72410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6 361,4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26 4 06 72410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6 361,4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Публичные нормативные выплаты гражданам несоциального характера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26 4 06 72410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6 361,4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"Развитие промышленности и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126 100,0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"Развитие обрабатывающей промышленности"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28 1 00 00000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126 100,0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"Создание индустриальных (промышленных) парков, промышленных технопарков и технопарков в сфере высоких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28 1 03 00000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126 100,0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в виде вклада в имущество, не увеличивающего уставный капитал акционерного общества "Управляющая компания "Промышленные парки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28 1 03 62200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126 100,0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28 1 03 62200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126 100,0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28 1 03 62200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126 100,0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228 359,0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74 390,6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"Вознаграждение граждан в связи с добровольной сдачей незаконно хранящихся оружия, боеприпасов, взрывчатых веществ и взрывных устройств"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29 1 03 00000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114,8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Вознаграждение граждан в связи с добровольной сдачей незаконно хранящихся оружия, боеприпасов, взрывчатых веществ и взрывных устройств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29 1 03 71150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114,8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29 1 03 71150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114,8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29 1 03 71150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360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114,8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"Приобретение технических средств и оборудования для обеспечения антитеррористической защищенности населения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29 1 04 00000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298,8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Мероприятия по профилактике правонарушений в сфере общественного порядка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29 1 04 20050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298,8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29 1 04 20050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298,8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29 1 04 20050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298,8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29 1 05 00000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58 990,0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29 1 05 84250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58 990,0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29 1 05 84250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58 990,0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29 1 05 84250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58 990,0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"Межбюджетные трансферты Министерству внутренних дел Российской Федерации на охрану общественного порядка и обеспечение общественной безопасности"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29 1 07 00000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5 991,0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29 1 07 57010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5 991,0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29 1 07 57010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5 991,0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29 1 07 57010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5 991,0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"Повышение профессионального уровня субъектов профилактики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29 1 08 00000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Мероприятия по профилактике правонарушений в сфере общественного порядка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29 1 08 20050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29 1 08 20050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29 1 08 20050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"Профилактика рецидивных преступлений"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29 1 09 00000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 xml:space="preserve">Мероприятия по созданию условий для трудовой занятости, профессионального обучения осужденных, </w:t>
            </w:r>
            <w:proofErr w:type="spellStart"/>
            <w:r w:rsidRPr="004D370D">
              <w:rPr>
                <w:rFonts w:ascii="Times New Roman" w:hAnsi="Times New Roman"/>
                <w:color w:val="000000"/>
                <w:sz w:val="28"/>
                <w:szCs w:val="28"/>
              </w:rPr>
              <w:t>ресоциализации</w:t>
            </w:r>
            <w:proofErr w:type="spellEnd"/>
            <w:r w:rsidRPr="004D370D">
              <w:rPr>
                <w:rFonts w:ascii="Times New Roman" w:hAnsi="Times New Roman"/>
                <w:color w:val="000000"/>
                <w:sz w:val="28"/>
                <w:szCs w:val="28"/>
              </w:rPr>
              <w:t xml:space="preserve"> лиц, готовящихся к освобождению из мест лишения свободы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29 1 09 20110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29 1 09 20110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29 1 09 20110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"Обеспечение оказания бесплатной юридической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29 1 10 00000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7 950,0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Обеспечение оказания бесплатной юридической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29 1 10 20120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7 950,0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29 1 10 20120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7 950,0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29 1 10 20120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7 950,0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"Социальная реклама в сфере профилактики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29 1 15 00000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246,0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Мероприятия по профилактике правонарушений в сфере общественного порядка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29 1 15 20050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246,0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29 1 15 20050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246,0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29 1 15 20050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246,0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13 540,4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 xml:space="preserve">Основное мероприятие "Проведение мониторинга </w:t>
            </w:r>
            <w:proofErr w:type="spellStart"/>
            <w:r w:rsidRPr="004D370D">
              <w:rPr>
                <w:rFonts w:ascii="Times New Roman" w:hAnsi="Times New Roman"/>
                <w:color w:val="000000"/>
                <w:sz w:val="28"/>
                <w:szCs w:val="28"/>
              </w:rPr>
              <w:t>наркоситуации</w:t>
            </w:r>
            <w:proofErr w:type="spellEnd"/>
            <w:r w:rsidRPr="004D370D">
              <w:rPr>
                <w:rFonts w:ascii="Times New Roman" w:hAnsi="Times New Roman"/>
                <w:color w:val="000000"/>
                <w:sz w:val="28"/>
                <w:szCs w:val="28"/>
              </w:rPr>
              <w:t xml:space="preserve">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3 182,2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29 2 01 00590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3 082,2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29 2 01 00590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3 082,2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29 2 01 00590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3 082,2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29 2 01 20040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29 2 01 20040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29 2 01 20040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"Организация и проведение семинаров, совещаний, конференций, форумов, реализация антинаркотических проектов с участием субъектов профилактики наркомании, в том числе общественности"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10 358,2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29 2 02 20040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2 358,2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29 2 02 20040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2 358,2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29 2 02 20040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2 358,2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межбюджетные трансферты победителям конкурсов муниципальных образований Ханты-Мансийского автономного округа – Югры в сфере организации мероприятий по профилактике незаконного потребления наркотических средств и психотропных веществ, наркомании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29 2 02 85230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29 2 02 85230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29 2 02 85230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"Создание условий для выполнения функций, направленных на обеспечение прав и законных интересов жителей Ханты-Мансийского автономного округа – Югры в отдельных сферах жизнедеятельности"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140 428,0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"Обеспечение выполнения полномочий и функций Департамента внутренней политики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140 428,0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140 428,0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137 668,0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137 668,0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2 760,0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2 760,0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35 345,7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"Гармонизация межнациональных и межконфессиональных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35 165,7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"Государственно-общественное партнерство (предоставление субсидий для возмещения фактических затрат некоммерческим организациям, участвующим во всероссийских и региональных мероприятиях по реализации государственной национальной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100,8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100,8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100,8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100,8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"Конкурс на получение премии "За вклад в развитие межэтнических отношений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"Обеспечение условий по реализации в муниципальных образованиях единой государственной политики в сфере межнациональных отношений и профилактики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30 1 10 00000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26 062,9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30 1 10 82560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26 062,9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30 1 10 82560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26 062,9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30 1 10 82560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26 062,9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"Социологическое исследование "О состоянии межнациональных и межконфессиональных отношений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5 752,0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5 752,0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5 752,0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5 752,0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"Содействие социально ориентированным некоммерческим организациям, реализующим мероприятия в сфере государственной национальной политики, отнесенные к приоритетным направлениям деятельности в сфере оказания общественно полезных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социально ориентированным некоммерческим организациям, оказывающим общественно полезные услуги в сфере государственной национальной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30 1 15 61240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30 1 15 61240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30 1 15 61240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"Профилактика экстремизма, обеспечение гражданского единства"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"Повышение профессионального уровня специалистов по вопросам государственной национальной политики и профилактики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"Информационное обеспечение реализации государственной национальной политики и мероприятий по профилактике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102 779,1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94 143,1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40 1 00 02040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94 143,1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40 1 00 02040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75 910,4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40 1 00 02040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75 910,4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40 1 00 02040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13 575,4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40 1 00 02040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13 575,4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40 1 00 02040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785,8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40 1 00 02040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785,8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40 1 00 02040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3 871,5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40 1 00 02040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3 871,5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Непрограммное направление деятельности "Исполнение отдельных расходных обязательств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40 8 00 00000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8 636,0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Выполнение полномочий Думы Ханты-Мансийского автономного округа – Югры в сфере наград и почетных званий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40 8 00 72420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8 636,0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40 8 00 72420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8 636,0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Публичные нормативные выплаты гражданам несоциального характера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40 8 00 72420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8 636,0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b/>
                <w:bCs/>
                <w:color w:val="000000"/>
                <w:sz w:val="28"/>
                <w:szCs w:val="28"/>
              </w:rPr>
            </w:pPr>
            <w:r w:rsidRPr="004D370D">
              <w:rPr>
                <w:rFonts w:ascii="Times New Roman" w:hAnsi="Times New Roman"/>
                <w:b/>
                <w:bCs/>
                <w:color w:val="000000"/>
                <w:sz w:val="28"/>
                <w:szCs w:val="28"/>
              </w:rPr>
              <w:t>Национальная оборона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b/>
                <w:bCs/>
                <w:color w:val="000000"/>
                <w:sz w:val="28"/>
                <w:szCs w:val="28"/>
              </w:rPr>
            </w:pPr>
            <w:r w:rsidRPr="004D370D">
              <w:rPr>
                <w:rFonts w:ascii="Times New Roman" w:hAnsi="Times New Roman"/>
                <w:b/>
                <w:bCs/>
                <w:color w:val="000000"/>
                <w:sz w:val="28"/>
                <w:szCs w:val="28"/>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b/>
                <w:bCs/>
                <w:color w:val="000000"/>
                <w:sz w:val="28"/>
                <w:szCs w:val="28"/>
              </w:rPr>
            </w:pP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b/>
                <w:bCs/>
                <w:color w:val="000000"/>
                <w:sz w:val="28"/>
                <w:szCs w:val="28"/>
              </w:rPr>
            </w:pPr>
            <w:r w:rsidRPr="004D370D">
              <w:rPr>
                <w:rFonts w:ascii="Times New Roman" w:hAnsi="Times New Roman"/>
                <w:b/>
                <w:bCs/>
                <w:color w:val="000000"/>
                <w:sz w:val="28"/>
                <w:szCs w:val="28"/>
              </w:rPr>
              <w:t>53 639,8</w:t>
            </w:r>
          </w:p>
        </w:tc>
        <w:tc>
          <w:tcPr>
            <w:tcW w:w="425" w:type="dxa"/>
            <w:tcBorders>
              <w:left w:val="single" w:sz="4" w:space="0" w:color="auto"/>
            </w:tcBorders>
          </w:tcPr>
          <w:p w:rsidR="005472A9" w:rsidRPr="004D370D" w:rsidRDefault="005472A9" w:rsidP="004D370D">
            <w:pPr>
              <w:spacing w:after="0"/>
              <w:jc w:val="right"/>
              <w:rPr>
                <w:rFonts w:ascii="Times New Roman" w:hAnsi="Times New Roman"/>
                <w:b/>
                <w:bCs/>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Мобилизационная и вневойсковая подготовка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53 639,8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53 639,8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Непрограммное направление деятельности "Межбюджетные трансферты, передаваемые бюджетам муниципальных образований Ханты-Мансийского автономного округа – Югры, не отнесенные к государственным программам"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53 639,8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Осуществление первичного воинского учета на территориях, где отсутствуют военные комиссариаты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40 4 00 51180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53 639,8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40 4 00 51180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53 639,8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40 4 00 51180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53 639,8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b/>
                <w:bCs/>
                <w:color w:val="000000"/>
                <w:sz w:val="28"/>
                <w:szCs w:val="28"/>
              </w:rPr>
            </w:pPr>
            <w:r w:rsidRPr="004D370D">
              <w:rPr>
                <w:rFonts w:ascii="Times New Roman" w:hAnsi="Times New Roman"/>
                <w:b/>
                <w:bCs/>
                <w:color w:val="000000"/>
                <w:sz w:val="28"/>
                <w:szCs w:val="28"/>
              </w:rPr>
              <w:t>Национальная безопасность и правоохранительная деятельность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b/>
                <w:bCs/>
                <w:color w:val="000000"/>
                <w:sz w:val="28"/>
                <w:szCs w:val="28"/>
              </w:rPr>
            </w:pPr>
            <w:r w:rsidRPr="004D370D">
              <w:rPr>
                <w:rFonts w:ascii="Times New Roman" w:hAnsi="Times New Roman"/>
                <w:b/>
                <w:bCs/>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b/>
                <w:bCs/>
                <w:color w:val="000000"/>
                <w:sz w:val="28"/>
                <w:szCs w:val="28"/>
              </w:rPr>
            </w:pP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b/>
                <w:bCs/>
                <w:color w:val="000000"/>
                <w:sz w:val="28"/>
                <w:szCs w:val="28"/>
              </w:rPr>
            </w:pPr>
            <w:r w:rsidRPr="004D370D">
              <w:rPr>
                <w:rFonts w:ascii="Times New Roman" w:hAnsi="Times New Roman"/>
                <w:b/>
                <w:bCs/>
                <w:color w:val="000000"/>
                <w:sz w:val="28"/>
                <w:szCs w:val="28"/>
              </w:rPr>
              <w:t>3 542 965,3</w:t>
            </w:r>
          </w:p>
        </w:tc>
        <w:tc>
          <w:tcPr>
            <w:tcW w:w="425" w:type="dxa"/>
            <w:tcBorders>
              <w:left w:val="single" w:sz="4" w:space="0" w:color="auto"/>
            </w:tcBorders>
          </w:tcPr>
          <w:p w:rsidR="005472A9" w:rsidRPr="004D370D" w:rsidRDefault="005472A9" w:rsidP="004D370D">
            <w:pPr>
              <w:spacing w:after="0"/>
              <w:jc w:val="right"/>
              <w:rPr>
                <w:rFonts w:ascii="Times New Roman" w:hAnsi="Times New Roman"/>
                <w:b/>
                <w:bCs/>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Органы юстиции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196 856,8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196 856,8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196 856,8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"Реализация переданных государственных полномочий по государственной регистрации актов гражданского состояния"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196 856,8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Осуществление выплат стимулирующего характера за особые условия труда и дополнительную нагрузку работникам органов записи актов гражданского состояния, осуществлявшим конвертацию и передачу записей актов гражданского состояния в Единый государственный реестр записей актов гражданского состояния, в том числе записей актов о рождении детей в возрасте от 3 до 18 лет в целях обеспечения дополнительных мер социальной поддержки семей, имеющих детей,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26 4 09 58790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123,8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26 4 09 58790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123,8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26 4 09 58790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123,8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Осуществление переданных полномочий Российской Федерации на государственную регистрацию актов гражданского состояния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26 4 09 59300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151 605,2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26 4 09 59300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1 100,0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26 4 09 59300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1 100,0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26 4 09 59300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150 505,2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26 4 09 59300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150 505,2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09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45 127,8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09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423,5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09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423,5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09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44 704,3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09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44 704,3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Защита населения и территории от чрезвычайных ситуаций природного и техногенного характера, пожарная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3 176 755,2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1 350,0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"Территориальное планирование учреждений здравоохранения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1 350,0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"Организационное обеспечение функционирования 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1 350,0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01 8 02 20030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1 350,0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01 8 02 20030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1 350,0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в целях формирования государственного материального резерва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01 8 02 20030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1 350,0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"Безопасность жизнедеятельности"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3 175 405,2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"Организация и обеспечение мероприятий в сфере гражданской обороны, защиты населения и территории Ханты-Мансийского автономного округа – Югры от чрезвычайных ситуаций"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104 442,0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"Снижение рисков и смягчение последствий чрезвычайных ситуаций природного и техногенного характера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14 1 01 00000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98 119,6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74 142,5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62 980,4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62 980,4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10 789,8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10 789,8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372,3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372,3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14 1 01 20030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2 574,7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14 1 01 20030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2 496,8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в целях формирования государственного материального резерва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14 1 01 20030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2 496,8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14 1 01 20030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77,9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14 1 01 20030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77,9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21 402,4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21 402,4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21 402,4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"Обеспечение радиационной безопасности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14 1 02 00000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6 322,4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6 322,4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6 322,4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6 322,4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"Укрепление пожарной безопасности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291 867,6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"Переподготовка и повышение квалификации работников"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"Организация противопожарной пропаганды и обучение населения мерам пожарной безопасности"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14 2 02 99990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14 2 02 99990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14 2 02 99990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"Оплата дополнительного отпуска, предоставляемого добровольным пожарным на время участия в тушении пожаров, несения службы (дежурства) в расположении добровольной пожарной команды или добровольной пожарной дружины либо прохождения профессиональной подготовки"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14 2 03 99990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14 2 03 99990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14 2 03 99990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"Страхование добровольных пожарных"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14 2 04 00000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14 2 04 99990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14 2 04 99990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14 2 04 99990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"Приобретение основной, специальной и вспомогательной пожарной техники, а также других специализированных транспортных средств"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14 2 05 00000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170 000,0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14 2 05 99990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170 000,0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14 2 05 99990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170 000,0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14 2 05 99990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170 000,0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"Приобретение специального оборудования, снаряжения, средств связи, боевой одежды и обмундирования, зданий сборно-разборного типа"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14 2 07 00000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121 267,6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14 2 07 99990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121 267,6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14 2 07 99990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121 267,6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14 2 07 99990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121 267,6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"Обеспечение реализации государственной программы"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2 779 095,6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"Обеспечение функций, возложенных на Департамент гражданской защиты населения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94 838,0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14 3 01 02040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94 838,0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14 3 01 02040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92 894,5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14 3 01 02040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92 894,5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14 3 01 02040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1 856,0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14 3 01 02040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1 856,0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14 3 01 02040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87,5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14 3 01 02040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87,5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"Обеспечение деятельности казенного учреждения Ханты-Мансийского автономного округа – Югры "</w:t>
            </w:r>
            <w:proofErr w:type="spellStart"/>
            <w:r w:rsidRPr="004D370D">
              <w:rPr>
                <w:rFonts w:ascii="Times New Roman" w:hAnsi="Times New Roman"/>
                <w:color w:val="000000"/>
                <w:sz w:val="28"/>
                <w:szCs w:val="28"/>
              </w:rPr>
              <w:t>Центроспас-Югория</w:t>
            </w:r>
            <w:proofErr w:type="spellEnd"/>
            <w:r w:rsidRPr="004D370D">
              <w:rPr>
                <w:rFonts w:ascii="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14 3 02 00000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2 655 333,0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14 3 02 00590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2 655 333,0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14 3 02 00590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2 467 143,6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14 3 02 00590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2 467 143,6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14 3 02 00590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162 846,5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14 3 02 00590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162 846,5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14 3 02 00590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25 342,9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14 3 02 00590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25 342,9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"Обеспечение деятельности казенного учреждения Ханты-Мансийского автономного округа – Югры "Центр обработки вызовов и мониторинга систем обеспечения безопасности жизнедеятельности"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14 3 04 00000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28 924,6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14 3 04 00590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28 924,6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14 3 04 00590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22 080,3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14 3 04 00590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22 080,3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14 3 04 00590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6 829,2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14 3 04 00590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6 829,2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14 3 04 00590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15,1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14 3 04 00590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15,1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Миграционная политика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9 168,3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9 168,3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"Оказание содействия добровольному переселению в Ханты-Мансийский автономный округ – Югру соотечественников, проживающих за рубежом, на 2020–2025 годы"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9 168,3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"Содействие жилищному обустройству участников государственной программы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9 168,3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07 5 02 99990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6 896,3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07 5 02 99990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6 896,3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07 5 02 99990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360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6 896,3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5 02 R0860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2 272,0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5 02 R0860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2 272,0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5 02 R0860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360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2 272,0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Другие вопросы в области национальной безопасности и правоохранительной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160 185,0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"Безопасность жизнедеятельности"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89 234,3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"Организация и обеспечение мероприятий в сфере гражданской обороны, защиты населения и территории Ханты-Мансийского автономного округа – Югры от чрезвычайных ситуаций"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6 504,6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"Снижение рисков и смягчение последствий чрезвычайных ситуаций природного и техногенного характера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14 1 01 00000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6 504,6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6 504,6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6 504,6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6 504,6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"Укрепление пожарной безопасности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82 729,7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"Проектирование и строительство пожарных депо, отдельных постов"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14 2 09 00000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69 862,7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14 2 09 42110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69 862,7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14 2 09 42110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69 862,7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14 2 09 42110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69 862,7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"Затраты на временную эксплуатацию, консервацию, охрану объектов, восстановительные работы"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14 2 11 00000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12 867,0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14 2 11 99990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12 867,0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14 2 11 99990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12 867,0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14 2 11 99990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12 867,0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66 041,1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63 800,0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"Создание условий для деятельности народных дружин"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29 1 02 00000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3 800,0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на создание условий для деятельности народных дружин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29 1 02 82300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3 800,0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29 1 02 82300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3 800,0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29 1 02 82300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3 800,0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"Межбюджетные трансферты Министерству внутренних дел Российской Федерации на охрану общественного порядка и обеспечение общественной безопасности"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29 1 07 00000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60 000,0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на реализацию возложенных на полицию обязанностей по охране общественного порядка и обеспечение общественной безопасности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29 1 07 57030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60 000,0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29 1 07 57030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60 000,0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29 1 07 57030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60 000,0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"Создание условий для выполнения функций, направленных на обеспечение прав и законных интересов жителей Ханты-Мансийского автономного округа – Югры в отдельных сферах жизнедеятельности"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2 241,1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"Обеспечение взаимодействия с политическими партиями, избирательными комиссиями, законодательными (представительными) органами государственной власти и местного самоуправления в сфере регионального развития и содействия развитию местного самоуправления в Ханты-Мансийском автономном округе – Югре, прогноза общественно-политической ситуации"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29 4 02 00000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2 241,1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29 4 02 82630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2 241,1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29 4 02 82630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2 241,1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29 4 02 82630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2 241,1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4 909,6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"Развитие российского казачества"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4 909,6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"Субсидии казачьим обществам на возмещение расходов, связанных с реализацией договоров (соглашений) с органами государственной власти"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3 862,7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 по поддержке казачьих обществ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30 3 01 20130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3 862,7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30 3 01 20130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3 862,7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30 3 01 20130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3 862,7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"Подготовка и обучение членов казачьих обществ для оказания содействия органам государственной власти в осуществлении установленных полномочий"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30 3 02 00000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 по поддержке казачьих обществ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30 3 02 20130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30 3 02 20130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30 3 02 20130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"Предоставление субсидий на возмещение фактических затрат казачьим обществам, участвующим в региональных, федеральных и международных мероприятиях по вопросам развития российского казачества"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30 3 03 00000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166,9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 по поддержке казачьих обществ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30 3 03 20130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166,9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30 3 03 20130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166,9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30 3 03 20130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166,9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"Субсидии казачьим обществам на осуществление деятельности по развитию и сохранению самобытной культуры российского казачества и военно-патриотическому воспитанию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30 3 05 00000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 по поддержке казачьих обществ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30 3 05 20130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30 3 05 20130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30 3 05 20130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b/>
                <w:bCs/>
                <w:color w:val="000000"/>
                <w:sz w:val="28"/>
                <w:szCs w:val="28"/>
              </w:rPr>
            </w:pPr>
            <w:r w:rsidRPr="004D370D">
              <w:rPr>
                <w:rFonts w:ascii="Times New Roman" w:hAnsi="Times New Roman"/>
                <w:b/>
                <w:bCs/>
                <w:color w:val="000000"/>
                <w:sz w:val="28"/>
                <w:szCs w:val="28"/>
              </w:rPr>
              <w:t>Национальная экономика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b/>
                <w:bCs/>
                <w:color w:val="000000"/>
                <w:sz w:val="28"/>
                <w:szCs w:val="28"/>
              </w:rPr>
            </w:pPr>
            <w:r w:rsidRPr="004D370D">
              <w:rPr>
                <w:rFonts w:ascii="Times New Roman" w:hAnsi="Times New Roman"/>
                <w:b/>
                <w:bCs/>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b/>
                <w:bCs/>
                <w:color w:val="000000"/>
                <w:sz w:val="28"/>
                <w:szCs w:val="28"/>
              </w:rPr>
            </w:pP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b/>
                <w:bCs/>
                <w:color w:val="000000"/>
                <w:sz w:val="28"/>
                <w:szCs w:val="28"/>
              </w:rPr>
            </w:pPr>
            <w:r w:rsidRPr="004D370D">
              <w:rPr>
                <w:rFonts w:ascii="Times New Roman" w:hAnsi="Times New Roman"/>
                <w:b/>
                <w:bCs/>
                <w:color w:val="000000"/>
                <w:sz w:val="28"/>
                <w:szCs w:val="28"/>
              </w:rPr>
              <w:t>30 677 435,8</w:t>
            </w:r>
          </w:p>
        </w:tc>
        <w:tc>
          <w:tcPr>
            <w:tcW w:w="425" w:type="dxa"/>
            <w:tcBorders>
              <w:left w:val="single" w:sz="4" w:space="0" w:color="auto"/>
            </w:tcBorders>
          </w:tcPr>
          <w:p w:rsidR="005472A9" w:rsidRPr="004D370D" w:rsidRDefault="005472A9" w:rsidP="004D370D">
            <w:pPr>
              <w:spacing w:after="0"/>
              <w:jc w:val="right"/>
              <w:rPr>
                <w:rFonts w:ascii="Times New Roman" w:hAnsi="Times New Roman"/>
                <w:b/>
                <w:bCs/>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Общеэкономические вопросы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1 255 785,0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1 254 485,0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"Содействие трудоустройству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1 204 953,2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"Предупреждение безработицы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07 1 01 00000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44 571,3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44 571,3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43 756,5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43 756,5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814,8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Стипендии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286,2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360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528,6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"Содействие улучшению положения на рынке труда не занятых трудовой деятельностью и безработных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07 1 02 00000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592 708,6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межбюджетные трансферты на реализацию мероприятий по содействию трудоустройству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07 1 02 85060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195 724,3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07 1 02 85060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195 724,3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07 1 02 85060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195 724,3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396 984,3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534,5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534,5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103 954,3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103 954,3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18 295,3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18 295,3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274 200,2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274 200,2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"Повышение качества и доступности оказываемых государственных услуг в области содействия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07 1 03 00000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16 504,2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07 1 03 00590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1 800,0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07 1 03 00590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1 800,0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07 1 03 00590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1 800,0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07 1 03 99990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14 704,2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07 1 03 99990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79,9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07 1 03 99990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79,9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07 1 03 99990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14 624,3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07 1 03 99990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14 624,3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"Организационное обеспечение функционирования 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07 1 04 00000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551 169,1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424 627,9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376 827,9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376 827,9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44 765,5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44 765,5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3 034,5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3 034,5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07 1 04 02040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126 541,2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07 1 04 02040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113 721,6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07 1 04 02040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113 721,6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07 1 04 02040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12 274,6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07 1 04 02040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12 274,6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07 1 04 02040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07 1 04 02040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07 1 04 02040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245,0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07 1 04 02040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245,0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"Улучшение условий и охраны труда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2 340,0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"Специальная оценка условий труда работающих в организациях,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07 2 07 00000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07 2 07 99990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07 2 07 99990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07 2 07 99990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"Обучение работников охране труда на основе современных технологий обучения"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07 2 09 00000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07 2 09 99990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07 2 09 99990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07 2 09 99990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"Информирование и агитация по охране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07 2 10 00000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1 890,0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07 2 10 99990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1 890,0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07 2 10 99990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1 790,0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07 2 10 99990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1 790,0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07 2 10 99990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07 2 10 99990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"Повышение эффективности соблюдения трудового законодательства и иных нормативных правовых актов, содержащих нормы трудового права"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07 2 11 00000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07 2 11 99990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07 2 11 99990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07 2 11 99990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"Повышение мобильности трудовых ресурсов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28 835,0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"Содействие обеспечению работодателей трудовыми ресурсами"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07 3 02 00000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8 835,0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07 3 02 99990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8 835,0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07 3 02 99990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8 188,8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07 3 02 99990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8 188,8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07 3 02 99990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646,2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07 3 02 99990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07 3 02 99990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360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296,2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Региональный проект "Содействие занятости"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3 P2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Повышение эффективности службы занятости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3 P2 52910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3 P2 52910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3 P2 52910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"Сопровождение инвалидов, включая инвалидов молодого возраста, при трудоустройстве"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07 8 00 00000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18 356,8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"Содействие трудоустройству граждан с инвалидностью и их адаптация на рынке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07 8 01 00000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11 025,8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межбюджетные трансферты на реализацию мероприятий по содействию трудоустройству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07 8 01 85060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1 839,6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07 8 01 85060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1 839,6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07 8 01 85060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1 839,6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07 8 01 99990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9 186,2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07 8 01 99990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778,0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07 8 01 99990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778,0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07 8 01 99990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266,4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07 8 01 99990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176,4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Стипендии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07 8 01 99990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07 8 01 99990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4 200,8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07 8 01 99990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4 200,8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07 8 01 99990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3 941,0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07 8 01 99990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3 941,0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 xml:space="preserve">Основное мероприятие "Организация сопровождения инвалидов, включая инвалидов молодого возраста, при трудоустройстве и </w:t>
            </w:r>
            <w:proofErr w:type="spellStart"/>
            <w:r w:rsidRPr="004D370D">
              <w:rPr>
                <w:rFonts w:ascii="Times New Roman" w:hAnsi="Times New Roman"/>
                <w:color w:val="000000"/>
                <w:sz w:val="28"/>
                <w:szCs w:val="28"/>
              </w:rPr>
              <w:t>самозанятости</w:t>
            </w:r>
            <w:proofErr w:type="spellEnd"/>
            <w:r w:rsidRPr="004D370D">
              <w:rPr>
                <w:rFonts w:ascii="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07 8 02 00000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7 331,0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межбюджетные трансферты на реализацию мероприятий по содействию трудоустройству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07 8 02 85060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843,0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07 8 02 85060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843,0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07 8 02 85060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843,0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07 8 02 99990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6 488,0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07 8 02 99990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1 370,3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07 8 02 99990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1 370,3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07 8 02 99990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5 117,7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07 8 02 99990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5 117,7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1 300,0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"Профилактика экстремизма, обеспечение гражданского единства"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1 300,0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"Создание условий для социальной и культурной адаптации мигрантов"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1 300,0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1 300,0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1 300,0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1 300,0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Воспроизводство минерально-сырьевой базы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352 703,4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"Воспроизводство и использование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352 703,4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"Развитие и использование минерально-сырьевой базы"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352 703,4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"Обеспечение эффективности функционирования системы управления ресурсной базой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27 1 01 00000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349 998,9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349 998,9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349 998,9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349 998,9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"Формирование инвестиционной привлекательности топливно-энергетического комплекса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27 1 02 00000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2 704,5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2 704,5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1 754,5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1 754,5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Сельское хозяйство и рыболовство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1 681 121,2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"Развитие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1 674 200,2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"Развитие отрасли животноводства"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E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1 198 004,2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"Государственная поддержка племенного животноводства, производства и реализации продукции животноводства"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E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1 142 998,8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E 01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34 387,6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E 01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34 387,6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E 01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34 387,6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Субвенции на поддержку и развитие животноводства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E 01 84350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1 068 935,8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E 01 84350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1 068 935,8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E 01 84350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1 068 935,8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 xml:space="preserve">Поддержка сельскохозяйственного производства по отдельным </w:t>
            </w:r>
            <w:proofErr w:type="spellStart"/>
            <w:r w:rsidRPr="004D370D">
              <w:rPr>
                <w:rFonts w:ascii="Times New Roman" w:hAnsi="Times New Roman"/>
                <w:color w:val="000000"/>
                <w:sz w:val="28"/>
                <w:szCs w:val="28"/>
              </w:rPr>
              <w:t>подотраслям</w:t>
            </w:r>
            <w:proofErr w:type="spellEnd"/>
            <w:r w:rsidRPr="004D370D">
              <w:rPr>
                <w:rFonts w:ascii="Times New Roman" w:hAnsi="Times New Roman"/>
                <w:color w:val="000000"/>
                <w:sz w:val="28"/>
                <w:szCs w:val="28"/>
              </w:rPr>
              <w:t xml:space="preserve"> растениеводства и животноводства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94633D">
            <w:pPr>
              <w:spacing w:after="0"/>
              <w:ind w:left="-113"/>
              <w:jc w:val="center"/>
              <w:rPr>
                <w:rFonts w:ascii="Times New Roman" w:hAnsi="Times New Roman"/>
                <w:color w:val="000000"/>
                <w:sz w:val="28"/>
                <w:szCs w:val="28"/>
              </w:rPr>
            </w:pPr>
            <w:r w:rsidRPr="004D370D">
              <w:rPr>
                <w:rFonts w:ascii="Times New Roman" w:hAnsi="Times New Roman"/>
                <w:color w:val="000000"/>
                <w:sz w:val="28"/>
                <w:szCs w:val="28"/>
              </w:rPr>
              <w:t>08 E 01 R5080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39 675,4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94633D">
            <w:pPr>
              <w:spacing w:after="0"/>
              <w:ind w:left="-113"/>
              <w:jc w:val="center"/>
              <w:rPr>
                <w:rFonts w:ascii="Times New Roman" w:hAnsi="Times New Roman"/>
                <w:color w:val="000000"/>
                <w:sz w:val="28"/>
                <w:szCs w:val="28"/>
              </w:rPr>
            </w:pPr>
            <w:r w:rsidRPr="004D370D">
              <w:rPr>
                <w:rFonts w:ascii="Times New Roman" w:hAnsi="Times New Roman"/>
                <w:color w:val="000000"/>
                <w:sz w:val="28"/>
                <w:szCs w:val="28"/>
              </w:rPr>
              <w:t>08 E 01 R5080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39 675,4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94633D">
            <w:pPr>
              <w:spacing w:after="0"/>
              <w:ind w:right="-47"/>
              <w:jc w:val="center"/>
              <w:rPr>
                <w:rFonts w:ascii="Times New Roman" w:hAnsi="Times New Roman"/>
                <w:color w:val="000000"/>
                <w:sz w:val="28"/>
                <w:szCs w:val="28"/>
              </w:rPr>
            </w:pPr>
            <w:r w:rsidRPr="004D370D">
              <w:rPr>
                <w:rFonts w:ascii="Times New Roman" w:hAnsi="Times New Roman"/>
                <w:color w:val="000000"/>
                <w:sz w:val="28"/>
                <w:szCs w:val="28"/>
              </w:rPr>
              <w:t>08 E 01 R5080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39 675,4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"Государственная поддержка малых форм хозяйствования, создания и модернизации объектов агропромышленного комплекса, приобретения техники и оборудования"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E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46 013,6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E 03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12 446,5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E 03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12 446,5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E 03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12 446,5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Субвенции на поддержку и развитие малых форм хозяйствования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E 03 84170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18 633,1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E 03 84170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18 633,1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E 03 84170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18 633,1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 xml:space="preserve">Стимулирование развития приоритетных </w:t>
            </w:r>
            <w:proofErr w:type="spellStart"/>
            <w:r w:rsidRPr="004D370D">
              <w:rPr>
                <w:rFonts w:ascii="Times New Roman" w:hAnsi="Times New Roman"/>
                <w:color w:val="000000"/>
                <w:sz w:val="28"/>
                <w:szCs w:val="28"/>
              </w:rPr>
              <w:t>подотраслей</w:t>
            </w:r>
            <w:proofErr w:type="spellEnd"/>
            <w:r w:rsidRPr="004D370D">
              <w:rPr>
                <w:rFonts w:ascii="Times New Roman" w:hAnsi="Times New Roman"/>
                <w:color w:val="000000"/>
                <w:sz w:val="28"/>
                <w:szCs w:val="28"/>
              </w:rPr>
              <w:t xml:space="preserve"> агропромышленного комплекса и развитие малых форм хозяйствования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94633D">
            <w:pPr>
              <w:spacing w:after="0"/>
              <w:ind w:left="-113"/>
              <w:jc w:val="center"/>
              <w:rPr>
                <w:rFonts w:ascii="Times New Roman" w:hAnsi="Times New Roman"/>
                <w:color w:val="000000"/>
                <w:sz w:val="28"/>
                <w:szCs w:val="28"/>
              </w:rPr>
            </w:pPr>
            <w:r w:rsidRPr="004D370D">
              <w:rPr>
                <w:rFonts w:ascii="Times New Roman" w:hAnsi="Times New Roman"/>
                <w:color w:val="000000"/>
                <w:sz w:val="28"/>
                <w:szCs w:val="28"/>
              </w:rPr>
              <w:t>08 E 03 R5020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14 934,0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94633D">
            <w:pPr>
              <w:spacing w:after="0"/>
              <w:ind w:left="-113"/>
              <w:jc w:val="center"/>
              <w:rPr>
                <w:rFonts w:ascii="Times New Roman" w:hAnsi="Times New Roman"/>
                <w:color w:val="000000"/>
                <w:sz w:val="28"/>
                <w:szCs w:val="28"/>
              </w:rPr>
            </w:pPr>
            <w:r w:rsidRPr="004D370D">
              <w:rPr>
                <w:rFonts w:ascii="Times New Roman" w:hAnsi="Times New Roman"/>
                <w:color w:val="000000"/>
                <w:sz w:val="28"/>
                <w:szCs w:val="28"/>
              </w:rPr>
              <w:t>08 E 03 R5020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14 934,0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94633D">
            <w:pPr>
              <w:spacing w:after="0"/>
              <w:ind w:left="-113"/>
              <w:jc w:val="center"/>
              <w:rPr>
                <w:rFonts w:ascii="Times New Roman" w:hAnsi="Times New Roman"/>
                <w:color w:val="000000"/>
                <w:sz w:val="28"/>
                <w:szCs w:val="28"/>
              </w:rPr>
            </w:pPr>
            <w:r w:rsidRPr="004D370D">
              <w:rPr>
                <w:rFonts w:ascii="Times New Roman" w:hAnsi="Times New Roman"/>
                <w:color w:val="000000"/>
                <w:sz w:val="28"/>
                <w:szCs w:val="28"/>
              </w:rPr>
              <w:t>08 E 03 R5020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14 934,0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Региональный проект "Акселерация субъектов малого и среднего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E I5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8 991,8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Создание системы поддержки фермеров и развитие сельской кооперации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E I5 54800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8 991,8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E I5 54800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8 991,8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E I5 54800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8 991,8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"Обеспечение стабильной благополучной эпизоотической обстановки в Ханты-Мансийском автономном округе – Югре и защита населения от болезней, общих для человека и животных"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Г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368 374,5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"Проведение ветеринарно-профилактических, диагностических, противоэпизоотических мероприятий, направленных на предупреждение и ликвидацию болезней, общих для человека и животных"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Г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368 374,5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Г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329 853,2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Г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329 853,2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Г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329 853,2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Субвенции на организацию мероприятий при осуществлении деятельности по обращению с животными без владельцев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Г 01 84200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38 521,3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Г 01 84200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38 521,3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Г 01 84200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38 521,3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"Развитие отрасли растениеводства"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Д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11 492,8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"Государственная поддержка растениеводства, переработки и реализации продукции растениеводства"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Д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10 655,5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Д 01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1 545,8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Д 01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1 545,8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Д 01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1 545,8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Субвенции на поддержку и развитие растениеводства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Д 01 84140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7 861,3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Д 01 84140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7 861,3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Д 01 84140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7 861,3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 xml:space="preserve">Поддержка сельскохозяйственного производства по отдельным </w:t>
            </w:r>
            <w:proofErr w:type="spellStart"/>
            <w:r w:rsidRPr="004D370D">
              <w:rPr>
                <w:rFonts w:ascii="Times New Roman" w:hAnsi="Times New Roman"/>
                <w:color w:val="000000"/>
                <w:sz w:val="28"/>
                <w:szCs w:val="28"/>
              </w:rPr>
              <w:t>подотраслям</w:t>
            </w:r>
            <w:proofErr w:type="spellEnd"/>
            <w:r w:rsidRPr="004D370D">
              <w:rPr>
                <w:rFonts w:ascii="Times New Roman" w:hAnsi="Times New Roman"/>
                <w:color w:val="000000"/>
                <w:sz w:val="28"/>
                <w:szCs w:val="28"/>
              </w:rPr>
              <w:t xml:space="preserve"> растениеводства и животноводства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94633D">
            <w:pPr>
              <w:spacing w:after="0"/>
              <w:ind w:left="-113"/>
              <w:jc w:val="center"/>
              <w:rPr>
                <w:rFonts w:ascii="Times New Roman" w:hAnsi="Times New Roman"/>
                <w:color w:val="000000"/>
                <w:sz w:val="28"/>
                <w:szCs w:val="28"/>
              </w:rPr>
            </w:pPr>
            <w:r w:rsidRPr="004D370D">
              <w:rPr>
                <w:rFonts w:ascii="Times New Roman" w:hAnsi="Times New Roman"/>
                <w:color w:val="000000"/>
                <w:sz w:val="28"/>
                <w:szCs w:val="28"/>
              </w:rPr>
              <w:t>08 Д 01 R5080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1 248,4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94633D">
            <w:pPr>
              <w:spacing w:after="0"/>
              <w:ind w:left="-113"/>
              <w:jc w:val="center"/>
              <w:rPr>
                <w:rFonts w:ascii="Times New Roman" w:hAnsi="Times New Roman"/>
                <w:color w:val="000000"/>
                <w:sz w:val="28"/>
                <w:szCs w:val="28"/>
              </w:rPr>
            </w:pPr>
            <w:r w:rsidRPr="004D370D">
              <w:rPr>
                <w:rFonts w:ascii="Times New Roman" w:hAnsi="Times New Roman"/>
                <w:color w:val="000000"/>
                <w:sz w:val="28"/>
                <w:szCs w:val="28"/>
              </w:rPr>
              <w:t>08 Д 01 R5080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1 248,4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94633D">
            <w:pPr>
              <w:spacing w:after="0"/>
              <w:ind w:left="-113"/>
              <w:jc w:val="center"/>
              <w:rPr>
                <w:rFonts w:ascii="Times New Roman" w:hAnsi="Times New Roman"/>
                <w:color w:val="000000"/>
                <w:sz w:val="28"/>
                <w:szCs w:val="28"/>
              </w:rPr>
            </w:pPr>
            <w:r w:rsidRPr="004D370D">
              <w:rPr>
                <w:rFonts w:ascii="Times New Roman" w:hAnsi="Times New Roman"/>
                <w:color w:val="000000"/>
                <w:sz w:val="28"/>
                <w:szCs w:val="28"/>
              </w:rPr>
              <w:t>08 Д 01 R5080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1 248,4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"Поддержка кредитования, реализации инвестиционных проектов в сфере растениеводства"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Д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837,3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Возмещение части затрат на уплату процентов по инвестиционным кредитам (займам) в агропромышленном комплексе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94633D">
            <w:pPr>
              <w:spacing w:after="0"/>
              <w:ind w:left="-113" w:right="-47" w:firstLine="113"/>
              <w:jc w:val="center"/>
              <w:rPr>
                <w:rFonts w:ascii="Times New Roman" w:hAnsi="Times New Roman"/>
                <w:color w:val="000000"/>
                <w:sz w:val="28"/>
                <w:szCs w:val="28"/>
              </w:rPr>
            </w:pPr>
            <w:r w:rsidRPr="004D370D">
              <w:rPr>
                <w:rFonts w:ascii="Times New Roman" w:hAnsi="Times New Roman"/>
                <w:color w:val="000000"/>
                <w:sz w:val="28"/>
                <w:szCs w:val="28"/>
              </w:rPr>
              <w:t>08 Д 02 R4330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837,3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94633D">
            <w:pPr>
              <w:spacing w:after="0"/>
              <w:ind w:left="-113" w:right="-47" w:firstLine="113"/>
              <w:jc w:val="center"/>
              <w:rPr>
                <w:rFonts w:ascii="Times New Roman" w:hAnsi="Times New Roman"/>
                <w:color w:val="000000"/>
                <w:sz w:val="28"/>
                <w:szCs w:val="28"/>
              </w:rPr>
            </w:pPr>
            <w:r w:rsidRPr="004D370D">
              <w:rPr>
                <w:rFonts w:ascii="Times New Roman" w:hAnsi="Times New Roman"/>
                <w:color w:val="000000"/>
                <w:sz w:val="28"/>
                <w:szCs w:val="28"/>
              </w:rPr>
              <w:t>08 Д 02 R4330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837,3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94633D">
            <w:pPr>
              <w:spacing w:after="0"/>
              <w:ind w:left="-113" w:right="-47" w:firstLine="113"/>
              <w:jc w:val="center"/>
              <w:rPr>
                <w:rFonts w:ascii="Times New Roman" w:hAnsi="Times New Roman"/>
                <w:color w:val="000000"/>
                <w:sz w:val="28"/>
                <w:szCs w:val="28"/>
              </w:rPr>
            </w:pPr>
            <w:r w:rsidRPr="004D370D">
              <w:rPr>
                <w:rFonts w:ascii="Times New Roman" w:hAnsi="Times New Roman"/>
                <w:color w:val="000000"/>
                <w:sz w:val="28"/>
                <w:szCs w:val="28"/>
              </w:rPr>
              <w:t>08 Д 02 R4330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837,3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 xml:space="preserve">Подпрограмма "Поддержка </w:t>
            </w:r>
            <w:proofErr w:type="spellStart"/>
            <w:r w:rsidRPr="004D370D">
              <w:rPr>
                <w:rFonts w:ascii="Times New Roman" w:hAnsi="Times New Roman"/>
                <w:color w:val="000000"/>
                <w:sz w:val="28"/>
                <w:szCs w:val="28"/>
              </w:rPr>
              <w:t>рыбохозяйственного</w:t>
            </w:r>
            <w:proofErr w:type="spellEnd"/>
            <w:r w:rsidRPr="004D370D">
              <w:rPr>
                <w:rFonts w:ascii="Times New Roman" w:hAnsi="Times New Roman"/>
                <w:color w:val="000000"/>
                <w:sz w:val="28"/>
                <w:szCs w:val="28"/>
              </w:rPr>
              <w:t xml:space="preserve">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94633D">
            <w:pPr>
              <w:spacing w:after="0"/>
              <w:ind w:left="-113" w:right="-47" w:firstLine="113"/>
              <w:jc w:val="center"/>
              <w:rPr>
                <w:rFonts w:ascii="Times New Roman" w:hAnsi="Times New Roman"/>
                <w:color w:val="000000"/>
                <w:sz w:val="28"/>
                <w:szCs w:val="28"/>
              </w:rPr>
            </w:pPr>
            <w:r w:rsidRPr="004D370D">
              <w:rPr>
                <w:rFonts w:ascii="Times New Roman" w:hAnsi="Times New Roman"/>
                <w:color w:val="000000"/>
                <w:sz w:val="28"/>
                <w:szCs w:val="28"/>
              </w:rPr>
              <w:t>08 Ж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90 768,7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 xml:space="preserve">Основное мероприятие "Государственная поддержка развития </w:t>
            </w:r>
            <w:proofErr w:type="spellStart"/>
            <w:r w:rsidRPr="004D370D">
              <w:rPr>
                <w:rFonts w:ascii="Times New Roman" w:hAnsi="Times New Roman"/>
                <w:color w:val="000000"/>
                <w:sz w:val="28"/>
                <w:szCs w:val="28"/>
              </w:rPr>
              <w:t>рыбохозяйственного</w:t>
            </w:r>
            <w:proofErr w:type="spellEnd"/>
            <w:r w:rsidRPr="004D370D">
              <w:rPr>
                <w:rFonts w:ascii="Times New Roman" w:hAnsi="Times New Roman"/>
                <w:color w:val="000000"/>
                <w:sz w:val="28"/>
                <w:szCs w:val="28"/>
              </w:rPr>
              <w:t xml:space="preserve"> комплекса, рыболовства и производства рыбной продукции"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94633D">
            <w:pPr>
              <w:spacing w:after="0"/>
              <w:ind w:left="-113" w:right="-47" w:firstLine="113"/>
              <w:jc w:val="center"/>
              <w:rPr>
                <w:rFonts w:ascii="Times New Roman" w:hAnsi="Times New Roman"/>
                <w:color w:val="000000"/>
                <w:sz w:val="28"/>
                <w:szCs w:val="28"/>
              </w:rPr>
            </w:pPr>
            <w:r w:rsidRPr="004D370D">
              <w:rPr>
                <w:rFonts w:ascii="Times New Roman" w:hAnsi="Times New Roman"/>
                <w:color w:val="000000"/>
                <w:sz w:val="28"/>
                <w:szCs w:val="28"/>
              </w:rPr>
              <w:t>08 Ж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90 768,7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94633D">
            <w:pPr>
              <w:spacing w:after="0"/>
              <w:ind w:left="-113" w:right="-47" w:firstLine="113"/>
              <w:jc w:val="center"/>
              <w:rPr>
                <w:rFonts w:ascii="Times New Roman" w:hAnsi="Times New Roman"/>
                <w:color w:val="000000"/>
                <w:sz w:val="28"/>
                <w:szCs w:val="28"/>
              </w:rPr>
            </w:pPr>
            <w:r w:rsidRPr="004D370D">
              <w:rPr>
                <w:rFonts w:ascii="Times New Roman" w:hAnsi="Times New Roman"/>
                <w:color w:val="000000"/>
                <w:sz w:val="28"/>
                <w:szCs w:val="28"/>
              </w:rPr>
              <w:t>08 Ж 01 59100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876,4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Ж 01 59100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876,4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94633D">
            <w:pPr>
              <w:spacing w:after="0"/>
              <w:ind w:left="-113"/>
              <w:jc w:val="center"/>
              <w:rPr>
                <w:rFonts w:ascii="Times New Roman" w:hAnsi="Times New Roman"/>
                <w:color w:val="000000"/>
                <w:sz w:val="28"/>
                <w:szCs w:val="28"/>
              </w:rPr>
            </w:pPr>
            <w:r w:rsidRPr="004D370D">
              <w:rPr>
                <w:rFonts w:ascii="Times New Roman" w:hAnsi="Times New Roman"/>
                <w:color w:val="000000"/>
                <w:sz w:val="28"/>
                <w:szCs w:val="28"/>
              </w:rPr>
              <w:t>08 Ж 01 59100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876,4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 xml:space="preserve">Субвенции на развитие </w:t>
            </w:r>
            <w:proofErr w:type="spellStart"/>
            <w:r w:rsidRPr="004D370D">
              <w:rPr>
                <w:rFonts w:ascii="Times New Roman" w:hAnsi="Times New Roman"/>
                <w:color w:val="000000"/>
                <w:sz w:val="28"/>
                <w:szCs w:val="28"/>
              </w:rPr>
              <w:t>рыбохозяйственного</w:t>
            </w:r>
            <w:proofErr w:type="spellEnd"/>
            <w:r w:rsidRPr="004D370D">
              <w:rPr>
                <w:rFonts w:ascii="Times New Roman" w:hAnsi="Times New Roman"/>
                <w:color w:val="000000"/>
                <w:sz w:val="28"/>
                <w:szCs w:val="28"/>
              </w:rPr>
              <w:t xml:space="preserve">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94633D">
            <w:pPr>
              <w:spacing w:after="0"/>
              <w:ind w:left="-113"/>
              <w:jc w:val="center"/>
              <w:rPr>
                <w:rFonts w:ascii="Times New Roman" w:hAnsi="Times New Roman"/>
                <w:color w:val="000000"/>
                <w:sz w:val="28"/>
                <w:szCs w:val="28"/>
              </w:rPr>
            </w:pPr>
            <w:r w:rsidRPr="004D370D">
              <w:rPr>
                <w:rFonts w:ascii="Times New Roman" w:hAnsi="Times New Roman"/>
                <w:color w:val="000000"/>
                <w:sz w:val="28"/>
                <w:szCs w:val="28"/>
              </w:rPr>
              <w:t>08 Ж 01 84180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89 892,3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94633D">
            <w:pPr>
              <w:spacing w:after="0"/>
              <w:ind w:left="-113"/>
              <w:jc w:val="center"/>
              <w:rPr>
                <w:rFonts w:ascii="Times New Roman" w:hAnsi="Times New Roman"/>
                <w:color w:val="000000"/>
                <w:sz w:val="28"/>
                <w:szCs w:val="28"/>
              </w:rPr>
            </w:pPr>
            <w:r w:rsidRPr="004D370D">
              <w:rPr>
                <w:rFonts w:ascii="Times New Roman" w:hAnsi="Times New Roman"/>
                <w:color w:val="000000"/>
                <w:sz w:val="28"/>
                <w:szCs w:val="28"/>
              </w:rPr>
              <w:t>08 Ж 01 84180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89 892,3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94633D">
            <w:pPr>
              <w:spacing w:after="0"/>
              <w:ind w:left="-113"/>
              <w:jc w:val="center"/>
              <w:rPr>
                <w:rFonts w:ascii="Times New Roman" w:hAnsi="Times New Roman"/>
                <w:color w:val="000000"/>
                <w:sz w:val="28"/>
                <w:szCs w:val="28"/>
              </w:rPr>
            </w:pPr>
            <w:r w:rsidRPr="004D370D">
              <w:rPr>
                <w:rFonts w:ascii="Times New Roman" w:hAnsi="Times New Roman"/>
                <w:color w:val="000000"/>
                <w:sz w:val="28"/>
                <w:szCs w:val="28"/>
              </w:rPr>
              <w:t>08 Ж 01 84180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89 892,3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"Поддержка развития системы заготовки и переработки дикоросов, стимулирование развития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И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5 560,0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"Содействие развитию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И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5 560,0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И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5 560,0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И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5 560,0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И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5 560,0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6 921,0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6 921,0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 xml:space="preserve">Основное мероприятие "Обеспечение проведения ветеринарных мероприятий в хозяйствах оленеводов, в том числе </w:t>
            </w:r>
            <w:proofErr w:type="spellStart"/>
            <w:r w:rsidRPr="004D370D">
              <w:rPr>
                <w:rFonts w:ascii="Times New Roman" w:hAnsi="Times New Roman"/>
                <w:color w:val="000000"/>
                <w:sz w:val="28"/>
                <w:szCs w:val="28"/>
              </w:rPr>
              <w:t>чипирование</w:t>
            </w:r>
            <w:proofErr w:type="spellEnd"/>
            <w:r w:rsidRPr="004D370D">
              <w:rPr>
                <w:rFonts w:ascii="Times New Roman" w:hAnsi="Times New Roman"/>
                <w:color w:val="000000"/>
                <w:sz w:val="28"/>
                <w:szCs w:val="28"/>
              </w:rPr>
              <w:t xml:space="preserve"> оленей"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10 1 04 00000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6 921,0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6 921,0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6 921,0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6 921,0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Водное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8 451,6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8 451,6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"Развитие водохозяйственного комплекса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8 451,6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"Осуществление отдельных полномочий Российской Федерации в области водных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15 4 02 00000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7 381,6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Осуществление отдельных полномочий в области водных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15 4 02 51280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7 381,6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15 4 02 51280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7 381,6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15 4 02 51280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7 381,6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"Осуществление государственного мониторинга водных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15 4 03 00000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1 070,0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15 4 03 99990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1 070,0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15 4 03 99990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1 070,0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15 4 03 99990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1 070,0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Лесное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1 743 956,1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39 416,0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"Регулирование качества окружающей среды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39 416,0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"Осуществление государственного экологического надзора и экологической экспертизы"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15 1 01 00000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39 416,0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Осуществление отдельных полномочий в области лесных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15 1 01 51290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39 416,0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15 1 01 51290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36 666,0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15 1 01 51290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36 666,0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15 1 01 51290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2 750,0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15 1 01 51290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2 750,0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"Воспроизводство и использование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1 703 290,1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"Развитие лесного хозяйства и повышение эффективности использования лесов"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1 703 290,1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"Проведение лесоустройства"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22 491,3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Осуществление отдельных полномочий в области лесных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27 2 01 51290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22 491,3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27 2 01 51290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22 491,3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27 2 01 51290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22 491,3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"Охрана, защита и воспроизводство лесов"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1 094 983,5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27 2 02 00590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709 049,2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27 2 02 00590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709 049,2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27 2 02 00590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709 049,2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Осуществление отдельных полномочий в области лесных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27 2 02 51290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295 965,8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27 2 02 51290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295 965,8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27 2 02 51290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295 965,8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Осуществление отдельных полномочий в области лесных отношений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2 02 5129F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70 994,1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2 02 5129F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70 994,1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2 02 5129F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70 994,1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27 2 02 99990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18 974,4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27 2 02 99990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18 974,4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27 2 02 99990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18 974,4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"Осуществление функций по реализации единой государственной политики в сфере воспроизводства и использования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481 360,5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174 881,3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93 420,6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93 420,6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74 157,3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74 157,3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7 303,4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7 303,4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Осуществление отдельных полномочий в области лесных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27 2 03 51290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306 479,2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27 2 03 51290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262 724,5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27 2 03 51290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262 724,5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27 2 03 51290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43 754,7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27 2 03 51290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43 754,7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Региональный проект "Сохранение лесов"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94633D">
            <w:pPr>
              <w:spacing w:after="0"/>
              <w:ind w:left="-113" w:right="-47"/>
              <w:jc w:val="center"/>
              <w:rPr>
                <w:rFonts w:ascii="Times New Roman" w:hAnsi="Times New Roman"/>
                <w:color w:val="000000"/>
                <w:sz w:val="28"/>
                <w:szCs w:val="28"/>
              </w:rPr>
            </w:pPr>
            <w:r w:rsidRPr="004D370D">
              <w:rPr>
                <w:rFonts w:ascii="Times New Roman" w:hAnsi="Times New Roman"/>
                <w:color w:val="000000"/>
                <w:sz w:val="28"/>
                <w:szCs w:val="28"/>
              </w:rPr>
              <w:t>27 2 GА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104 454,8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94633D">
            <w:pPr>
              <w:spacing w:after="0"/>
              <w:ind w:left="-113" w:right="-47"/>
              <w:jc w:val="center"/>
              <w:rPr>
                <w:rFonts w:ascii="Times New Roman" w:hAnsi="Times New Roman"/>
                <w:color w:val="000000"/>
                <w:sz w:val="28"/>
                <w:szCs w:val="28"/>
              </w:rPr>
            </w:pPr>
            <w:r w:rsidRPr="004D370D">
              <w:rPr>
                <w:rFonts w:ascii="Times New Roman" w:hAnsi="Times New Roman"/>
                <w:color w:val="000000"/>
                <w:sz w:val="28"/>
                <w:szCs w:val="28"/>
              </w:rPr>
              <w:t>27 2 GА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1 507,2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94633D">
            <w:pPr>
              <w:spacing w:after="0"/>
              <w:ind w:left="-113" w:right="-47"/>
              <w:jc w:val="center"/>
              <w:rPr>
                <w:rFonts w:ascii="Times New Roman" w:hAnsi="Times New Roman"/>
                <w:color w:val="000000"/>
                <w:sz w:val="28"/>
                <w:szCs w:val="28"/>
              </w:rPr>
            </w:pPr>
            <w:r w:rsidRPr="004D370D">
              <w:rPr>
                <w:rFonts w:ascii="Times New Roman" w:hAnsi="Times New Roman"/>
                <w:color w:val="000000"/>
                <w:sz w:val="28"/>
                <w:szCs w:val="28"/>
              </w:rPr>
              <w:t>27 2 GА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1 507,2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94633D">
            <w:pPr>
              <w:spacing w:after="0"/>
              <w:ind w:left="-113" w:right="-47"/>
              <w:jc w:val="center"/>
              <w:rPr>
                <w:rFonts w:ascii="Times New Roman" w:hAnsi="Times New Roman"/>
                <w:color w:val="000000"/>
                <w:sz w:val="28"/>
                <w:szCs w:val="28"/>
              </w:rPr>
            </w:pPr>
            <w:r w:rsidRPr="004D370D">
              <w:rPr>
                <w:rFonts w:ascii="Times New Roman" w:hAnsi="Times New Roman"/>
                <w:color w:val="000000"/>
                <w:sz w:val="28"/>
                <w:szCs w:val="28"/>
              </w:rPr>
              <w:t>27 2 GА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1 507,2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 xml:space="preserve">Увеличение площади </w:t>
            </w:r>
            <w:proofErr w:type="spellStart"/>
            <w:r w:rsidRPr="004D370D">
              <w:rPr>
                <w:rFonts w:ascii="Times New Roman" w:hAnsi="Times New Roman"/>
                <w:color w:val="000000"/>
                <w:sz w:val="28"/>
                <w:szCs w:val="28"/>
              </w:rPr>
              <w:t>лесовосстановления</w:t>
            </w:r>
            <w:proofErr w:type="spellEnd"/>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94633D">
            <w:pPr>
              <w:spacing w:after="0"/>
              <w:ind w:left="-113" w:right="-47"/>
              <w:jc w:val="center"/>
              <w:rPr>
                <w:rFonts w:ascii="Times New Roman" w:hAnsi="Times New Roman"/>
                <w:color w:val="000000"/>
                <w:sz w:val="28"/>
                <w:szCs w:val="28"/>
              </w:rPr>
            </w:pPr>
            <w:r w:rsidRPr="004D370D">
              <w:rPr>
                <w:rFonts w:ascii="Times New Roman" w:hAnsi="Times New Roman"/>
                <w:color w:val="000000"/>
                <w:sz w:val="28"/>
                <w:szCs w:val="28"/>
              </w:rPr>
              <w:t>27 2 GА 54290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20 439,8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94633D">
            <w:pPr>
              <w:spacing w:after="0"/>
              <w:ind w:left="-113" w:right="-47"/>
              <w:jc w:val="center"/>
              <w:rPr>
                <w:rFonts w:ascii="Times New Roman" w:hAnsi="Times New Roman"/>
                <w:color w:val="000000"/>
                <w:sz w:val="28"/>
                <w:szCs w:val="28"/>
              </w:rPr>
            </w:pPr>
            <w:r w:rsidRPr="004D370D">
              <w:rPr>
                <w:rFonts w:ascii="Times New Roman" w:hAnsi="Times New Roman"/>
                <w:color w:val="000000"/>
                <w:sz w:val="28"/>
                <w:szCs w:val="28"/>
              </w:rPr>
              <w:t>27 2 GА 54290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20 439,8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94633D">
            <w:pPr>
              <w:spacing w:after="0"/>
              <w:ind w:left="-113" w:right="-47"/>
              <w:jc w:val="center"/>
              <w:rPr>
                <w:rFonts w:ascii="Times New Roman" w:hAnsi="Times New Roman"/>
                <w:color w:val="000000"/>
                <w:sz w:val="28"/>
                <w:szCs w:val="28"/>
              </w:rPr>
            </w:pPr>
            <w:r w:rsidRPr="004D370D">
              <w:rPr>
                <w:rFonts w:ascii="Times New Roman" w:hAnsi="Times New Roman"/>
                <w:color w:val="000000"/>
                <w:sz w:val="28"/>
                <w:szCs w:val="28"/>
              </w:rPr>
              <w:t>27 2 GА 54290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20 439,8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 xml:space="preserve">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w:t>
            </w:r>
            <w:proofErr w:type="spellStart"/>
            <w:r w:rsidRPr="004D370D">
              <w:rPr>
                <w:rFonts w:ascii="Times New Roman" w:hAnsi="Times New Roman"/>
                <w:color w:val="000000"/>
                <w:sz w:val="28"/>
                <w:szCs w:val="28"/>
              </w:rPr>
              <w:t>лесовосстановлению</w:t>
            </w:r>
            <w:proofErr w:type="spellEnd"/>
            <w:r w:rsidRPr="004D370D">
              <w:rPr>
                <w:rFonts w:ascii="Times New Roman" w:hAnsi="Times New Roman"/>
                <w:color w:val="000000"/>
                <w:sz w:val="28"/>
                <w:szCs w:val="28"/>
              </w:rPr>
              <w:t xml:space="preserve"> и лесоразведению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94633D">
            <w:pPr>
              <w:spacing w:after="0"/>
              <w:ind w:left="-113" w:right="-47"/>
              <w:jc w:val="center"/>
              <w:rPr>
                <w:rFonts w:ascii="Times New Roman" w:hAnsi="Times New Roman"/>
                <w:color w:val="000000"/>
                <w:sz w:val="28"/>
                <w:szCs w:val="28"/>
              </w:rPr>
            </w:pPr>
            <w:r w:rsidRPr="004D370D">
              <w:rPr>
                <w:rFonts w:ascii="Times New Roman" w:hAnsi="Times New Roman"/>
                <w:color w:val="000000"/>
                <w:sz w:val="28"/>
                <w:szCs w:val="28"/>
              </w:rPr>
              <w:t>27 2 GА 54300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5 629,8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94633D">
            <w:pPr>
              <w:spacing w:after="0"/>
              <w:ind w:left="-113"/>
              <w:jc w:val="center"/>
              <w:rPr>
                <w:rFonts w:ascii="Times New Roman" w:hAnsi="Times New Roman"/>
                <w:color w:val="000000"/>
                <w:sz w:val="28"/>
                <w:szCs w:val="28"/>
              </w:rPr>
            </w:pPr>
            <w:r w:rsidRPr="004D370D">
              <w:rPr>
                <w:rFonts w:ascii="Times New Roman" w:hAnsi="Times New Roman"/>
                <w:color w:val="000000"/>
                <w:sz w:val="28"/>
                <w:szCs w:val="28"/>
              </w:rPr>
              <w:t>27 2 GА 54300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5 629,8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94633D">
            <w:pPr>
              <w:spacing w:after="0"/>
              <w:ind w:left="-113"/>
              <w:jc w:val="center"/>
              <w:rPr>
                <w:rFonts w:ascii="Times New Roman" w:hAnsi="Times New Roman"/>
                <w:color w:val="000000"/>
                <w:sz w:val="28"/>
                <w:szCs w:val="28"/>
              </w:rPr>
            </w:pPr>
            <w:r w:rsidRPr="004D370D">
              <w:rPr>
                <w:rFonts w:ascii="Times New Roman" w:hAnsi="Times New Roman"/>
                <w:color w:val="000000"/>
                <w:sz w:val="28"/>
                <w:szCs w:val="28"/>
              </w:rPr>
              <w:t>27 2 GА 54300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5 629,8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 xml:space="preserve">Оснащение специализированных учреждений органов государственной власти субъектов Российской Федерации </w:t>
            </w:r>
            <w:proofErr w:type="spellStart"/>
            <w:r w:rsidRPr="004D370D">
              <w:rPr>
                <w:rFonts w:ascii="Times New Roman" w:hAnsi="Times New Roman"/>
                <w:color w:val="000000"/>
                <w:sz w:val="28"/>
                <w:szCs w:val="28"/>
              </w:rPr>
              <w:t>лесопожарной</w:t>
            </w:r>
            <w:proofErr w:type="spellEnd"/>
            <w:r w:rsidRPr="004D370D">
              <w:rPr>
                <w:rFonts w:ascii="Times New Roman" w:hAnsi="Times New Roman"/>
                <w:color w:val="000000"/>
                <w:sz w:val="28"/>
                <w:szCs w:val="28"/>
              </w:rPr>
              <w:t xml:space="preserve"> техникой и оборудованием для проведения комплекса мероприятий по охране лесов от пожаров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94633D">
            <w:pPr>
              <w:spacing w:after="0"/>
              <w:ind w:left="-113"/>
              <w:jc w:val="center"/>
              <w:rPr>
                <w:rFonts w:ascii="Times New Roman" w:hAnsi="Times New Roman"/>
                <w:color w:val="000000"/>
                <w:sz w:val="28"/>
                <w:szCs w:val="28"/>
              </w:rPr>
            </w:pPr>
            <w:r w:rsidRPr="004D370D">
              <w:rPr>
                <w:rFonts w:ascii="Times New Roman" w:hAnsi="Times New Roman"/>
                <w:color w:val="000000"/>
                <w:sz w:val="28"/>
                <w:szCs w:val="28"/>
              </w:rPr>
              <w:t>27 2 GА 54320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76 878,0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94633D">
            <w:pPr>
              <w:spacing w:after="0"/>
              <w:ind w:left="-113"/>
              <w:jc w:val="center"/>
              <w:rPr>
                <w:rFonts w:ascii="Times New Roman" w:hAnsi="Times New Roman"/>
                <w:color w:val="000000"/>
                <w:sz w:val="28"/>
                <w:szCs w:val="28"/>
              </w:rPr>
            </w:pPr>
            <w:r w:rsidRPr="004D370D">
              <w:rPr>
                <w:rFonts w:ascii="Times New Roman" w:hAnsi="Times New Roman"/>
                <w:color w:val="000000"/>
                <w:sz w:val="28"/>
                <w:szCs w:val="28"/>
              </w:rPr>
              <w:t>27 2 GА 54320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76 878,0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94633D">
            <w:pPr>
              <w:spacing w:after="0"/>
              <w:ind w:left="-113"/>
              <w:jc w:val="center"/>
              <w:rPr>
                <w:rFonts w:ascii="Times New Roman" w:hAnsi="Times New Roman"/>
                <w:color w:val="000000"/>
                <w:sz w:val="28"/>
                <w:szCs w:val="28"/>
              </w:rPr>
            </w:pPr>
            <w:r w:rsidRPr="004D370D">
              <w:rPr>
                <w:rFonts w:ascii="Times New Roman" w:hAnsi="Times New Roman"/>
                <w:color w:val="000000"/>
                <w:sz w:val="28"/>
                <w:szCs w:val="28"/>
              </w:rPr>
              <w:t>27 2 GА 54320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76 878,0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"Развитие российского казачества"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"Субсидии казачьим обществам на возмещение расходов, связанных с реализацией договоров (соглашений) с органами государственной власти"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 по поддержке казачьих обществ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30 3 01 20130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30 3 01 20130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30 3 01 20130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Транспорт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3 319 801,7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"Современная транспортная система"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3 319 801,7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"Обеспечение деятельности органов государственной власти в сфере транспортного обслуживания населения и дорожного хозяйства"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96 607,8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"Осуществление функций по реализации единой государственной политики в сфере транспортного обслуживания населения и дорожной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18 1 01 00000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96 607,8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18 1 01 02040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96 367,8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18 1 01 02040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91 700,7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18 1 01 02040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91 700,7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18 1 01 02040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4 664,1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18 1 01 02040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4 664,1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18 1 01 02040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18 1 01 02040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240,0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240,0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240,0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"Автомобильный транспорт"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463 870,6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"Обеспечение повышения качества и доступности транспортных услуг, оказываемых с использованием автомобильного транспорта"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463 870,6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463 870,6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463 870,6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463 870,6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"Гражданская авиация"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1 869 297,0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"Обеспечение повышения качества и доступности транспортных услуг, оказываемых с использованием воздушного транспорта"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1 869 297,0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18 3 01 61100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1 869 297,0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18 3 01 61100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1 869 297,0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18 3 01 61100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1 869 297,0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"Водный транспорт"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599 845,6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"Обеспечение повышения качества и доступности транспортных услуг, оказываемых с использованием водного транспорта"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599 845,6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18 4 01 61100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474 377,9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18 4 01 61100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474 377,9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18 4 01 61100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474 377,9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18 4 01 99990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125 467,7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18 4 01 99990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125 467,7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18 4 01 99990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125 467,7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"Железнодорожный транспорт"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290 180,7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"Обеспечение повышения качества и доступности транспортных услуг, оказываемых с использованием железнодорожного транспорта"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182 880,7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18 5 01 61100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182 880,7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18 5 01 61100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182 880,7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18 5 01 61100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182 880,7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"Обновление, модернизация и повышение уровня технического состояния парка транспортных средств, оборудования и инфраструктуры предприятий железнодорожного транспорта"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7 300,0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18 5 02 42110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7 300,0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18 5 02 42110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7 300,0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18 5 02 42110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7 300,0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"Реализация инвестиционного проекта по строительству (реконструкции) железнодорожных вокзалов"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18 5 03 00000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100 000,0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некоммерческой организации "Фонд развития Ханты-Мансийского автономного округа – Югры" на финансовое обеспечение затрат на реализацию инвестиционного проекта в сфере железнодорожного транспорта по строительству (реконструкции) железнодорожных вокзалов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18 5 03 62180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100 000,0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18 5 03 62180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100 000,0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18 5 03 62180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100 000,0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Дорожное хозяйство (дорожные фонды)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16 787 038,0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"Развитие жилищной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183 509,1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"Комплексное развитие территорий"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183 509,1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"Строительство (реконструкция) автомобильных дорог общего пользования местного значения при реализации проектов по развитию территорий, предусматривающих строительство жилья"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11 4 06 00000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726,6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на строительство (реконструкцию), капитальный ремонт и ремонт автомобильных дорог общего пользования местного значения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11 4 06 82390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726,6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11 4 06 82390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726,6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11 4 06 82390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726,6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Региональный проект "Жилье"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4 F1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182 782,5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Стимулирование программ развития жилищного строительства субъектов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4 F1 50210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182 782,5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4 F1 50210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182 782,5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4 F1 50210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182 782,5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"Современная транспортная система"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16 603 528,9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"Обеспечение деятельности органов государственной власти в сфере транспортного обслуживания населения и дорожного хозяйства"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2 302 150,0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"Осуществление функций по реализации единой государственной политики в сфере транспортного обслуживания населения и дорожной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18 1 01 00000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2 302 150,0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2 302 150,0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2 150,0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2 150,0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2 300 000,0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2 300 000,0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"Дорожное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18 6 00 00000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13 577 190,6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"Обеспечение функционирования сети автомобильных дорог общего пользования регионального или межмуниципального значения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18 6 02 00000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5 159 093,3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18 6 02 00590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5 089 093,3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18 6 02 00590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350 381,1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18 6 02 00590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350 381,1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18 6 02 00590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4 735 981,9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18 6 02 00590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4 735 981,9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18 6 02 00590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660,0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18 6 02 00590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660,0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18 6 02 00590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2 070,3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Исполнение судебных актов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18 6 02 00590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18 6 02 00590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2 050,0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Финансовое обеспечение дорожной деятельности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6 02 5390F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70 000,0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6 02 5390F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70 000,0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6 02 5390F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70 000,0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"Строительство (реконструкция), капитальный ремонт и ремонт автомобильных дорог общего пользования местного значения"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18 6 03 00000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343 981,4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на строительство (реконструкцию), капитальный ремонт и ремонт автомобильных дорог общего пользования местного значения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18 6 03 82390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343 981,4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18 6 03 82390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343 981,4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18 6 03 82390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343 981,4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"Проектирование, строительство и реконструкция автомобильных дорог общего пользования регионального или межмуниципального значения, включая сооружения для обеспечения безопасности дорожного движения и сохранности автомобильных дорог"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18 6 04 00000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3 108 028,9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18 6 04 42110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3 108 028,9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18 6 04 42110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3 108 028,9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18 6 04 42110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3 108 028,9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Региональный проект "Региональная и местная дорожная сеть"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6 R1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4 966 087,0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6 R1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1 762 124,4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6 R1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1 762 124,4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6 R1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1 762 124,4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6 R1 42110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418 942,5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6 R1 42110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418 942,5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6 R1 42110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418 942,5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6 R1 53930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1 279 000,0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6 R1 53930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1 279 000,0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6 R1 53930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1 279 000,0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на строительство (реконструкцию), капитальный ремонт и ремонт автомобильных дорог общего пользования местного значения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6 R1 82390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1 506 020,1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6 R1 82390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1 506 020,1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6 R1 82390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1 506 020,1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"Безопасность дорожного движения"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18 8 00 00000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724 188,3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"Внедрение автоматизированных и роботизированных технологий организации дорожного движения и контроля за соблюдением правил дорожного движения"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18 8 01 00000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78 625,9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на приобретение и установку работающих в автоматическом режиме специальных технических средств, имеющих функции фото- и киносъемки, видеозаписи для фиксации нарушений правил дорожного движения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18 8 01 82810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78 625,9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18 8 01 82810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78 625,9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18 8 01 82810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78 625,9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Региональный проект "Общесистемные меры развития дорожного хозяйства"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8 R2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645 562,4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8 R2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575 563,4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8 R2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575 563,4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8 R2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575 563,4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8 R2 54180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69 999,0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8 R2 54180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69 999,0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8 R2 54180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69 999,0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Связь и информатика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1 588 663,2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50 517,3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"Общее образование. 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50 517,3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Региональный проект "Цифровая образовательная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E4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50 517,3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Обеспечение образовательных организаций материально-технической базой для внедрения цифровой образовательной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E4 52100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50 517,3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E4 52100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50 517,3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E4 52100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50 517,3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12 254,4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"Повышение эффективности 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03 6 00 00000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10 977,7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"Обеспечение деятельности и информационной открытости 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03 6 01 00000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10 977,7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Прочие мероприятия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03 6 01 02400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10 977,7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03 6 01 02400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10 977,7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03 6 01 02400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10 977,7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 xml:space="preserve">Подпрограмма "Совершенствование системы комплексной реабилитации и </w:t>
            </w:r>
            <w:proofErr w:type="spellStart"/>
            <w:r w:rsidRPr="004D370D">
              <w:rPr>
                <w:rFonts w:ascii="Times New Roman" w:hAnsi="Times New Roman"/>
                <w:color w:val="000000"/>
                <w:sz w:val="28"/>
                <w:szCs w:val="28"/>
              </w:rPr>
              <w:t>абилитации</w:t>
            </w:r>
            <w:proofErr w:type="spellEnd"/>
            <w:r w:rsidRPr="004D370D">
              <w:rPr>
                <w:rFonts w:ascii="Times New Roman" w:hAnsi="Times New Roman"/>
                <w:color w:val="000000"/>
                <w:sz w:val="28"/>
                <w:szCs w:val="28"/>
              </w:rPr>
              <w:t xml:space="preserve"> и обеспечение комплексного сопровождения людей с инвалидностью"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03 9 00 00000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1 276,7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 xml:space="preserve">Основное мероприятие "Формирование условий для развития системы комплексной реабилитации и </w:t>
            </w:r>
            <w:proofErr w:type="spellStart"/>
            <w:r w:rsidRPr="004D370D">
              <w:rPr>
                <w:rFonts w:ascii="Times New Roman" w:hAnsi="Times New Roman"/>
                <w:color w:val="000000"/>
                <w:sz w:val="28"/>
                <w:szCs w:val="28"/>
              </w:rPr>
              <w:t>абилитации</w:t>
            </w:r>
            <w:proofErr w:type="spellEnd"/>
            <w:r w:rsidRPr="004D370D">
              <w:rPr>
                <w:rFonts w:ascii="Times New Roman" w:hAnsi="Times New Roman"/>
                <w:color w:val="000000"/>
                <w:sz w:val="28"/>
                <w:szCs w:val="28"/>
              </w:rPr>
              <w:t xml:space="preserve"> инвалидов (детей-инвалидов), в том числе ранней помощи и сопровождаемого проживания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03 9 01 00000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1 276,7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 xml:space="preserve">Реализация мероприятий субъектов Российской Федерации в сфере реабилитации и </w:t>
            </w:r>
            <w:proofErr w:type="spellStart"/>
            <w:r w:rsidRPr="004D370D">
              <w:rPr>
                <w:rFonts w:ascii="Times New Roman" w:hAnsi="Times New Roman"/>
                <w:color w:val="000000"/>
                <w:sz w:val="28"/>
                <w:szCs w:val="28"/>
              </w:rPr>
              <w:t>абилитации</w:t>
            </w:r>
            <w:proofErr w:type="spellEnd"/>
            <w:r w:rsidRPr="004D370D">
              <w:rPr>
                <w:rFonts w:ascii="Times New Roman" w:hAnsi="Times New Roman"/>
                <w:color w:val="000000"/>
                <w:sz w:val="28"/>
                <w:szCs w:val="28"/>
              </w:rPr>
              <w:t xml:space="preserve">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9 01 R5140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1 276,7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9 01 R5140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1 276,7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9 01 R5140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1 276,7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"Цифровое развитие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1 246 904,7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"Цифровой регион"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1 009 352,9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"Развитие электронного правительства, формирование и сопровождение информационных ресурсов и систем, обеспечение доступа к ним"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17 1 01 00000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448 721,5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17 1 01 20070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425 163,3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17 1 01 20070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423 663,3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17 1 01 20070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423 663,3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17 1 01 20070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1 500,0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17 1 01 20070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1 500,0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межбюджетные трансферты на проведение конкурса "Лучший муниципалитет по цифровой трансформации"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17 1 01 85280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2 700,0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17 1 01 85280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2 700,0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17 1 01 85280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2 700,0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Поддержка региональных проектов в сфере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1 01 R0280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20 858,2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1 01 R0280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1 01 R0280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1 01 R0280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16 858,2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1 01 R0280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16 858,2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"Развитие технической и технологической основ становления информационного общества и электронного правительства для перехода к цифровой экономике"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17 1 02 00000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373 217,9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17 1 02 00590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373 217,9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17 1 02 00590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373 217,9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17 1 02 00590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373 217,9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"Обеспечение деятельности Департамента информационных технологий и цифрового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17 1 05 00000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187 413,5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17 1 05 02040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187 413,5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17 1 05 02040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177 630,2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17 1 05 02040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177 630,2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17 1 05 02040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9 768,3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17 1 05 02040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9 768,3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17 1 05 02040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17 1 05 02040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"Создание устойчивой информационно-телекоммуникационной инфраструктуры"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237 551,8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"Внедрение опытных участков аппаратно-программного комплекса "Безопасный город" в пилотных муниципальных образованиях Ханты-Мансийского автономного округа – Югры, использование результатов космической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103 230,8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17 2 03 20070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103 230,8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17 2 03 20070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103 230,8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17 2 03 20070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103 230,8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Региональный проект "Информационная инфраструктура"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2 D2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12 577,2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2 D2 55890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12 577,2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2 D2 55890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12 577,2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2 D2 55890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12 577,2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Региональный проект "Информационная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2 D4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121 743,8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2 D4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121 743,8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2 D4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121 743,8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17 2 D4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121 743,8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"Управление государственными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19 0 00 00000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33 444,9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"Организация бюджетного процесса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19 1 00 00000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33 444,9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"Обеспечение деятельности органов государственной власти Ханты-Мансийского автономного округа – Югры в бюджетной сфере, в сфере налогов и сборов, в сфере закупок"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19 1 01 00000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4 606,8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Прочие мероприятия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19 1 01 02400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4 606,8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19 1 01 02400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4 606,8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19 1 01 02400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4 606,8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"Создание и развитие "Регионального электронного бюджета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19 1 03 00000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28 838,1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19 1 03 99990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28 838,1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19 1 03 99990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28 838,1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19 1 03 99990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28 838,1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212 939,2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"Обеспечение доступа граждан к информации о социально значимых мероприятиях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212 939,2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"Организация телерадиовещания"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21 3 03 00000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212 939,2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21 3 03 00590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212 939,2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21 3 03 00590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212 939,2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21 3 03 00590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212 939,2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1 457,8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"Предоставление услуг связи для обеспечения работы правоохранительных органов с ГИС "Цифровое уведомление"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29 1 16 00000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29 1 16 20070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29 1 16 20070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29 1 16 20070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857,8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"Приобретение специализированного оборудования и программного обеспечения для противодействия незаконному обороту наркотиков"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29 2 04 00000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857,8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29 2 04 20070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857,8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29 2 04 20070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857,8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29 2 04 20070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857,8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31 144,9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31 144,9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Прочие мероприятия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40 1 00 02400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31 144,9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40 1 00 02400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31 144,9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40 1 00 02400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31 144,9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Прикладные научные исследования в области национальной экономики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52 250,0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"Развитие экономического потенциала"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52 250,0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"Совершенствование системы стратегического управления и развитие конкуренции"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52 250,0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"Реализация механизмов стратегического управления социально-экономическим развитием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16 1 01 00000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52 250,0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52 250,0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52 250,0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52 250,0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Другие вопросы в области национальной экономики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3 887 665,6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61 479,1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"Улучшение условий и охраны труда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61 479,1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07 2 12 00000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61 479,1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07 2 12 84120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61 479,1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07 2 12 84120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61 479,1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07 2 12 84120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61 479,1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"Развитие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114 834,0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"Обеспечение стабильной благополучной эпизоотической обстановки в Ханты-Мансийском автономном округе – Югре и защита населения от болезней, общих для человека и животных"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Г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101 382,3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"Осуществление контроля (надзора) за соблюдением законодательства Российской Федерации и Ханты-Мансийского автономного округа – Югры в сфере ветеринарии"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Г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101 382,3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Г 02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101 382,3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Г 02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96 249,2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Г 02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96 249,2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Г 02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5 047,8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Г 02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5 047,8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Г 02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85,3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Г 02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85,3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"Поддержка развития системы заготовки и переработки дикоросов, стимулирование развития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И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13 451,7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"Государственная поддержка развития системы заготовки и переработки дикоросов"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И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12 951,7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Субвенции на развитие деятельности по заготовке и переработке дикоросов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И 01 84190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12 951,7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И 01 84190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12 951,7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И 01 84190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12 951,7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"Содействие развитию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И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И 02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И 02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И 02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"Развитие жилищной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485 090,9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"Комплексное развитие территорий"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56 790,0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"Внесение изменений в схему территориального планирования Ханты-Мансийского автономного округа – Югры и нормативы градостроительного проектирования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56 790,0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11 4 01 99990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56 790,0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11 4 01 99990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56 790,0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11 4 01 99990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56 790,0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"Обеспечение реализации государственной программы"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11 9 00 00000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428 300,9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"Обеспечение деятельности Департамента строительства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11 9 01 00000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118 438,3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11 9 01 02040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118 438,3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11 9 01 02040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113 664,2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11 9 01 02040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113 664,2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11 9 01 02040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4 315,1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11 9 01 02040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4 315,1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11 9 01 02040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434,0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11 9 01 02040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434,0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11 9 01 02040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11 9 01 02040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"Субсидия на обеспечение выполнения государственного задания по оказанию государственных услуг (выполнению работ) бюджетным учреждением Ханты-Мансийского автономного округа – Югры "Югорский институт развития строительного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11 9 02 00000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86 860,4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11 9 02 00590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86 860,4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11 9 02 00590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86 860,4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11 9 02 00590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86 860,4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"Обеспечение реализации казенным учреждением Ханты-Мансийского автономного округа – Югры "Управление капитального строительства" функций заказчика по строительству объектов, выполнению проектных, проектно-изыскательских и строительно-монтажных работ"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11 9 03 00000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209 403,7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11 9 03 00590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209 403,7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11 9 03 00590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169 043,0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11 9 03 00590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169 043,0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11 9 03 00590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18 269,7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11 9 03 00590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18 269,7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11 9 03 00590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22 091,0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11 9 03 00590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22 091,0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"Субсидия на обеспечение выполнения государственного задания по оказанию государственных услуг (выполнению работ) автономным учреждением Ханты-Мансийского автономного округа – Югры "Управление государственной экспертизы проектной документации"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11 9 06 00000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13 598,5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11 9 06 00590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13 598,5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11 9 06 00590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13 598,5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11 9 06 00590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13 598,5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"Развитие экономического потенциала"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1 023 795,3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"Совершенствование системы стратегического управления и развитие конкуренции"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532 091,7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"Реализация механизмов стратегического управления социально-экономическим развитием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16 1 01 00000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384 282,3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73 530,1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73 530,1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73 530,1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16 1 01 02040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310 752,2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16 1 01 02040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303 551,5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16 1 01 02040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303 551,5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16 1 01 02040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7 200,7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16 1 01 02040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7 200,7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"Ценовое (тарифное) регулирование"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16 1 03 00000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147 809,4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16 1 03 02040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147 809,4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16 1 03 02040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144 139,5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16 1 03 02040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144 139,5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16 1 03 02040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3 669,9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16 1 03 02040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3 669,9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"Развитие малого и среднего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472 203,6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 xml:space="preserve">Региональный проект "Создание благоприятных условий для осуществления деятельности </w:t>
            </w:r>
            <w:proofErr w:type="spellStart"/>
            <w:r w:rsidRPr="004D370D">
              <w:rPr>
                <w:rFonts w:ascii="Times New Roman" w:hAnsi="Times New Roman"/>
                <w:color w:val="000000"/>
                <w:sz w:val="28"/>
                <w:szCs w:val="28"/>
              </w:rPr>
              <w:t>самозанятыми</w:t>
            </w:r>
            <w:proofErr w:type="spellEnd"/>
            <w:r w:rsidRPr="004D370D">
              <w:rPr>
                <w:rFonts w:ascii="Times New Roman" w:hAnsi="Times New Roman"/>
                <w:color w:val="000000"/>
                <w:sz w:val="28"/>
                <w:szCs w:val="28"/>
              </w:rPr>
              <w:t xml:space="preserve"> гражданами"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5 I2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5 923,6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5 I2 55270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5 623,6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5 I2 55270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5 623,6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5 I2 55270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5 623,6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некоммерческой организации "Фонд поддержки предпринимательства Югры "Мой Бизнес"</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5 I2 62160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5 I2 62160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5 I2 62160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Региональный проект "Создание условий для легкого старта и комфортного ведения бизнеса"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5 I4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215 831,4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5 I4 55270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117 190,4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5 I4 55270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85 779,3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5 I4 55270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85 779,3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5 I4 55270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31 411,1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5 I4 55270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31 411,1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5 I4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20 641,0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5 I4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20 641,0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5 I4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20 641,0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на поддержку малого и среднего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5 I4 82380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78 000,0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5 I4 82380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78 000,0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5 I4 82380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78 000,0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Региональный проект "Акселерация субъектов малого и среднего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5 I5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250 448,6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5 I5 55270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57 339,9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5 I5 55270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57 339,9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5 I5 55270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57 339,9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некоммерческой организации "Фонд содействия кредитованию малого и среднего бизнеса "Югорская региональная гарантийная организация"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5 I5 62070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28 000,0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5 I5 62070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28 000,0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5 I5 62070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28 000,0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некоммерческой организации "Фонд поддержки предпринимательства Югры "Мой Бизнес"</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5 I5 62160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165 108,7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5 I5 62160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165 108,7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5 I5 62160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165 108,7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"Повышение инвестиционной привлекательности"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16 6 00 00000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19 500,0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"Создание условий для реализации инвестиционных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16 6 01 00000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19 500,0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16 6 01 99990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19 500,0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16 6 01 99990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19 500,0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16 6 01 99990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19 500,0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"Современная транспортная система"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219 151,5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 самоходных машин, других видов техники, аттракционов, контроля за осуществлением перевозок пассажиров и багажа легковым такси"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18 7 00 00000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219 151,5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"Осуществление функций по региональному государственному надзору в сфере безопасности при использовании тракторов, самоходных дорожно-строительных и иных машин, не предназначенных для движения по автомобильным дорогам общего пользования"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18 7 01 00000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219 151,5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18 7 01 02040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214 103,0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18 7 01 02040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186 161,3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18 7 01 02040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186 161,3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18 7 01 02040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26 922,0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18 7 01 02040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26 922,0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18 7 01 02040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1 019,7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18 7 01 02040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1 019,7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Техническое оснащение и приобретение специальной продукции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18 7 01 20160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5 048,5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18 7 01 20160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5 048,5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18 7 01 20160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5 048,5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11 056,2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"Создание условий для развития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"Государственная поддержка организаций инфраструктуры, обеспечивающих благоприятные условия для осуществления деятельности социально ориентированных некоммерческих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21 1 03 00000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 xml:space="preserve">Субсидии некоммерческой организации Фонд "Югорская региональная </w:t>
            </w:r>
            <w:proofErr w:type="spellStart"/>
            <w:r w:rsidRPr="004D370D">
              <w:rPr>
                <w:rFonts w:ascii="Times New Roman" w:hAnsi="Times New Roman"/>
                <w:color w:val="000000"/>
                <w:sz w:val="28"/>
                <w:szCs w:val="28"/>
              </w:rPr>
              <w:t>микрокредитная</w:t>
            </w:r>
            <w:proofErr w:type="spellEnd"/>
            <w:r w:rsidRPr="004D370D">
              <w:rPr>
                <w:rFonts w:ascii="Times New Roman" w:hAnsi="Times New Roman"/>
                <w:color w:val="000000"/>
                <w:sz w:val="28"/>
                <w:szCs w:val="28"/>
              </w:rPr>
              <w:t xml:space="preserve"> компания"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21 1 03 62030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21 1 03 62030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21 1 03 62030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 xml:space="preserve">Подпрограмма "Организация и содействие проведению мероприятий по реализации государственной политики развития внешних связей и </w:t>
            </w:r>
            <w:proofErr w:type="spellStart"/>
            <w:r w:rsidRPr="004D370D">
              <w:rPr>
                <w:rFonts w:ascii="Times New Roman" w:hAnsi="Times New Roman"/>
                <w:color w:val="000000"/>
                <w:sz w:val="28"/>
                <w:szCs w:val="28"/>
              </w:rPr>
              <w:t>экспоиндустрии</w:t>
            </w:r>
            <w:proofErr w:type="spellEnd"/>
            <w:r w:rsidRPr="004D370D">
              <w:rPr>
                <w:rFonts w:ascii="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6 056,2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"Развитие сотрудничества с органами власти и регионами иностранных государств, субъектами Российской Федерации, международными организациями, в том числе внесение членских взносов Ханты-Мансийского автономного округа – Югры в международные организации"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5 100,0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5 100,0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5 100,0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5 100,0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Региональный проект "Экспорт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2 T4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956,2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2 T4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956,2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2 T4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956,2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2 T4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956,2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164 439,7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164 439,7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"Обеспечение выполнения полномочий и функций, возложенных на Аппарат Губернатора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164 439,7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26 4 06 02040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164 439,7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26 4 06 02040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160 347,0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26 4 06 02040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160 347,0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26 4 06 02040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3 992,7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26 4 06 02040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3 992,7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26 4 06 02040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26 4 06 02040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"Воспроизводство и использование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393 514,5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"Развитие лесного хозяйства и повышение эффективности использования лесов"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393 514,5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"Осуществление функций по реализации единой государственной политики в сфере воспроизводства и использования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393 514,5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27 2 03 02040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393 514,5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27 2 03 02040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368 705,6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27 2 03 02040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368 705,6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27 2 03 02040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22 802,0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27 2 03 02040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22 802,0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27 2 03 02040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726,6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27 2 03 02040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726,6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27 2 03 02040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1 280,3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27 2 03 02040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1 280,3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"Развитие промышленности и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1 414 304,4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"Развитие обрабатывающей промышленности"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28 1 00 00000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1 330 322,4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"Государственная поддержка субъектов деятельности, реализующих проекты в сфере обрабатывающей промышленности"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28 1 01 00000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1 202 888,4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28 1 01 61100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36 253,0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28 1 01 61100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36 253,0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28 1 01 61100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36 253,0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на возмещение части фактически понесенных затрат на реализацию инвестиционного проекта "Создание производства отечественных белковых компонентов – основы сухих молочных продуктов для питания новорожденных и детей до шести месяцев"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28 1 01 61590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21 305,0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28 1 01 61590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21 305,0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28 1 01 61590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21 305,0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некоммерческой организации "Фонд развития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28 1 01 62060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1 141 127,4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28 1 01 62060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1 141 127,4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28 1 01 62060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1 141 127,4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Софинансирование расходных обязательств субъектов Российской Федерации, возникающих при реализации региональных программ развития промышленности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28 1 01 R5930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4 203,0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28 1 01 R5930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4 203,0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28 1 01 R5930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4 203,0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"Улучшение институциональных условий развития новых направлений промышленной политики и инноваций"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28 1 02 00000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105 924,3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28 1 02 00590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105 924,3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28 1 02 00590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105 924,3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28 1 02 00590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105 924,3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Региональный проект "Адресная поддержка повышения производительности труда на предприятиях"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28 1 L2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21 509,7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28 1 L2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7 800,0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28 1 L2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7 800,0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28 1 L2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7 800,0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поддержка субъектов Российской Федерации – участников национального проекта "Производительность труда и поддержка занятости"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28 1 L2 52960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13 709,7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28 1 L2 52960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13 709,7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28 1 L2 52960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13 709,7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"Развитие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83 982,0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"Поддержка развития внутреннего и въездного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28 2 01 00000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78 091,6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28 2 01 61100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9 300,0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28 2 01 61100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9 300,0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28 2 01 61100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9 300,0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некоммерческой организации "Фонд развития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28 2 01 62060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66 791,6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28 2 01 62060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66 791,6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28 2 01 62060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66 791,6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28 2 01 99990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28 2 01 99990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28 2 01 99990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"Продвижение внутреннего и въездного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28 2 02 00000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5 890,4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28 2 02 99990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5 890,4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28 2 02 99990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5 890,4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28 2 02 99990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5 890,4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b/>
                <w:bCs/>
                <w:color w:val="000000"/>
                <w:sz w:val="28"/>
                <w:szCs w:val="28"/>
              </w:rPr>
            </w:pPr>
            <w:r w:rsidRPr="004D370D">
              <w:rPr>
                <w:rFonts w:ascii="Times New Roman" w:hAnsi="Times New Roman"/>
                <w:b/>
                <w:bCs/>
                <w:color w:val="000000"/>
                <w:sz w:val="28"/>
                <w:szCs w:val="28"/>
              </w:rPr>
              <w:t>Жилищно-коммунальное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b/>
                <w:bCs/>
                <w:color w:val="000000"/>
                <w:sz w:val="28"/>
                <w:szCs w:val="28"/>
              </w:rPr>
            </w:pPr>
            <w:r w:rsidRPr="004D370D">
              <w:rPr>
                <w:rFonts w:ascii="Times New Roman" w:hAnsi="Times New Roman"/>
                <w:b/>
                <w:bCs/>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b/>
                <w:bCs/>
                <w:color w:val="000000"/>
                <w:sz w:val="28"/>
                <w:szCs w:val="28"/>
              </w:rPr>
            </w:pP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b/>
                <w:bCs/>
                <w:color w:val="000000"/>
                <w:sz w:val="28"/>
                <w:szCs w:val="28"/>
              </w:rPr>
            </w:pPr>
            <w:r w:rsidRPr="004D370D">
              <w:rPr>
                <w:rFonts w:ascii="Times New Roman" w:hAnsi="Times New Roman"/>
                <w:b/>
                <w:bCs/>
                <w:color w:val="000000"/>
                <w:sz w:val="28"/>
                <w:szCs w:val="28"/>
              </w:rPr>
              <w:t>16 549 026,5</w:t>
            </w:r>
          </w:p>
        </w:tc>
        <w:tc>
          <w:tcPr>
            <w:tcW w:w="425" w:type="dxa"/>
            <w:tcBorders>
              <w:left w:val="single" w:sz="4" w:space="0" w:color="auto"/>
            </w:tcBorders>
          </w:tcPr>
          <w:p w:rsidR="005472A9" w:rsidRPr="004D370D" w:rsidRDefault="005472A9" w:rsidP="004D370D">
            <w:pPr>
              <w:spacing w:after="0"/>
              <w:jc w:val="right"/>
              <w:rPr>
                <w:rFonts w:ascii="Times New Roman" w:hAnsi="Times New Roman"/>
                <w:b/>
                <w:bCs/>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Жилищное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11 709 598,9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"Развитие жилищной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11 360 068,2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"Комплексное развитие территорий"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10 415 068,2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"Предоставление субсидий из бюджета Ханты-Мансийского автономного округа – Югры бюджетам муниципальных образований Ханты-Мансийского автономного округа – Югры для реализации полномочий в области градостроительной деятельности, строительства и жилищных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11 4 05 00000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4 334 826,5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из бюджета Ханты-Мансийского автономного округа – Югры бюджетам муниципальных образований Ханты-Мансийского автономного округа – Югры для реализации полномочий в области градостроительной деятельности, строительства и жилищных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11 4 05 82760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4 334 826,5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11 4 05 82760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4 334 826,5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11 4 05 82760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4 334 826,5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Региональный проект "Обеспечение устойчивого сокращения непригодного для проживания жилищного фонда"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4 F3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6 080 241,7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4 F3 67483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1 878 063,9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4 F3 67483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1 878 063,9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4 F3 67483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1 878 063,9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Обеспечение устойчивого сокращения непригодного для проживания жилищного фонда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4 F3 67484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4 202 177,8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4 F3 67484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4 202 177,8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4 F3 67484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4 202 177,8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"Создание условий для обеспечения жилыми помещениями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11 8 00 00000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945 000,0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"Предоставление субсидии в виде имущественного взноса в имущество публично-правовой компании "Фонд защиты прав граждан – участников долевого строительства"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11 8 05 00000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945 000,0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Субсидия в виде имущественного взноса в имущество публично-правовой компании "Фонд защиты прав граждан – участников долевого строительства"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11 8 05 62150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945 000,0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11 8 05 62150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945 000,0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государственным корпорациям (компаниям), публично-правовым компаниям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11 8 05 62150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945 000,0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"Жилищно-коммунальный комплекс и городская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349 530,7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"Содействие проведению капитального ремонта многоквартирных домов"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349 530,7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"Обеспечение мероприятий по капитальному ремонту многоквартирных домов"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28 777,8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Обеспечение мероприятий по капитальному ремонту многоквартирных домов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12 2 01 09601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28 777,8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12 2 01 09601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28 777,8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12 2 01 09601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28 777,8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"Субсидии некоммерческой организации "Югорский фонд капитального ремонта многоквартирных домов"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229 057,3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Обеспечение мероприятий по капитальному ремонту многоквартирных домов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12 2 02 09601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229 057,3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12 2 02 09601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229 057,3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12 2 02 09601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229 057,3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 xml:space="preserve">Основное мероприятие "Финансовая поддержка (субсидия) за счет средств государственной корпорации – Фонда содействия реформированию жилищно-коммунального хозяйства на </w:t>
            </w:r>
            <w:proofErr w:type="spellStart"/>
            <w:r w:rsidRPr="004D370D">
              <w:rPr>
                <w:rFonts w:ascii="Times New Roman" w:hAnsi="Times New Roman"/>
                <w:color w:val="000000"/>
                <w:sz w:val="28"/>
                <w:szCs w:val="28"/>
              </w:rPr>
              <w:t>энергоэффективный</w:t>
            </w:r>
            <w:proofErr w:type="spellEnd"/>
            <w:r w:rsidRPr="004D370D">
              <w:rPr>
                <w:rFonts w:ascii="Times New Roman" w:hAnsi="Times New Roman"/>
                <w:color w:val="000000"/>
                <w:sz w:val="28"/>
                <w:szCs w:val="28"/>
              </w:rPr>
              <w:t xml:space="preserve"> капитальный ремонт"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646,5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Обеспечение мероприятий по капитальному ремонту многоквартирных домов за счет средств, поступивших от государственной корпорации – Фонда содействия реформированию жилищно-коммунального хозяйства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12 2 03 09501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646,5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12 2 03 09501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646,5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12 2 03 09501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646,5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 xml:space="preserve">Основное мероприятие "Обеспечение мероприятий по </w:t>
            </w:r>
            <w:proofErr w:type="spellStart"/>
            <w:r w:rsidRPr="004D370D">
              <w:rPr>
                <w:rFonts w:ascii="Times New Roman" w:hAnsi="Times New Roman"/>
                <w:color w:val="000000"/>
                <w:sz w:val="28"/>
                <w:szCs w:val="28"/>
              </w:rPr>
              <w:t>софинансированию</w:t>
            </w:r>
            <w:proofErr w:type="spellEnd"/>
            <w:r w:rsidRPr="004D370D">
              <w:rPr>
                <w:rFonts w:ascii="Times New Roman" w:hAnsi="Times New Roman"/>
                <w:color w:val="000000"/>
                <w:sz w:val="28"/>
                <w:szCs w:val="28"/>
              </w:rPr>
              <w:t xml:space="preserve"> работ и (или) услуг по замене в многоквартирных домах лифтов с истекшим назначенным сроком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12 2 06 00000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91 049,1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Обеспечение мероприятий по капитальному ремонту многоквартирных домов за счет средств, поступивших от государственной корпорации – Фонда содействия реформированию жилищно-коммунального хозяйства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12 2 06 09501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11 593,3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12 2 06 09501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11 593,3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12 2 06 09501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11 593,3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Обеспечение мероприятий по капитальному ремонту многоквартирных домов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12 2 06 09601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79 455,8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12 2 06 09601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75 465,8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12 2 06 09601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75 465,8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12 2 06 09601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3 990,0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12 2 06 09601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3 990,0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Коммунальное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2 278 452,0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"Жилищно-коммунальный комплекс и городская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2 278 452,0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"Создание условий для обеспечения качественными коммунальными услугами"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238 583,7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"Предоставление субсидии на реконструкцию, расширение, модернизацию, строительство коммунальных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12 1 01 00000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79 633,3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на реконструкцию, расширение, модернизацию, строительство коммунальных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12 1 01 82190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79 633,3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12 1 01 82190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79 633,3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12 1 01 82190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79 633,3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Региональный проект "Чистая вода"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1 F5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158 950,4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на реконструкцию, расширение, модернизацию, строительство коммунальных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1 F5 82190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158 950,4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1 F5 82190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158 950,4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1 F5 82190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158 950,4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"Поддержка частных инвестиций в жилищно-коммунальный комплекс и обеспечение безубыточной деятельности организаций коммунального комплекса, осуществляющих регулируемую деятельность в сфере теплоснабжения, водоснабжения, водоотведения"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1 003 136,7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"Предоставление субсидий на реализацию полномочий в сфере жилищно-коммунального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12 3 07 00000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823 575,3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на реализацию полномочий в сфере жилищно-коммунального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12 3 07 82590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823 575,3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12 3 07 82590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823 575,3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12 3 07 82590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823 575,3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реформированию жилищно-коммунального хозяйства"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12 3 08 00000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179 561,4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реформированию жилищно-коммунального хозяйства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12 3 08 09505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179 561,4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12 3 08 09505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179 561,4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12 3 08 09505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179 561,4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"Обеспечение равных прав потребителей на получение энергетических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1 036 731,6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"Предоставление субвенции на возмещение недополученных доходов организациям,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Ханты-Мансийского автономного округа – Югры по социально ориентированным тарифам и сжиженного газа по социально ориентированным розничным ценам"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12 4 02 00000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896 531,7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Субвенции на возмещение недополученных доходов организациям,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12 4 02 84330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794 959,4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12 4 02 84330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794 959,4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12 4 02 84330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794 959,4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12 4 02 84340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101 572,3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12 4 02 84340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101 572,3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12 4 02 84340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101 572,3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"Предоставление субсидии на возмещение расходов организации за доставку населению сжиженного газа для бытовых нужд и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12 4 03 00000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140 199,9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на возмещение расходов организации за доставку населению сжиженного газа для бытовых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12 4 03 82830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4 062,3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12 4 03 82830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4 062,3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12 4 03 82830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4 062,3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12 4 03 82840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136 137,6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12 4 03 82840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136 137,6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12 4 03 82840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136 137,6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Благоустройство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1 637 135,3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"Развитие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615,0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"Комплексное развитие сельских территорий"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В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615,0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"Реализация мероприятий по благоустройству сельских территорий"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В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615,0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Обеспечение комплексного развития сельских территорий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94633D">
            <w:pPr>
              <w:spacing w:after="0"/>
              <w:ind w:left="-113" w:right="-47"/>
              <w:jc w:val="center"/>
              <w:rPr>
                <w:rFonts w:ascii="Times New Roman" w:hAnsi="Times New Roman"/>
                <w:color w:val="000000"/>
                <w:sz w:val="28"/>
                <w:szCs w:val="28"/>
              </w:rPr>
            </w:pPr>
            <w:r w:rsidRPr="004D370D">
              <w:rPr>
                <w:rFonts w:ascii="Times New Roman" w:hAnsi="Times New Roman"/>
                <w:color w:val="000000"/>
                <w:sz w:val="28"/>
                <w:szCs w:val="28"/>
              </w:rPr>
              <w:t>08 В 02 R5760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615,0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94633D">
            <w:pPr>
              <w:spacing w:after="0"/>
              <w:ind w:left="-113" w:right="-47"/>
              <w:jc w:val="center"/>
              <w:rPr>
                <w:rFonts w:ascii="Times New Roman" w:hAnsi="Times New Roman"/>
                <w:color w:val="000000"/>
                <w:sz w:val="28"/>
                <w:szCs w:val="28"/>
              </w:rPr>
            </w:pPr>
            <w:r w:rsidRPr="004D370D">
              <w:rPr>
                <w:rFonts w:ascii="Times New Roman" w:hAnsi="Times New Roman"/>
                <w:color w:val="000000"/>
                <w:sz w:val="28"/>
                <w:szCs w:val="28"/>
              </w:rPr>
              <w:t>08 В 02 R5760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615,0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94633D">
            <w:pPr>
              <w:spacing w:after="0"/>
              <w:ind w:left="-113" w:right="-47"/>
              <w:jc w:val="center"/>
              <w:rPr>
                <w:rFonts w:ascii="Times New Roman" w:hAnsi="Times New Roman"/>
                <w:color w:val="000000"/>
                <w:sz w:val="28"/>
                <w:szCs w:val="28"/>
              </w:rPr>
            </w:pPr>
            <w:r w:rsidRPr="004D370D">
              <w:rPr>
                <w:rFonts w:ascii="Times New Roman" w:hAnsi="Times New Roman"/>
                <w:color w:val="000000"/>
                <w:sz w:val="28"/>
                <w:szCs w:val="28"/>
              </w:rPr>
              <w:t>08 В 02 R5760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615,0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"Жилищно-коммунальный комплекс и городская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1 636 520,3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"Формирование комфортной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12 8 00 00000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1 636 520,3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Региональный проект "Формирование комфортной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8 F2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1 636 520,3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8 F2 54240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280 000,0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8 F2 54240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280 000,0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8 F2 54240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280 000,0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программ формирования современной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8 F2 55550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447 812,3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8 F2 55550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447 812,3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8 F2 55550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447 812,3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на благоустройство территорий муниципальных образований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8 F2 82600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908 708,0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8 F2 82600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908 708,0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8 F2 82600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908 708,0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Другие вопросы в области жилищно-коммунального хозяйства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923 840,3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"Развитие жилищной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322 264,7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"Создание условий для обеспечения жилыми помещениями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11 8 00 00000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502,0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"Субвенции 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11 8 03 00000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502,0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Субвенции 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11 8 03 84220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502,0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11 8 03 84220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502,0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11 8 03 84220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502,0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"Обеспечение реализации государственной программы"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11 9 00 00000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321 762,7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"Предоставление субсидии некоммерческой организации "Фонд защиты прав граждан – участников долевого строительства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11 9 04 00000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52 777,3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некоммерческой организации "Фонд защиты прав граждан – участников долевого строительства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11 9 04 62130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52 777,3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11 9 04 62130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52 777,3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11 9 04 62130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52 777,3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"Обеспечение деятельности Службы жилищного и строительного надзора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11 9 05 00000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268 985,4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11 9 05 02040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268 985,4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11 9 05 02040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249 337,3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11 9 05 02040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249 337,3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11 9 05 02040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17 986,8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11 9 05 02040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17 986,8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11 9 05 02040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1 505,7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11 9 05 02040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1 505,7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11 9 05 02040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155,6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Исполнение судебных актов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11 9 05 02040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11 9 05 02040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125,6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"Жилищно-коммунальный комплекс и городская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601 575,6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"Создание условий для обеспечения качественными коммунальными услугами"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323 924,7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Региональный проект "Чистая вода"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1 F5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323 924,7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Строительство и реконструкция (модернизация) объектов питьевого водоснабжения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1 F5 52430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323 924,7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1 F5 52430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323 924,7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1 F5 52430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323 924,7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"Обеспечение равных прав потребителей на получение энергетических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28,6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"Предоставление субвенции на возмещение недополученных доходов организациям,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Ханты-Мансийского автономного округа – Югры по социально ориентированным тарифам и сжиженного газа по социально ориентированным розничным ценам"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12 4 02 00000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28,6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12 4 02 84340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28,6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12 4 02 84340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28,6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12 4 02 84340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28,6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"Обеспечение реализации государственной программы"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12 7 00 00000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277 622,3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"Предоставление субсидии автономной некоммерческой организации "Центр по реализации национальных проектов инфраструктурного развития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12 7 02 00000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195 538,7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автономной некоммерческой организации "Центр по реализации национальных проектов инфраструктурного развития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12 7 02 62090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195 538,7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12 7 02 62090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195 538,7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12 7 02 62090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195 538,7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"Обеспечение деятельности Департамента жилищно-коммунального комплекса и энергетики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12 7 07 00000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82 083,6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12 7 07 02040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82 083,6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12 7 07 02040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80 544,4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12 7 07 02040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80 544,4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12 7 07 02040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1 539,2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12 7 07 02040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1 539,2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b/>
                <w:bCs/>
                <w:color w:val="000000"/>
                <w:sz w:val="28"/>
                <w:szCs w:val="28"/>
              </w:rPr>
            </w:pPr>
            <w:r w:rsidRPr="004D370D">
              <w:rPr>
                <w:rFonts w:ascii="Times New Roman" w:hAnsi="Times New Roman"/>
                <w:b/>
                <w:bCs/>
                <w:color w:val="000000"/>
                <w:sz w:val="28"/>
                <w:szCs w:val="28"/>
              </w:rPr>
              <w:t>Охрана окружающей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b/>
                <w:bCs/>
                <w:color w:val="000000"/>
                <w:sz w:val="28"/>
                <w:szCs w:val="28"/>
              </w:rPr>
            </w:pPr>
            <w:r w:rsidRPr="004D370D">
              <w:rPr>
                <w:rFonts w:ascii="Times New Roman" w:hAnsi="Times New Roman"/>
                <w:b/>
                <w:bCs/>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b/>
                <w:bCs/>
                <w:color w:val="000000"/>
                <w:sz w:val="28"/>
                <w:szCs w:val="28"/>
              </w:rPr>
            </w:pP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b/>
                <w:bCs/>
                <w:color w:val="000000"/>
                <w:sz w:val="28"/>
                <w:szCs w:val="28"/>
              </w:rPr>
            </w:pPr>
            <w:r w:rsidRPr="004D370D">
              <w:rPr>
                <w:rFonts w:ascii="Times New Roman" w:hAnsi="Times New Roman"/>
                <w:b/>
                <w:bCs/>
                <w:color w:val="000000"/>
                <w:sz w:val="28"/>
                <w:szCs w:val="28"/>
              </w:rPr>
              <w:t>858 564,8</w:t>
            </w:r>
          </w:p>
        </w:tc>
        <w:tc>
          <w:tcPr>
            <w:tcW w:w="425" w:type="dxa"/>
            <w:tcBorders>
              <w:left w:val="single" w:sz="4" w:space="0" w:color="auto"/>
            </w:tcBorders>
          </w:tcPr>
          <w:p w:rsidR="005472A9" w:rsidRPr="004D370D" w:rsidRDefault="005472A9" w:rsidP="004D370D">
            <w:pPr>
              <w:spacing w:after="0"/>
              <w:jc w:val="right"/>
              <w:rPr>
                <w:rFonts w:ascii="Times New Roman" w:hAnsi="Times New Roman"/>
                <w:b/>
                <w:bCs/>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Экологический контроль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8 200,0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8 200,0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"Регулирование качества окружающей среды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8 200,0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"Осуществление государственного экологического надзора и экологической экспертизы"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15 1 01 00000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8 200,0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8 200,0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8 200,0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8 200,0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Охрана объектов растительного и животного мира и среды их обитания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254 235,4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236 134,7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"Регулирование качества окружающей среды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33 956,3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"Осуществление государственного экологического надзора и экологической экспертизы"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15 1 01 00000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11 724,3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Осуществление переданных полномочий Российской Федерации в области охраны и использования охотничьих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15 1 01 59700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11 070,5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15 1 01 59700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11 070,5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15 1 01 59700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11 070,5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653,8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653,8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653,8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"Оценка негативного воздействия на окружающую среду и мониторинг ее состояния"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15 1 03 00000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11 312,0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15 1 03 99990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11 312,0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15 1 03 99990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11 312,0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15 1 03 99990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11 312,0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"Организация и развитие системы экологического образования, просвещения и формирования экологической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15 1 04 00000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4 320,0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15 1 04 99990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4 320,0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15 1 04 99990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4 230,0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15 1 04 99990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4 230,0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15 1 04 99990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15 1 04 99990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"Организация и проведение международной экологической акции "Спасти и сохранить"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15 1 05 00000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6 600,0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15 1 05 99990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6 600,0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15 1 05 99990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6 600,0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15 1 05 99990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6 600,0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"Сохранение биологического разнообразия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201 578,4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"Функционирование и развитие сети особо охраняемых природных территорий регионального значения"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200 403,4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15 2 01 00590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199 832,5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15 2 01 00590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199 832,5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15 2 01 00590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199 832,5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570,9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570,9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570,9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"Ведение Красной книги"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1 175,0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15 2 03 99990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1 175,0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15 2 03 99990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1 175,0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15 2 03 99990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1 175,0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"Развитие системы обращения с отходами производства и потребления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"Обеспечение регулирования деятельности по обращению с отходами производства и потребления"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15 3 01 99990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15 3 01 99990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15 3 01 99990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"Воспроизводство и использование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18 100,7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"Развитие лесного хозяйства и повышение эффективности использования лесов"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18 100,7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"Осуществление функций по реализации единой государственной политики в сфере воспроизводства и использования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18 100,7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27 2 03 59200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88,7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27 2 03 59200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88,7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27 2 03 59200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88,7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Осуществление переданных полномочий Российской Федерации в области охраны и использования охотничьих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27 2 03 59700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18 012,0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27 2 03 59700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6 087,1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27 2 03 59700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6 087,1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27 2 03 59700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11 924,9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27 2 03 59700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11 924,9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Другие вопросы в области охраны окружающей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596 129,4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596 129,4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"Регулирование качества окружающей среды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345 404,3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"Обеспечение деятельности Службы по контролю и надзору в сфере охраны окружающей среды, объектов животного мира и лесных отношений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15 1 02 00000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345 404,3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15 1 02 02040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345 404,3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15 1 02 02040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305 459,9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15 1 02 02040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305 459,9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15 1 02 02040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36 349,8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15 1 02 02040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36 349,8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15 1 02 02040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1 591,0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15 1 02 02040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1 591,0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15 1 02 02040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2 003,6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Исполнение судебных актов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15 1 02 02040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15 1 02 02040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1 703,6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"Развитие системы обращения с отходами производства и потребления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246 581,4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"Обеспечение регулирования деятельности по обращению с отходами производства и потребления"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180 204,3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15 3 01 61100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171 837,1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15 3 01 61100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171 837,1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15 3 01 61100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171 837,1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15 3 01 84290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3 367,2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15 3 01 84290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3 367,2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15 3 01 84290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3 367,2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15 3 01 99990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15 3 01 99990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15 3 01 99990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Региональный проект "Комплексная система обращения с твердыми коммунальными отходами"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3 G2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66 377,1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3 G2 42110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66 377,1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3 G2 42110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66 377,1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3 G2 42110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66 377,1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"Развитие водохозяйственного комплекса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4 143,7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 xml:space="preserve">Основное мероприятие "Проектирование и строительство </w:t>
            </w:r>
            <w:proofErr w:type="spellStart"/>
            <w:r w:rsidRPr="004D370D">
              <w:rPr>
                <w:rFonts w:ascii="Times New Roman" w:hAnsi="Times New Roman"/>
                <w:color w:val="000000"/>
                <w:sz w:val="28"/>
                <w:szCs w:val="28"/>
              </w:rPr>
              <w:t>противопаводковых</w:t>
            </w:r>
            <w:proofErr w:type="spellEnd"/>
            <w:r w:rsidRPr="004D370D">
              <w:rPr>
                <w:rFonts w:ascii="Times New Roman" w:hAnsi="Times New Roman"/>
                <w:color w:val="000000"/>
                <w:sz w:val="28"/>
                <w:szCs w:val="28"/>
              </w:rPr>
              <w:t xml:space="preserve"> дамб обвалования и берегоукрепительных сооружений"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4 143,7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 xml:space="preserve">Субсидии на строительство </w:t>
            </w:r>
            <w:proofErr w:type="spellStart"/>
            <w:r w:rsidRPr="004D370D">
              <w:rPr>
                <w:rFonts w:ascii="Times New Roman" w:hAnsi="Times New Roman"/>
                <w:color w:val="000000"/>
                <w:sz w:val="28"/>
                <w:szCs w:val="28"/>
              </w:rPr>
              <w:t>противопаводковых</w:t>
            </w:r>
            <w:proofErr w:type="spellEnd"/>
            <w:r w:rsidRPr="004D370D">
              <w:rPr>
                <w:rFonts w:ascii="Times New Roman" w:hAnsi="Times New Roman"/>
                <w:color w:val="000000"/>
                <w:sz w:val="28"/>
                <w:szCs w:val="28"/>
              </w:rPr>
              <w:t xml:space="preserve"> дамб обвалования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15 4 01 82740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4 143,7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15 4 01 82740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4 143,7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15 4 01 82740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4 143,7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b/>
                <w:bCs/>
                <w:color w:val="000000"/>
                <w:sz w:val="28"/>
                <w:szCs w:val="28"/>
              </w:rPr>
            </w:pPr>
            <w:r w:rsidRPr="004D370D">
              <w:rPr>
                <w:rFonts w:ascii="Times New Roman" w:hAnsi="Times New Roman"/>
                <w:b/>
                <w:bCs/>
                <w:color w:val="000000"/>
                <w:sz w:val="28"/>
                <w:szCs w:val="28"/>
              </w:rPr>
              <w:t>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b/>
                <w:bCs/>
                <w:color w:val="000000"/>
                <w:sz w:val="28"/>
                <w:szCs w:val="28"/>
              </w:rPr>
            </w:pPr>
            <w:r w:rsidRPr="004D370D">
              <w:rPr>
                <w:rFonts w:ascii="Times New Roman" w:hAnsi="Times New Roman"/>
                <w:b/>
                <w:bCs/>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b/>
                <w:bCs/>
                <w:color w:val="000000"/>
                <w:sz w:val="28"/>
                <w:szCs w:val="28"/>
              </w:rPr>
            </w:pP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b/>
                <w:bCs/>
                <w:color w:val="000000"/>
                <w:sz w:val="28"/>
                <w:szCs w:val="28"/>
              </w:rPr>
            </w:pPr>
            <w:r w:rsidRPr="004D370D">
              <w:rPr>
                <w:rFonts w:ascii="Times New Roman" w:hAnsi="Times New Roman"/>
                <w:b/>
                <w:bCs/>
                <w:color w:val="000000"/>
                <w:sz w:val="28"/>
                <w:szCs w:val="28"/>
              </w:rPr>
              <w:t>80 063 895,4</w:t>
            </w:r>
          </w:p>
        </w:tc>
        <w:tc>
          <w:tcPr>
            <w:tcW w:w="425" w:type="dxa"/>
            <w:tcBorders>
              <w:left w:val="single" w:sz="4" w:space="0" w:color="auto"/>
            </w:tcBorders>
          </w:tcPr>
          <w:p w:rsidR="005472A9" w:rsidRPr="004D370D" w:rsidRDefault="005472A9" w:rsidP="004D370D">
            <w:pPr>
              <w:spacing w:after="0"/>
              <w:jc w:val="right"/>
              <w:rPr>
                <w:rFonts w:ascii="Times New Roman" w:hAnsi="Times New Roman"/>
                <w:b/>
                <w:bCs/>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Дошкольное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373 469,2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373 469,2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"Общее образование. 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170 072,0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"Обеспечение реализации основных и дополнительных общеобразовательных программ в образовательных организациях,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170 072,0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некоммерческим организациям на предоставление услуги по психолого-педагогическому консультированию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02 2 03 61460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3 800,0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02 2 03 61460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3 800,0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02 2 03 61460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3 800,0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02 2 03 82470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166 272,0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02 2 03 82470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166 272,0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02 2 03 82470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166 272,0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"Ресурсное обеспечение в сфере образования, науки и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203 397,2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"Развитие материально-технической базы образовательных организаций и учреждений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147 620,2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на строительство и реконструкцию дошкольных образовательных, общеобразовательных организаций, организаций для отдыха и оздоровления детей, организаций, реализующих образовательно-молодежные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02 5 04 82030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147 620,2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02 5 04 82030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147 620,2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02 5 04 82030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147 620,2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Региональный проект "Содействие занятости"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P2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55 777,0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P2 52530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55 777,0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P2 52530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55 777,0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P2 52530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55 777,0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Общее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12 302 239,1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12 144 230,7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"Профессиональное образование, наука и технологии"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13 314,9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"Финансовое и организационно-методическое сопровождение исполнения образовательными организациями высшего образования, профессиональными образовательными организациями, организациями дополнительного профессионального образования и Обско-угорским институтом прикладных исследований и разработок государственного задания на оказание государственных услуг (выполнение работ)"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02 1 03 00000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13 314,9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02 1 03 00590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13 314,9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02 1 03 00590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13 314,9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02 1 03 00590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2 547,2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02 1 03 00590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10 767,7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"Общее образование. 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5 654 694,2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"Обеспечение реализации основных и дополнительных общеобразовательных программ в образовательных организациях,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5 567 601,6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2 724 007,5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2 047 490,5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2 047 490,5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489 409,1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489 409,1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11 635,3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11 635,3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120 625,5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120 625,5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54 847,1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54 847,1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02 2 03 53030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1 451 589,4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02 2 03 53030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50 799,7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02 2 03 53030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50 799,7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02 2 03 53030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1 399 852,2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02 2 03 53030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1 399 852,2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02 2 03 53030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937,5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02 2 03 53030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937,5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02 2 03 82480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4 609,5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02 2 03 82480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4 609,5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02 2 03 82480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4 609,5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313 637,2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313 637,2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313 637,2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03 R2560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03 R2560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03 R2560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03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1 064 758,0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03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1 064 758,0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03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1 064 758,0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"Организация летнего отдыха и оздоровления детей и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1 650,0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1 650,0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1 650,0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1 650,0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"Развитие системы воспитания, профилактика правонарушений среди несовершеннолетних"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Региональный проект "Современная школа"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E1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81 283,3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E1 51690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20 201,6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E1 51690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20 201,6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E1 51690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20 201,6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Создание детских технопарков "</w:t>
            </w:r>
            <w:proofErr w:type="spellStart"/>
            <w:r w:rsidRPr="004D370D">
              <w:rPr>
                <w:rFonts w:ascii="Times New Roman" w:hAnsi="Times New Roman"/>
                <w:color w:val="000000"/>
                <w:sz w:val="28"/>
                <w:szCs w:val="28"/>
              </w:rPr>
              <w:t>Кванториум</w:t>
            </w:r>
            <w:proofErr w:type="spellEnd"/>
            <w:r w:rsidRPr="004D370D">
              <w:rPr>
                <w:rFonts w:ascii="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E1 51730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20 401,5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E1 51730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20 401,5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E1 51730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20 401,5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E1 51870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13 358,1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E1 51870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13 358,1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E1 51870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13 358,1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E1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27 322,1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E1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27 322,1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E1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27 322,1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Региональный проект "Успех каждого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E2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4 059,3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E2 50970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1 559,3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E2 50970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1 559,3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E2 50970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1 559,3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E2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2 500,0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E2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E2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E2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2 200,0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E2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2 200,0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"Ресурсное обеспечение в сфере образования, науки и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6 476 221,6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"Финансовое обеспечение полномочий исполнительного органа государственной власти Ханты-Мансийского автономного округа – Югры по исполнению публичных обязательств перед физическими лицами"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3 346 793,0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02 5 02 84030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3 346 793,0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02 5 02 84030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3 346 793,0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02 5 02 84030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3 346 793,0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"Обеспечение комплексной безопасности образовательных организаций и учреждений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157 886,6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157 886,6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8 200,0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8 200,0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149 686,6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149 686,6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Региональный проект "Современная школа"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E1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2 971 542,0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E1 42110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109 316,1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E1 42110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109 316,1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E1 42110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109 316,1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на строительство и реконструкцию общеобразовательных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E1 82680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1 865 099,8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E1 82680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1 865 099,8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E1 82680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1 865 099,8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 xml:space="preserve">Субсидии на приобретение, создание в соответствии с концессионными соглашениями, соглашениями о </w:t>
            </w:r>
            <w:proofErr w:type="spellStart"/>
            <w:r w:rsidRPr="004D370D">
              <w:rPr>
                <w:rFonts w:ascii="Times New Roman" w:hAnsi="Times New Roman"/>
                <w:color w:val="000000"/>
                <w:sz w:val="28"/>
                <w:szCs w:val="28"/>
              </w:rPr>
              <w:t>муниципально</w:t>
            </w:r>
            <w:proofErr w:type="spellEnd"/>
            <w:r w:rsidRPr="004D370D">
              <w:rPr>
                <w:rFonts w:ascii="Times New Roman" w:hAnsi="Times New Roman"/>
                <w:color w:val="000000"/>
                <w:sz w:val="28"/>
                <w:szCs w:val="28"/>
              </w:rPr>
              <w:t>-частном партнерстве объектов недвижимого имущества для размещения общеобразовательных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E1 82690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997 126,1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E1 82690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997 126,1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E1 82690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997 126,1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158 008,4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"Поддержка творческих инициатив, способствующих самореализации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158 008,4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"Поддержка одаренных детей и молодежи, развитие художественного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158 008,4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157 289,3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157 289,3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157 289,3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Социальная поддержка отдельных категорий обучающихся в государственных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670,0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670,0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670,0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49,1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49,1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49,1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614 636,8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325 655,6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"Общее образование. 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325 655,6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"Обеспечение реализации основных и дополнительных общеобразовательных программ в образовательных организациях,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193 812,4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193 812,4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193 812,4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22 758,0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171 054,4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Региональный проект "Успех каждого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E2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131 843,2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E2 54910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36 130,3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E2 54910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5 079,2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E2 54910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5 079,2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E2 54910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29 301,5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E2 54910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29 301,5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E2 54910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1 749,6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E2 54910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874,8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E2 54910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874,8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социально ориентированным некоммерческим организациям на оказание услуг (выполнение работ) в сфере образования, науки и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E2 61520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63 604,5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E2 61520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63 604,5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E2 61520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63 604,5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E2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32 108,4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E2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8 633,9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E2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8 633,9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E2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23 474,5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E2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23 474,5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288 981,2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"Модернизация и развитие учреждений и организаций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216 277,8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Региональный проект "Культурная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1 A1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216 277,8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поддержка отрасли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1 A1 55190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216 277,8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1 A1 55190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216 277,8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1 A1 55190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216 277,8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"Поддержка творческих инициатив, способствующих самореализации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72 703,4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"Поддержка одаренных детей и молодежи, развитие художественного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72 703,4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72 703,4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72 703,4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72 703,4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Среднее профессиональное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5 626 211,0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5 008 650,1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"Профессиональное образование, наука и технологии"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4 015 265,3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"Финансовое и организационно-методическое сопровождение исполнения образовательными организациями высшего образования, профессиональными образовательными организациями, организациями дополнительного профессионального образования и Обско-угорским институтом прикладных исследований и разработок государственного задания на оказание государственных услуг (выполнение работ)"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02 1 03 00000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3 876 876,9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02 1 03 00590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3 834 814,1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02 1 03 00590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3 834 814,1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02 1 03 00590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2 702 683,3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02 1 03 00590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1 132 130,8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02 1 03 56340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42 062,8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02 1 03 56340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42 062,8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02 1 03 56340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30 925,2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02 1 03 56340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11 137,6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Региональный проект "Молодые профессионалы (Повышение конкурентоспособности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1 E6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138 388,4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1 E6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54 604,1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1 E6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54 604,1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1 E6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5 454,2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1 E6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49 149,9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1 E6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83 784,3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1 E6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83 784,3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1 E6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83 784,3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"Ресурсное обеспечение в сфере образования, науки и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993 384,8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"Финансовое обеспечение полномочий исполнительного органа государственной власти Ханты-Мансийского автономного округа – Югры по исполнению публичных обязательств перед физическими лицами"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670 860,1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Социальная поддержка отдельных категорий обучающихся в государственных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258 756,6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258 756,6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183 491,9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75 264,7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Выплаты стипендий обучающимся в государственных профессиональных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412 103,5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412 103,5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295 478,3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116 625,2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"Развитие материально-технической базы образовательных организаций и учреждений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322 524,7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02 5 04 42110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301 824,7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02 5 04 42110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301 824,7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02 5 04 42110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301 824,7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20 700,0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20 700,0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20 700,0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448 939,0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"Поддержка творческих инициатив, способствующих самореализации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448 939,0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"Поддержка одаренных детей и молодежи, развитие художественного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448 939,0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426 296,7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426 296,7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426 296,7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Социальная поддержка отдельных категорий обучающихся в государственных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7 166,3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7 166,3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7 166,3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Выплаты стипендий обучающимся в государственных профессиональных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14 325,5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14 325,5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14 325,5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1 150,5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1 150,5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1 150,5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168 621,9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"Развитие спорта высших достижений и системы подготовки спортивного резерва"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168 621,9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"Создание условий для удовлетворения потребности населения Ханты-Мансийского автономного округа – Югры в оказании услуг в сфере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06 2 06 00000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168 621,9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06 2 06 00590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168 621,9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06 2 06 00590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168 621,9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06 2 06 00590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168 621,9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Профессиональная подготовка, переподготовка и повышение квалификации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70 114,6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48 795,2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"Профессиональное образование, наука и технологии"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48 795,2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"Финансовое и организационно-методическое сопровождение исполнения образовательными организациями высшего образования, профессиональными образовательными организациями, организациями дополнительного профессионального образования и Обско-угорским институтом прикладных исследований и разработок государственного задания на оказание государственных услуг (выполнение работ)"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02 1 03 00000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48 795,2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02 1 03 00590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48 795,2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02 1 03 00590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48 795,2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02 1 03 00590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1 695,6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02 1 03 00590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47 099,6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"Безопасность жизнедеятельности"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19 476,3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"Организация и обеспечение мероприятий в сфере гражданской обороны, защиты населения и территории Ханты-Мансийского автономного округа – Югры от чрезвычайных ситуаций"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19 476,3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"Снижение рисков и смягчение последствий чрезвычайных ситуаций природного и техногенного характера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14 1 01 00000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19 476,3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19 476,3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18 820,2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18 820,2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648,5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648,5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822,6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"Повышение профессионального уровня государственных гражданских служащих, муниципальных служащих и управленческих кадров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822,6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"Содействие в реализации Государственного плана подготовки управленческих кадров для организаций народного хозяйства Российской Федерации, в том числе постпрограммное сопровождение"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26 1 04 00000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822,6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Подготовка управленческих кадров для организаций народного хозяйства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1 04 R0660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822,6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1 04 R0660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822,6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1 04 R0660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822,6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1 020,5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"Гармонизация межнациональных и межконфессиональных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257,4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"Создание условий для сохранения и развития языков народов России, проживающих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257,4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257,4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257,4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257,4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"Профилактика экстремизма, обеспечение гражданского единства"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763,1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"Профилактика ксенофобии и экстремизма, подготовка кадров в сфере формирования установок толерантного сознания и межкультурного воспитания"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565,2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565,2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565,2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565,2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"Создание условий для социальной и культурной адаптации мигрантов"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197,9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197,9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197,9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197,9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Высшее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3 502 336,7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3 502 336,7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"Профессиональное образование, наука и технологии"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2 801 575,6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"Финансовое и организационно-методическое сопровождение исполнения образовательными организациями высшего образования, профессиональными образовательными организациями, организациями дополнительного профессионального образования и Обско-угорским институтом прикладных исследований и разработок государственного задания на оказание государственных услуг (выполнение работ)"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02 1 03 00000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2 801 575,6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02 1 03 00590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2 801 575,6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02 1 03 00590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2 801 575,6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02 1 03 00590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2 801 575,6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"Ресурсное обеспечение в сфере образования, науки и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700 761,1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"Финансовое обеспечение полномочий исполнительного органа государственной власти Ханты-Мансийского автономного округа – Югры по исполнению публичных обязательств перед физическими лицами"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700 761,1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Выплаты стипендий обучающимся в государственных профессиональных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692 584,6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692 584,6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692 584,6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 xml:space="preserve">Выплаты обучающимся по образовательным программам среднего профессионального образования и высшего образования в период прохождения практической подготовки в условиях распространения новой </w:t>
            </w:r>
            <w:proofErr w:type="spellStart"/>
            <w:r w:rsidRPr="004D370D">
              <w:rPr>
                <w:rFonts w:ascii="Times New Roman" w:hAnsi="Times New Roman"/>
                <w:color w:val="000000"/>
                <w:sz w:val="28"/>
                <w:szCs w:val="28"/>
              </w:rPr>
              <w:t>коронавирусной</w:t>
            </w:r>
            <w:proofErr w:type="spellEnd"/>
            <w:r w:rsidRPr="004D370D">
              <w:rPr>
                <w:rFonts w:ascii="Times New Roman" w:hAnsi="Times New Roman"/>
                <w:color w:val="000000"/>
                <w:sz w:val="28"/>
                <w:szCs w:val="28"/>
              </w:rPr>
              <w:t xml:space="preserve"> инфекции, вызванной COVID-19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02 5 02 71490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8 176,5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02 5 02 71490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8 176,5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02 5 02 71490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8 176,5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Молодежная политика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1 794 104,1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1 707 318,8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"Общее образование. 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231 356,4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"Организация летнего отдыха и оздоровления детей и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231 356,4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9 500,0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9 500,0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9 500,0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02 2 04 82050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221 856,4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02 2 04 82050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221 856,4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02 2 04 82050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221 856,4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"Молодежь Югры и допризывная подготовка"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169 925,5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"Создание условий для развития гражданско-патриотических, военно-патриотических качеств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02 4 03 00000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5 589,0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02 4 03 00590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4 789,0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02 4 03 00590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4 789,0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02 4 03 00590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4 789,0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на реализацию отдельных мероприятий, направленных на создание современных моделей дополнительного образования, организацию деятельности молодежных трудовых отрядов, допризывной подготовки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02 4 03 82620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02 4 03 82620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02 4 03 82620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"Обеспечение развития молодежной политики и патриотического воспитания граждан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02 4 05 00000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161 531,5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02 4 05 00590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161 531,5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02 4 05 00590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161 531,5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02 4 05 00590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161 531,5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"Создание условий для реализации государственной молодежной политики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02 4 06 00000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на реализацию отдельных мероприятий, направленных на создание современных моделей дополнительного образования, организацию деятельности молодежных трудовых отрядов, допризывной подготовки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02 4 06 82620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02 4 06 82620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02 4 06 82620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Региональный проект "Социальная активность"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4 E8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1 805,0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4 E8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1 035,0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4 E8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1 035,0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4 E8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1 035,0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4 E8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770,0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4 E8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770,0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4 E8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770,0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"Ресурсное обеспечение в сфере образования, науки и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1 306 036,9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"Финансовое обеспечение полномочий исполнительного органа государственной власти Ханты-Мансийского автономного округа – Югры по исполнению публичных обязательств перед физическими лицами"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252 241,7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Субвенции на организацию и обеспечение отдыха и оздоровления детей, в том числе в этнической среде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02 5 02 84080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252 241,7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02 5 02 84080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252 241,7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02 5 02 84080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252 241,7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"Развитие материально-технической базы образовательных организаций и учреждений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1 053 795,2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02 5 04 42110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293 500,0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02 5 04 42110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293 500,0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02 5 04 42110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293 500,0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на строительство и реконструкцию дошкольных образовательных, общеобразовательных организаций, организаций для отдыха и оздоровления детей, организаций, реализующих образовательно-молодежные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02 5 04 82030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760 295,2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02 5 04 82030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760 295,2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02 5 04 82030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760 295,2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60 621,3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"Поддержка семьи, материнства и детства"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60 621,3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"Социальная поддержка семей"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6 200,0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Мероприятия по организации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6 200,0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71,0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71,0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6 129,0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6 129,0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"Организация отдыха и оздоровления получателей социальных услуг в возрасте от 3 до 18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54 421,3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Мероприятия по организации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03 1 04 20010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54 421,3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03 1 04 20010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54 421,3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03 1 04 20010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54 421,3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6 340,0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"Поддержка творческих инициатив, способствующих самореализации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6 340,0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"Поддержка одаренных детей и молодежи, развитие художественного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6 340,0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6 340,0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6 340,0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6 340,0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19 824,0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"Развитие физической культуры, массового и детско-юношеского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19 824,0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"Организация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06 1 06 00000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19 824,0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Мероприятия по организации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06 1 06 20010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19 824,0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06 1 06 20010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19 824,0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06 1 06 20010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19 824,0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Прикладные научные исследования в области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243 125,0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241 400,0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"Профессиональное образование, наука и технологии"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241 342,8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"Финансовое и организационно-методическое сопровождение исполнения образовательными организациями высшего образования, профессиональными образовательными организациями, организациями дополнительного профессионального образования и Обско-угорским институтом прикладных исследований и разработок государственного задания на оказание государственных услуг (выполнение работ)"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02 1 03 00000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241 342,8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02 1 03 00590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241 342,8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02 1 03 00590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241 342,8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02 1 03 00590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241 342,8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"Общее образование. 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57,2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"Развитие системы воспитания, профилактика правонарушений среди несовершеннолетних"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57,2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57,2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57,2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57,2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1 725,0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"Профилактика экстремизма, обеспечение гражданского единства"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1 725,0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"Профилактика ксенофобии и экстремизма, подготовка кадров в сфере формирования установок толерантного сознания и межкультурного воспитания"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1 725,0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1 725,0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1 725,0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1 725,0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Другие вопросы в области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55 537 658,9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55 484 378,4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"Профессиональное образование, наука и технологии"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1 668 448,8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"Развитие системы профессионального образования, науки и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02 1 01 00000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1 579 424,1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26 565,4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26 565,4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26 565,4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некоммерческой организации "Фонд научно-технологического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02 1 01 62110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174 618,6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02 1 01 62110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174 618,6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02 1 01 62110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174 618,6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1 378 240,1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245 034,4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Стипендии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221 927,6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20 106,8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1 132 205,7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1 067 514,7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64 691,0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"Финансовое и организационно-методическое сопровождение исполнения образовательными организациями высшего образования, профессиональными образовательными организациями, организациями дополнительного профессионального образования и Обско-угорским институтом прикладных исследований и разработок государственного задания на оказание государственных услуг (выполнение работ)"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02 1 03 00000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89 024,7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02 1 03 00590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89 024,7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02 1 03 00590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89 024,7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02 1 03 00590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8 476,4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02 1 03 00590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80 548,3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"Общее образование. 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53 136 382,8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"Обеспечение реализации основных и дополнительных общеобразовательных программ в образовательных организациях,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53 083 091,8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952,4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952,4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952,4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02 2 03 84300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53 070 682,9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02 2 03 84300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53 070 682,9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02 2 03 84300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53 070 682,9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11 456,5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4 156,6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4 156,6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7 299,9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3 800,0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3 499,9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"Организация летнего отдыха и оздоровления детей и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2 520,0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2 020,0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2 020,0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2 020,0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"Развитие системы воспитания, профилактика правонарушений среди несовершеннолетних"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4 784,9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4 084,9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4 084,9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276,9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3 808,0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социально ориентированным некоммерческим организациям на оказание услуг (выполнение работ) в сфере образования, науки и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02 2 06 61520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02 2 06 61520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02 2 06 61520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"Повышение финансовой грамотности"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13 071,2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02 2 07 00590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13 071,2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02 2 07 00590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13 071,2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02 2 07 00590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13 071,2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Региональный проект "Современная школа"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E1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32 914,9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E1 54810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11 024,9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E1 54810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11 024,9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E1 54810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11 024,9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E1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21 890,0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E1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21 890,0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E1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21 890,0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"Система оценки качества образования и информационная прозрачность системы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85 809,7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"Развитие региональной системы оценки качества образования,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 в том числе развитие национально-региональной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 а также повышение качества образования в школах с низкими образовательными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80 009,7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02 3 01 00590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78 759,7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02 3 01 00590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78 759,7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02 3 01 00590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78 759,7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02 3 01 99990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02 3 01 99990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02 3 01 99990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"Повышение информационной открытости и прозрачности системы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02 3 03 00000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5 800,0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02 3 03 99990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5 800,0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02 3 03 99990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5 800,0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02 3 03 99990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5 800,0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"Молодежь Югры и допризывная подготовка"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40 393,2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"Обеспечение развития молодежной политики и патриотического воспитания граждан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02 4 05 00000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14 338,2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02 4 05 00590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14 338,2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02 4 05 00590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14 338,2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02 4 05 00590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14 338,2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"Создание условий для реализации государственной молодежной политики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02 4 06 00000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10 143,0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02 4 06 00590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8 637,5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02 4 06 00590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8 637,5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02 4 06 00590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8 637,5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02 4 06 99990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1 505,5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02 4 06 99990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1 505,5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02 4 06 99990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1 505,5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Региональный проект "Социальная активность"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4 E8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15 912,0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4 E8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15 912,0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4 E8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15 912,0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4 E8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15 912,0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"Ресурсное обеспечение в сфере образования, науки и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553 343,9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"Обеспечение функций управления и контроля (надзора) в сфере образования, науки и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252 027,1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242 913,3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227 353,7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227 353,7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14 509,2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14 509,2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673,1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673,1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377,3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377,3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Осуществление переданных полномочий Российской Федерации в сфере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9 113,8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8 413,8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8 413,8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"Обеспечение комплексной безопасности образовательных организаций и учреждений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151 316,8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40 840,7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40 840,7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40 840,7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110 476,1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110 476,1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110 476,1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"Развитие инфраструктуры, науки и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150 000,0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некоммерческой организации "Фонд научно-технологического развития Ханты-Мансийского автономного округа – Югры" на финансовое обеспечение затрат на реализацию инвестиционного проекта "Создание инфраструктуры Научно-технологического центра в городе Сургуте"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02 5 05 62170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150 000,0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02 5 05 62170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150 000,0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02 5 05 62170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150 000,0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1 276,7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 xml:space="preserve">Подпрограмма "Совершенствование системы комплексной реабилитации и </w:t>
            </w:r>
            <w:proofErr w:type="spellStart"/>
            <w:r w:rsidRPr="004D370D">
              <w:rPr>
                <w:rFonts w:ascii="Times New Roman" w:hAnsi="Times New Roman"/>
                <w:color w:val="000000"/>
                <w:sz w:val="28"/>
                <w:szCs w:val="28"/>
              </w:rPr>
              <w:t>абилитации</w:t>
            </w:r>
            <w:proofErr w:type="spellEnd"/>
            <w:r w:rsidRPr="004D370D">
              <w:rPr>
                <w:rFonts w:ascii="Times New Roman" w:hAnsi="Times New Roman"/>
                <w:color w:val="000000"/>
                <w:sz w:val="28"/>
                <w:szCs w:val="28"/>
              </w:rPr>
              <w:t xml:space="preserve"> и обеспечение комплексного сопровождения людей с инвалидностью"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03 9 00 00000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1 276,7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 xml:space="preserve">Основное мероприятие "Формирование условий для развития системы комплексной реабилитации и </w:t>
            </w:r>
            <w:proofErr w:type="spellStart"/>
            <w:r w:rsidRPr="004D370D">
              <w:rPr>
                <w:rFonts w:ascii="Times New Roman" w:hAnsi="Times New Roman"/>
                <w:color w:val="000000"/>
                <w:sz w:val="28"/>
                <w:szCs w:val="28"/>
              </w:rPr>
              <w:t>абилитации</w:t>
            </w:r>
            <w:proofErr w:type="spellEnd"/>
            <w:r w:rsidRPr="004D370D">
              <w:rPr>
                <w:rFonts w:ascii="Times New Roman" w:hAnsi="Times New Roman"/>
                <w:color w:val="000000"/>
                <w:sz w:val="28"/>
                <w:szCs w:val="28"/>
              </w:rPr>
              <w:t xml:space="preserve"> инвалидов (детей-инвалидов), в том числе ранней помощи и сопровождаемого проживания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03 9 01 00000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1 276,7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 xml:space="preserve">Реализация мероприятий субъектов Российской Федерации в сфере реабилитации и </w:t>
            </w:r>
            <w:proofErr w:type="spellStart"/>
            <w:r w:rsidRPr="004D370D">
              <w:rPr>
                <w:rFonts w:ascii="Times New Roman" w:hAnsi="Times New Roman"/>
                <w:color w:val="000000"/>
                <w:sz w:val="28"/>
                <w:szCs w:val="28"/>
              </w:rPr>
              <w:t>абилитации</w:t>
            </w:r>
            <w:proofErr w:type="spellEnd"/>
            <w:r w:rsidRPr="004D370D">
              <w:rPr>
                <w:rFonts w:ascii="Times New Roman" w:hAnsi="Times New Roman"/>
                <w:color w:val="000000"/>
                <w:sz w:val="28"/>
                <w:szCs w:val="28"/>
              </w:rPr>
              <w:t xml:space="preserve">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9 01 R5140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1 276,7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9 01 R5140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1 276,7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9 01 R5140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1 276,7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1 370,0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"Поддержка творческих инициатив, способствующих самореализации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1 370,0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Региональный проект "Творческие люди"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A2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1 370,0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A2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1 370,0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A2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A2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A2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1 350,0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A2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1 350,0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40 148,3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40 148,3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"Обеспечение доступности получения образования коренными малочисленными народами"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39 848,3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10 643,9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10 643,9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10 643,9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Поддержка экономического и социального развития коренных малочисленных народов Севера, Сибири и Дальнего Востока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2 01 R5150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29 204,4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2 01 R5150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29 204,4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2 01 R5150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29 204,4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"Организация, проведение мероприятий, направленных на развитие традиционной культуры, фольклора, национального спорта и международных связей, сохранение культурного наследия коренных малочисленных народов, и участие в 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10 2 05 00000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10 2 05 00590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10 2 05 00590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10 2 05 00590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81,0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81,0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"Создание условий для деятельности субъектов профилактики наркомании"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81,0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29 2 03 99990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81,0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29 2 03 99990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81,0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29 2 03 99990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81,0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10 404,5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"Гармонизация межнациональных и межконфессиональных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1 142,6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"Содействие религиозным организациям в культурно-просветительской и социально значимой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"Создание условий для сохранения и развития языков народов России, проживающих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342,6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342,6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342,6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342,6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"Профилактика экстремизма, обеспечение гражданского единства"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6 011,9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"Профилактика ксенофобии и экстремизма, подготовка кадров в сфере формирования установок толерантного сознания и межкультурного воспитания"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"Профилактика ксенофобии и экстремизма в молодежной среде"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1 950,0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1 950,0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1 950,0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1 400,0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"Развитие потенциала молодежи и его использование в интересах укрепления единства российской нации и профилактики экстремизма (проведение форумов, фестивалей, "круглых столов")"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3 250,0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3 250,0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3 250,0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2 650,0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"Создание условий для социальной и культурной адаптации мигрантов"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"Повышение профессионального уровня специалистов по вопросам государственной национальной политики и профилактики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"Повышение уровня компетенций представителей некоммерческих организаций и молодежных объединений в сфере реализации государственной национальной политики, профилактики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"Развитие российского казачества"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3 250,0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"Военно-патриотическое, духовно-нравственное и физическое воспитание казачьей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30 3 07 00000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3 250,0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30 3 07 00590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2 050,0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30 3 07 00590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2 050,0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30 3 07 00590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2 050,0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30 3 07 99990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30 3 07 99990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30 3 07 99990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b/>
                <w:bCs/>
                <w:color w:val="000000"/>
                <w:sz w:val="28"/>
                <w:szCs w:val="28"/>
              </w:rPr>
            </w:pPr>
            <w:r w:rsidRPr="004D370D">
              <w:rPr>
                <w:rFonts w:ascii="Times New Roman" w:hAnsi="Times New Roman"/>
                <w:b/>
                <w:bCs/>
                <w:color w:val="000000"/>
                <w:sz w:val="28"/>
                <w:szCs w:val="28"/>
              </w:rPr>
              <w:t>Культура, кинематография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b/>
                <w:bCs/>
                <w:color w:val="000000"/>
                <w:sz w:val="28"/>
                <w:szCs w:val="28"/>
              </w:rPr>
            </w:pPr>
            <w:r w:rsidRPr="004D370D">
              <w:rPr>
                <w:rFonts w:ascii="Times New Roman" w:hAnsi="Times New Roman"/>
                <w:b/>
                <w:bCs/>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b/>
                <w:bCs/>
                <w:color w:val="000000"/>
                <w:sz w:val="28"/>
                <w:szCs w:val="28"/>
              </w:rPr>
            </w:pP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b/>
                <w:bCs/>
                <w:color w:val="000000"/>
                <w:sz w:val="28"/>
                <w:szCs w:val="28"/>
              </w:rPr>
            </w:pPr>
            <w:r w:rsidRPr="004D370D">
              <w:rPr>
                <w:rFonts w:ascii="Times New Roman" w:hAnsi="Times New Roman"/>
                <w:b/>
                <w:bCs/>
                <w:color w:val="000000"/>
                <w:sz w:val="28"/>
                <w:szCs w:val="28"/>
              </w:rPr>
              <w:t>2 160 554,7</w:t>
            </w:r>
          </w:p>
        </w:tc>
        <w:tc>
          <w:tcPr>
            <w:tcW w:w="425" w:type="dxa"/>
            <w:tcBorders>
              <w:left w:val="single" w:sz="4" w:space="0" w:color="auto"/>
            </w:tcBorders>
          </w:tcPr>
          <w:p w:rsidR="005472A9" w:rsidRPr="004D370D" w:rsidRDefault="005472A9" w:rsidP="004D370D">
            <w:pPr>
              <w:spacing w:after="0"/>
              <w:jc w:val="right"/>
              <w:rPr>
                <w:rFonts w:ascii="Times New Roman" w:hAnsi="Times New Roman"/>
                <w:b/>
                <w:bCs/>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Культура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1 911 099,2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1 276,7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 xml:space="preserve">Подпрограмма "Совершенствование системы комплексной реабилитации и </w:t>
            </w:r>
            <w:proofErr w:type="spellStart"/>
            <w:r w:rsidRPr="004D370D">
              <w:rPr>
                <w:rFonts w:ascii="Times New Roman" w:hAnsi="Times New Roman"/>
                <w:color w:val="000000"/>
                <w:sz w:val="28"/>
                <w:szCs w:val="28"/>
              </w:rPr>
              <w:t>абилитации</w:t>
            </w:r>
            <w:proofErr w:type="spellEnd"/>
            <w:r w:rsidRPr="004D370D">
              <w:rPr>
                <w:rFonts w:ascii="Times New Roman" w:hAnsi="Times New Roman"/>
                <w:color w:val="000000"/>
                <w:sz w:val="28"/>
                <w:szCs w:val="28"/>
              </w:rPr>
              <w:t xml:space="preserve"> и обеспечение комплексного сопровождения людей с инвалидностью"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03 9 00 00000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1 276,7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 xml:space="preserve">Основное мероприятие "Формирование условий для развития системы комплексной реабилитации и </w:t>
            </w:r>
            <w:proofErr w:type="spellStart"/>
            <w:r w:rsidRPr="004D370D">
              <w:rPr>
                <w:rFonts w:ascii="Times New Roman" w:hAnsi="Times New Roman"/>
                <w:color w:val="000000"/>
                <w:sz w:val="28"/>
                <w:szCs w:val="28"/>
              </w:rPr>
              <w:t>абилитации</w:t>
            </w:r>
            <w:proofErr w:type="spellEnd"/>
            <w:r w:rsidRPr="004D370D">
              <w:rPr>
                <w:rFonts w:ascii="Times New Roman" w:hAnsi="Times New Roman"/>
                <w:color w:val="000000"/>
                <w:sz w:val="28"/>
                <w:szCs w:val="28"/>
              </w:rPr>
              <w:t xml:space="preserve"> инвалидов (детей-инвалидов), в том числе ранней помощи и сопровождаемого проживания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03 9 01 00000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1 276,7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 xml:space="preserve">Реализация мероприятий субъектов Российской Федерации в сфере реабилитации и </w:t>
            </w:r>
            <w:proofErr w:type="spellStart"/>
            <w:r w:rsidRPr="004D370D">
              <w:rPr>
                <w:rFonts w:ascii="Times New Roman" w:hAnsi="Times New Roman"/>
                <w:color w:val="000000"/>
                <w:sz w:val="28"/>
                <w:szCs w:val="28"/>
              </w:rPr>
              <w:t>абилитации</w:t>
            </w:r>
            <w:proofErr w:type="spellEnd"/>
            <w:r w:rsidRPr="004D370D">
              <w:rPr>
                <w:rFonts w:ascii="Times New Roman" w:hAnsi="Times New Roman"/>
                <w:color w:val="000000"/>
                <w:sz w:val="28"/>
                <w:szCs w:val="28"/>
              </w:rPr>
              <w:t xml:space="preserve">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9 01 R5140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1 276,7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9 01 R5140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1 276,7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9 01 R5140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1 276,7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1 892 582,2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"Модернизация и развитие учреждений и организаций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598 948,3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"Развитие библиотечного дела"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05 1 01 00000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149 262,1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126 952,9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126 952,9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126 952,9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на развитие сферы культуры в муниципальных образованиях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05 1 01 82520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13 229,5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05 1 01 82520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13 229,5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05 1 01 82520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13 229,5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поддержка отрасли культуры,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1 01 R519F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9 079,7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1 01 R519F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6 356,0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1 01 R519F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6 356,0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1 01 R519F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2 723,7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1 01 R519F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2 723,7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"Развитие музейного дела"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05 1 02 00000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426 197,8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05 1 02 00590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425 518,5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05 1 02 00590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425 518,5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05 1 02 00590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425 518,5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679,3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679,3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679,3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"Укрепление материально-технической базы учреждений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05 1 05 00000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13 188,4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на строительство объектов, предназначенных для размещения муниципальных учреждений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05 1 05 82100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13 188,4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05 1 05 82100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13 188,4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05 1 05 82100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13 188,4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Региональный проект "Культурная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1 A1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Создание модельных муниципальных библиотек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1 A1 54540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1 A1 54540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1 A1 54540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Региональный проект "Цифровая культура"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1 A3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1 A3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1 A3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1 A3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"Поддержка творческих инициатив, способствующих самореализации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1 252 596,3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"Развитие профессионального искусства"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997 600,0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973 391,7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973 391,7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495 539,0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477 852,7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4 443,5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4 443,5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4 105,0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338,5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5 123,4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1 942,0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1 942,0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3 181,4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3 181,4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Поддержка творческой деятельности и техническое оснащение детских и кукольных театров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4 638,7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1 136,3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1 136,3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3 502,4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1 864,7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1 637,7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Поддержка творческой деятельности и техническое оснащение детских и кукольных театров,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02 R517F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10 002,7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02 R517F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930,3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02 R517F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930,3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02 R517F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9 072,4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02 R517F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6 241,7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02 R517F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2 830,7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"Сохранение нематериального и материального наследия Ханты-Мансийского автономного округа – Югры и продвижение региональных культурных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44 022,9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44 022,9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44 022,9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44 022,9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"Стимулирование культурного разнообразия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151 614,4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63 735,9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63 735,9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63 735,9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автономной некоммерческой организации "Мультимедийный исторический парк "Моя история"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05 2 04 61550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87 878,5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05 2 04 61550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87 878,5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05 2 04 61550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87 878,5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"Сохранение и популяризация культуры, традиций, традиционных ремесел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306,7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306,7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306,7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189,3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117,4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Региональный проект "Творческие люди"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A2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59 052,3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поддержка отрасли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A2 55190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A2 55190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A2 55190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A2 55190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A2 55190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A2 55190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социально ориентированным некоммерческим организациям на реализацию творческих проектов в сфере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A2 61390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52 419,6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A2 61390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52 419,6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A2 61390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52 419,6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A2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6 082,7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A2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865,0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A2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865,0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A2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3 640,0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A2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3 640,0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A2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1 577,7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A2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1 577,7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"Организационные, экономические механизмы развития культуры, архивного дела и историко-культурного наследия"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41 037,6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"Сохранение, популяризация и государственная охрана объектов культурного наследия"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05 4 04 00000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41 037,6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05 4 04 00590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13 312,8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05 4 04 00590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13 312,8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05 4 04 00590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13 312,8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05 4 04 99990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27 724,8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05 4 04 99990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27 724,8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05 4 04 99990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27 724,8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3 935,5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3 935,5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"Гранты и премии в сфере сохранения, развития, популяризации традиционной культуры, фольклора, традиций, языка,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10 2 04 00000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2 940,0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10 2 04 99990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2 940,0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10 2 04 99990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2 520,0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10 2 04 99990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2 520,0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10 2 04 99990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420,0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10 2 04 99990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420,0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"Организация, проведение мероприятий, направленных на развитие традиционной культуры, фольклора, национального спорта и международных связей, сохранение культурного наследия коренных малочисленных народов, и участие в 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10 2 05 00000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995,5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10 2 05 00590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995,5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10 2 05 00590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995,5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10 2 05 00590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995,5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582,0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582,0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"Постановка спектаклей, организация и проведение турниров, соревнований, выставок и других мероприятий, направленных на формирование негативного отношения к незаконному обороту и потреблению наркотиков"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29 2 06 00000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582,0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29 2 06 00590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582,0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29 2 06 00590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582,0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29 2 06 00590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582,0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12 722,8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"Гармонизация межнациональных и межконфессиональных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12 222,8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"Проведение мероприятий по формированию общероссийской гражданской идентичности, приуроченных к празднованию государственных праздников"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1 571,4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 по укреплению единства российской нации и этнокультурному развитию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02 R5160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1 571,4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02 R5160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1 571,4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02 R5160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1 571,4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"Конкурс на получение премии "За вклад в развитие межэтнических отношений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"Поддержка и популяризация русского языка как государственного языка Российской Федерации и средства межнационального общения"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"Форум национального единства"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30 1 08 00000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10 051,4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30 1 08 00590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9 246,7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30 1 08 00590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9 246,7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30 1 08 00590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9 246,7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 по укреплению единства российской нации и этнокультурному развитию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08 R5160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804,7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08 R5160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804,7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08 R5160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804,7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"Проведение Всероссийской просветительской акции "Большой этнографический диктант"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"Развитие российского казачества"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"Проведение фестивалей, праздничных концертов казачьих ансамблей, конференций, экспозиций, выставок, направленных на сохранение и развитие культуры, исторических традиций и обычаев российского казачества"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30 3 04 00000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30 3 04 00590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30 3 04 00590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30 3 04 00590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Кинематография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53 809,0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53 809,0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"Поддержка творческих инициатив, способствующих самореализации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53 809,0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"Стимулирование культурного разнообразия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53 809,0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53 809,0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53 809,0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53 809,0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Другие вопросы в области культуры, кинематографии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195 646,5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195 646,5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"Организационные, экономические механизмы развития культуры, архивного дела и историко-культурного наследия"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195 646,5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"Реализация единой государственной политики в сфере культуры и архивного дела"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145 024,9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143 474,3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138 234,7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138 234,7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5 239,6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5 239,6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Осуществление переданных полномочий Российской Федерации в отношении объектов культурного наследия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1 550,6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1 291,8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1 291,8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258,8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258,8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"Развитие архивного дела"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05 4 05 00000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50 621,6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05 4 05 00590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38 759,6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05 4 05 00590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35 337,0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05 4 05 00590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35 337,0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05 4 05 00590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3 422,6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05 4 05 00590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3 422,6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05 4 05 84100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9 262,0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05 4 05 84100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9 262,0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05 4 05 84100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9 262,0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05 4 05 99990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2 600,0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05 4 05 99990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2 600,0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05 4 05 99990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2 600,0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b/>
                <w:bCs/>
                <w:color w:val="000000"/>
                <w:sz w:val="28"/>
                <w:szCs w:val="28"/>
              </w:rPr>
            </w:pPr>
            <w:r w:rsidRPr="004D370D">
              <w:rPr>
                <w:rFonts w:ascii="Times New Roman" w:hAnsi="Times New Roman"/>
                <w:b/>
                <w:bCs/>
                <w:color w:val="000000"/>
                <w:sz w:val="28"/>
                <w:szCs w:val="28"/>
              </w:rPr>
              <w:t>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b/>
                <w:bCs/>
                <w:color w:val="000000"/>
                <w:sz w:val="28"/>
                <w:szCs w:val="28"/>
              </w:rPr>
            </w:pPr>
            <w:r w:rsidRPr="004D370D">
              <w:rPr>
                <w:rFonts w:ascii="Times New Roman" w:hAnsi="Times New Roman"/>
                <w:b/>
                <w:bCs/>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b/>
                <w:bCs/>
                <w:color w:val="000000"/>
                <w:sz w:val="28"/>
                <w:szCs w:val="28"/>
              </w:rPr>
            </w:pP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b/>
                <w:bCs/>
                <w:color w:val="000000"/>
                <w:sz w:val="28"/>
                <w:szCs w:val="28"/>
              </w:rPr>
            </w:pPr>
            <w:r w:rsidRPr="004D370D">
              <w:rPr>
                <w:rFonts w:ascii="Times New Roman" w:hAnsi="Times New Roman"/>
                <w:b/>
                <w:bCs/>
                <w:color w:val="000000"/>
                <w:sz w:val="28"/>
                <w:szCs w:val="28"/>
              </w:rPr>
              <w:t>56 731 822,9</w:t>
            </w:r>
          </w:p>
        </w:tc>
        <w:tc>
          <w:tcPr>
            <w:tcW w:w="425" w:type="dxa"/>
            <w:tcBorders>
              <w:left w:val="single" w:sz="4" w:space="0" w:color="auto"/>
            </w:tcBorders>
          </w:tcPr>
          <w:p w:rsidR="005472A9" w:rsidRPr="004D370D" w:rsidRDefault="005472A9" w:rsidP="004D370D">
            <w:pPr>
              <w:spacing w:after="0"/>
              <w:jc w:val="right"/>
              <w:rPr>
                <w:rFonts w:ascii="Times New Roman" w:hAnsi="Times New Roman"/>
                <w:b/>
                <w:bCs/>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Стационарная медицинская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18 642 702,8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18 642 702,8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"Развитие первичной медико-санитарной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3 758 880,8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3 758 880,8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3 724 002,2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28 968,9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28 968,9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7 672,7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7 672,7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3 687 250,6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3 324 068,9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363 181,7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Финансовое обеспечение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01 1 04 58360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34 878,6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01 1 04 58360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34 878,6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01 1 04 58360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34 772,6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01 1 04 58360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106,0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"Совершенствование оказания специализированной, в том числе высокотехнологичной,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12 649 913,0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"Совершенствование высокотехнологичной медицинской помощи, развитие новых эффективных методов лечения"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2 390 805,9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1 889,8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1 889,8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1 889,8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Осуществление медицинской деятельности, связанной с донорством органов человека в целях трансплантации (пересадки)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01 2 05 54760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809,9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01 2 05 54760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809,9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01 2 05 54760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809,9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proofErr w:type="spellStart"/>
            <w:r w:rsidRPr="004D370D">
              <w:rPr>
                <w:rFonts w:ascii="Times New Roman" w:hAnsi="Times New Roman"/>
                <w:color w:val="000000"/>
                <w:sz w:val="28"/>
                <w:szCs w:val="28"/>
              </w:rPr>
              <w:t>Cофинансирование</w:t>
            </w:r>
            <w:proofErr w:type="spellEnd"/>
            <w:r w:rsidRPr="004D370D">
              <w:rPr>
                <w:rFonts w:ascii="Times New Roman" w:hAnsi="Times New Roman"/>
                <w:color w:val="000000"/>
                <w:sz w:val="28"/>
                <w:szCs w:val="28"/>
              </w:rPr>
              <w:t xml:space="preserve">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05 R4020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2 388 106,2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05 R4020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2 388 106,2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05 R4020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2 388 106,2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"Совершенствование системы оказания медицинской помощи больным туберкулезом, включая мероприятия профилактической направленности"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01 2 07 00000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29 437,0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 по предупреждению и борьбе с социально значимыми инфекционными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07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29 437,0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07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29 437,0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07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29 437,0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"Совершенствование оказания специализированной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9 641 114,8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9 522 245,8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1 268 224,0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1 268 224,0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358 657,3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358 657,3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7 840 840,5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7 840 840,5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54 524,0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54 524,0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Финансовое обеспечение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01 2 13 58360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108 543,7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01 2 13 58360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108 543,7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01 2 13 58360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108 543,7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 xml:space="preserve">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w:t>
            </w:r>
            <w:proofErr w:type="spellStart"/>
            <w:r w:rsidRPr="004D370D">
              <w:rPr>
                <w:rFonts w:ascii="Times New Roman" w:hAnsi="Times New Roman"/>
                <w:color w:val="000000"/>
                <w:sz w:val="28"/>
                <w:szCs w:val="28"/>
              </w:rPr>
              <w:t>коронавирусной</w:t>
            </w:r>
            <w:proofErr w:type="spellEnd"/>
            <w:r w:rsidRPr="004D370D">
              <w:rPr>
                <w:rFonts w:ascii="Times New Roman" w:hAnsi="Times New Roman"/>
                <w:color w:val="000000"/>
                <w:sz w:val="28"/>
                <w:szCs w:val="28"/>
              </w:rPr>
              <w:t xml:space="preserve"> инфекции (COVID-19) методами амплификации нуклеиновых кислот,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01 2 13 58450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10 325,3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01 2 13 58450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10 325,3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01 2 13 58450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10 325,3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"Развитие медицинской реабилитации, включая санаторно-курортное лечение, в том числе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69 186,5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69 186,5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69 186,5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69 186,5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Региональный проект "Борьба с сердечно-сосудистыми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N2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112 857,4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Оснащение оборудованием региональных сосудистых центров и первичных сосудистых отделений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N2 51920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27 826,4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N2 51920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27 826,4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N2 51920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27 826,4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N2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85 031,0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N2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85 031,0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N2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85 031,0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Региональный проект "Борьба с онкологическими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N3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406 511,4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Переоснащение медицинских организаций, оказывающих медицинскую помощь больным с онкологическими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N3 51900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68 611,4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N3 51900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68 611,4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N3 51900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68 611,4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N3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337 900,0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N3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337 900,0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N3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337 900,0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"Охрана здоровья матери и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1 280 893,0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"Совершенствование службы родовспоможения"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761 919,9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01 3 01 00590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760 028,6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01 3 01 00590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760 028,6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01 3 01 00590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760 028,6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Финансовое обеспечение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01 3 01 58360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1 891,3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01 3 01 58360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1 891,3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01 3 01 58360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1 891,3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"Развитие специализированной медицинской помощи детям"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01 3 04 00000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518 973,1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01 3 04 00590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513 776,9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01 3 04 00590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513 776,9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01 3 04 00590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513 776,9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Финансовое обеспечение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01 3 04 58360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5 196,2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01 3 04 58360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5 196,2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01 3 04 58360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5 196,2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"Оказание паллиативной помощи, в том числе детям"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374 538,9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"Организация оказания паллиативной медицинской помощи взрослому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332 101,4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01 5 01 00590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332 101,4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01 5 01 00590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332 101,4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01 5 01 00590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327 251,4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01 5 01 00590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4 850,0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"Организация оказания паллиативной медицинской помощи детскому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42 437,5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01 5 02 00590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42 437,5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01 5 02 00590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42 437,5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01 5 02 00590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42 437,5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"Территориальное планирование учреждений здравоохранения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427 074,3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"Укрепление материально-технической базы учреждений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320 265,6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124 657,7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124 657,7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124 657,7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01 R3650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195 607,9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01 R3650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195 607,9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01 R3650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195 607,9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"Развитие и модернизация материально-ресурсной базы учреждений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106 808,7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77 330,1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77 330,1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77 330,1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Софинансирование расходных обязательств субъектов Российской Федерации, возникающих при модернизации лабораторий медицинских организаций субъектов Российской Федерации, осуществляющих диагностику инфекционных болезней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05 R4230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29 478,6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05 R4230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29 478,6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05 R4230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29 478,6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"Привлечение негосударственных организаций в целях создания конкурентной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Б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151 402,8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"Обеспечение доступа социально ориентированных некоммерческих организаций к предоставлению услуг в сфере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Б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151 402,8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на организацию оказания паллиативной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Б 01 61200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151 402,8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Б 01 61200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151 402,8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Б 01 61200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151 402,8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Амбулаторная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15 241 996,5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15 241 996,5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"Развитие первичной медико-санитарной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10 910 400,0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"Профилактика инфекционных и паразитарных заболеваний, включая иммунопрофилактику"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4 712,7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 по предупреждению и борьбе с социально значимыми инфекционными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03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4 712,7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03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4 712,7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03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4 712,7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7 328 779,2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6 805 257,1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29 760,0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29 760,0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6 563,8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6 563,8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6 768 897,3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6 027 801,8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741 095,5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36,0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36,0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Финансовое обеспечение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01 1 04 58360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16 678,6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01 1 04 58360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78,7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01 1 04 58360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78,7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01 1 04 58360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16 599,9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01 1 04 58360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15 975,2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01 1 04 58360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624,7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 xml:space="preserve">Финансовое обеспечение мероприятий по приобретению лекарственных препаратов для лечения пациентов с новой </w:t>
            </w:r>
            <w:proofErr w:type="spellStart"/>
            <w:r w:rsidRPr="004D370D">
              <w:rPr>
                <w:rFonts w:ascii="Times New Roman" w:hAnsi="Times New Roman"/>
                <w:color w:val="000000"/>
                <w:sz w:val="28"/>
                <w:szCs w:val="28"/>
              </w:rPr>
              <w:t>коронавирусной</w:t>
            </w:r>
            <w:proofErr w:type="spellEnd"/>
            <w:r w:rsidRPr="004D370D">
              <w:rPr>
                <w:rFonts w:ascii="Times New Roman" w:hAnsi="Times New Roman"/>
                <w:color w:val="000000"/>
                <w:sz w:val="28"/>
                <w:szCs w:val="28"/>
              </w:rPr>
              <w:t xml:space="preserve"> инфекцией (COVID-19), получающих медицинскую помощь в амбулаторных условиях,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01 1 04 58430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278 115,1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01 1 04 58430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278 115,1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01 1 04 58430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278 115,1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 xml:space="preserve">Софинансирование расходных обязательств субъектов Российской Федерации по финансовому обеспечению выплат стимулирующего характера за дополнительную нагрузку медицинским работникам, участвующим в проведении вакцинации взрослого населения против новой </w:t>
            </w:r>
            <w:proofErr w:type="spellStart"/>
            <w:r w:rsidRPr="004D370D">
              <w:rPr>
                <w:rFonts w:ascii="Times New Roman" w:hAnsi="Times New Roman"/>
                <w:color w:val="000000"/>
                <w:sz w:val="28"/>
                <w:szCs w:val="28"/>
              </w:rPr>
              <w:t>коронавирусной</w:t>
            </w:r>
            <w:proofErr w:type="spellEnd"/>
            <w:r w:rsidRPr="004D370D">
              <w:rPr>
                <w:rFonts w:ascii="Times New Roman" w:hAnsi="Times New Roman"/>
                <w:color w:val="000000"/>
                <w:sz w:val="28"/>
                <w:szCs w:val="28"/>
              </w:rPr>
              <w:t xml:space="preserve"> инфекции, и расходов, связанных с оплатой отпусков и выплатой компенсации за неиспользованные отпуска медицинским работникам, которым предоставлялись указанные стимулирующие выплаты, в том числе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R6970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228 728,4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R6970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338,8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R6970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338,8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R6970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228 389,6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R6970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222 641,2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R6970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5 748,4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"Совершенствование системы лекарственного обеспечения, в том числе в амбулаторных условиях, включая льготное обеспечение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3 530 028,0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отдельных полномочий в области лекарственного обеспечения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01 1 05 51610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143 275,8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01 1 05 51610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143 275,8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01 1 05 51610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143 275,8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 xml:space="preserve">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4D370D">
              <w:rPr>
                <w:rFonts w:ascii="Times New Roman" w:hAnsi="Times New Roman"/>
                <w:color w:val="000000"/>
                <w:sz w:val="28"/>
                <w:szCs w:val="28"/>
              </w:rPr>
              <w:t>муковисцидозом</w:t>
            </w:r>
            <w:proofErr w:type="spellEnd"/>
            <w:r w:rsidRPr="004D370D">
              <w:rPr>
                <w:rFonts w:ascii="Times New Roman" w:hAnsi="Times New Roman"/>
                <w:color w:val="000000"/>
                <w:sz w:val="28"/>
                <w:szCs w:val="28"/>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4D370D">
              <w:rPr>
                <w:rFonts w:ascii="Times New Roman" w:hAnsi="Times New Roman"/>
                <w:color w:val="000000"/>
                <w:sz w:val="28"/>
                <w:szCs w:val="28"/>
              </w:rPr>
              <w:t>гемолитико</w:t>
            </w:r>
            <w:proofErr w:type="spellEnd"/>
            <w:r w:rsidRPr="004D370D">
              <w:rPr>
                <w:rFonts w:ascii="Times New Roman" w:hAnsi="Times New Roman"/>
                <w:color w:val="000000"/>
                <w:sz w:val="28"/>
                <w:szCs w:val="28"/>
              </w:rPr>
              <w:t xml:space="preserve">-уремическим синдромом, юношеским артритом с системным началом, </w:t>
            </w:r>
            <w:proofErr w:type="spellStart"/>
            <w:r w:rsidRPr="004D370D">
              <w:rPr>
                <w:rFonts w:ascii="Times New Roman" w:hAnsi="Times New Roman"/>
                <w:color w:val="000000"/>
                <w:sz w:val="28"/>
                <w:szCs w:val="28"/>
              </w:rPr>
              <w:t>мукополисахаридозом</w:t>
            </w:r>
            <w:proofErr w:type="spellEnd"/>
            <w:r w:rsidRPr="004D370D">
              <w:rPr>
                <w:rFonts w:ascii="Times New Roman" w:hAnsi="Times New Roman"/>
                <w:color w:val="000000"/>
                <w:sz w:val="28"/>
                <w:szCs w:val="28"/>
              </w:rPr>
              <w:t xml:space="preserve"> I, II и VI типов, </w:t>
            </w:r>
            <w:proofErr w:type="spellStart"/>
            <w:r w:rsidRPr="004D370D">
              <w:rPr>
                <w:rFonts w:ascii="Times New Roman" w:hAnsi="Times New Roman"/>
                <w:color w:val="000000"/>
                <w:sz w:val="28"/>
                <w:szCs w:val="28"/>
              </w:rPr>
              <w:t>апластической</w:t>
            </w:r>
            <w:proofErr w:type="spellEnd"/>
            <w:r w:rsidRPr="004D370D">
              <w:rPr>
                <w:rFonts w:ascii="Times New Roman" w:hAnsi="Times New Roman"/>
                <w:color w:val="000000"/>
                <w:sz w:val="28"/>
                <w:szCs w:val="28"/>
              </w:rPr>
              <w:t xml:space="preserve"> анемией неуточненной, наследственным дефицитом факторов II (фибриногена), VII (лабильного), X (Стюарта-</w:t>
            </w:r>
            <w:proofErr w:type="spellStart"/>
            <w:r w:rsidRPr="004D370D">
              <w:rPr>
                <w:rFonts w:ascii="Times New Roman" w:hAnsi="Times New Roman"/>
                <w:color w:val="000000"/>
                <w:sz w:val="28"/>
                <w:szCs w:val="28"/>
              </w:rPr>
              <w:t>Прауэра</w:t>
            </w:r>
            <w:proofErr w:type="spellEnd"/>
            <w:r w:rsidRPr="004D370D">
              <w:rPr>
                <w:rFonts w:ascii="Times New Roman" w:hAnsi="Times New Roman"/>
                <w:color w:val="000000"/>
                <w:sz w:val="28"/>
                <w:szCs w:val="28"/>
              </w:rPr>
              <w:t>), а также после трансплантации органов и (или) тканей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01 1 05 52160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6 065,0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01 1 05 52160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6 065,0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01 1 05 52160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6 065,0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01 1 05 54600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405 279,3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01 1 05 54600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370 959,3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01 1 05 54600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370 959,3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01 1 05 54600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34 320,0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01 1 05 54600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34 320,0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Оказание медико-санитарной помощи гражданам, страдающим социально значимыми заболеваниями, представляющими опасность для окружающих, а также обеспечение отдельных категорий граждан лекарственными средствами, изделиями медицинского назначения и специализированными продуктами лечебного 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01 1 05 71010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2 975 407,9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01 1 05 71010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2 975 407,9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01 1 05 71010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2 975 407,9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Региональный проект "Развитие системы оказания первичной медико-санитарной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N1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46 861,8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N1 51910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7 776,3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N1 51910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7 776,3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N1 51910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7 776,3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N1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39 085,5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N1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39 085,5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N1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39 085,5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Региональный проект "Старшее поколение"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P3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P3 54680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P3 54680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P3 54680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"Совершенствование оказания специализированной, в том числе высокотехнологичной,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3 461 720,0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"Совершенствование оказания медицинской помощи лицам, инфицированным вирусами иммунодефицита человека и гепатитов B и C, а также совершенствование методов борьбы с вертикальной передачей ВИЧ-инфекции от матери к плоду, включая мероприятия профилактической направленности"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01 2 08 00000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44 435,0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 по предупреждению и борьбе с социально значимыми инфекционными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08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44 435,0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08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44 435,0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08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44 435,0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"Совершенствование системы оказания медицинской помощи наркологическим больным, включая мероприятия профилактической направленности"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01 2 09 00000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1 780,0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01 2 09 20040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1 780,0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01 2 09 20040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1 780,0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01 2 09 20040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1 780,0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"Совершенствование оказания специализированной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3 311 058,3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3 243 966,0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673 982,8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673 982,8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365 617,4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365 617,4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2 202 632,6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2 202 632,6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1 733,2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1 733,2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Финансовое обеспечение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01 2 13 58360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6 280,7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01 2 13 58360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6 280,7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01 2 13 58360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6 280,7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 xml:space="preserve">Софинансирование расходных обязательств субъектов Российской Федерации по финансовому обеспечению выплат стимулирующего характера за дополнительную нагрузку медицинским работникам, участвующим в проведении вакцинации взрослого населения против новой </w:t>
            </w:r>
            <w:proofErr w:type="spellStart"/>
            <w:r w:rsidRPr="004D370D">
              <w:rPr>
                <w:rFonts w:ascii="Times New Roman" w:hAnsi="Times New Roman"/>
                <w:color w:val="000000"/>
                <w:sz w:val="28"/>
                <w:szCs w:val="28"/>
              </w:rPr>
              <w:t>коронавирусной</w:t>
            </w:r>
            <w:proofErr w:type="spellEnd"/>
            <w:r w:rsidRPr="004D370D">
              <w:rPr>
                <w:rFonts w:ascii="Times New Roman" w:hAnsi="Times New Roman"/>
                <w:color w:val="000000"/>
                <w:sz w:val="28"/>
                <w:szCs w:val="28"/>
              </w:rPr>
              <w:t xml:space="preserve"> инфекции, и расходов, связанных с оплатой отпусков и выплатой компенсации за неиспользованные отпуска медицинским работникам, которым предоставлялись указанные стимулирующие выплаты, в том числе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13 R6970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60 811,6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13 R6970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60 811,6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13 R6970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60 811,6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"Развитие медицинской реабилитации, включая санаторно-курортное лечение, в том числе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34 084,6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34 084,6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34 084,6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34 084,6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Региональный проект "Борьба с сердечно-сосудистыми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N2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70 362,1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N2 55860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70 362,1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N2 55860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70 362,1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N2 55860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70 362,1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"Охрана здоровья матери и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53 019,5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"Совершенствование службы родовспоможения"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22 765,2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01 3 01 00590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22 765,2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01 3 01 00590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22 765,2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01 3 01 00590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22 765,2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"Развитие специализированной медицинской помощи детям"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01 3 04 00000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30 254,3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01 3 04 00590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30 254,3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01 3 04 00590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30 254,3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01 3 04 00590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30 254,3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"Оказание паллиативной помощи, в том числе детям"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30 517,3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"Организация оказания паллиативной медицинской помощи взрослому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9 788,0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01 5 01 00590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9 788,0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01 5 01 00590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9 788,0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01 5 01 00590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8 428,0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01 5 01 00590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1 360,0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"Организация оказания паллиативной медицинской помощи детскому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20 729,3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01 5 02 00590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20 729,3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01 5 02 00590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20 729,3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01 5 02 00590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20 729,3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"Территориальное планирование учреждений здравоохранения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785 639,7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"Развитие и модернизация материально-ресурсной базы учреждений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785 639,7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22 640,3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22 640,3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20 145,3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2 495,0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05 R3650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762 999,4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05 R3650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706 560,2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05 R3650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706 560,2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05 R3650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56 439,2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05 R3650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56 439,2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"Привлечение негосударственных организаций в целях создания конкурентной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Б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"Обеспечение доступа социально ориентированных некоммерческих организаций к предоставлению услуг в сфере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Б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на организацию оказания паллиативной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Б 01 61200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Б 01 61200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Б 01 61200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Медицинская помощь в дневных стационарах всех типов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436 576,1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436 576,1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"Развитие первичной медико-санитарной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243 605,6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243 605,6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243 597,4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3 307,9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3 307,9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779,8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779,8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239 509,7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224 965,3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14 544,4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Финансовое обеспечение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01 1 04 58360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01 1 04 58360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01 1 04 58360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"Совершенствование оказания специализированной, в том числе высокотехнологичной,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184 384,6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"Совершенствование оказания специализированной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178 034,6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178 034,6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14 241,1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14 241,1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17 349,1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17 349,1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146 444,4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146 444,4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"Развитие медицинской реабилитации, включая санаторно-курортное лечение, в том числе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6 350,0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6 350,0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6 350,0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6 350,0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"Охрана здоровья матери и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8 585,9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"Совершенствование службы родовспоможения"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1 940,9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01 3 01 00590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1 940,9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01 3 01 00590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1 940,9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01 3 01 00590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1 940,9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"Развитие специализированной медицинской помощи детям"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01 3 04 00000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6 645,0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01 3 04 00590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6 645,0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01 3 04 00590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6 645,0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01 3 04 00590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6 645,0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Скорая медицинская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2 235 694,3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2 235 694,3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"Совершенствование развития скорой, в том числе скорой специализированной, медицинской помощи, в том числе в экстренной форме, гражданам, включая проживающих в труднодоступных и отдаленных районах Ханты-Мансийского автономного округа – Югры, с применением авиации"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В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2 235 694,3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"Совершенствование оказания скорой, в том числе скорой специализированной, медицинской помощи, медицинской эвакуации"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В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1 460 942,3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В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1 436 005,0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В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320 493,0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В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320 493,0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В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127 214,1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В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127 214,1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В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985 469,2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В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939 654,1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В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45 815,1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В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2 828,7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В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2 828,7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Финансовое обеспечение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В 01 58360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24 937,3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В 01 58360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5 268,3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В 01 58360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5 268,3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В 01 58360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19 669,0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В 01 58360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19 403,5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В 01 58360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265,5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Региональный проект "Развитие системы оказания первичной медико-санитарной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EC0A47">
            <w:pPr>
              <w:spacing w:after="0"/>
              <w:ind w:left="-113" w:right="-47"/>
              <w:jc w:val="center"/>
              <w:rPr>
                <w:rFonts w:ascii="Times New Roman" w:hAnsi="Times New Roman"/>
                <w:color w:val="000000"/>
                <w:sz w:val="28"/>
                <w:szCs w:val="28"/>
              </w:rPr>
            </w:pPr>
            <w:r w:rsidRPr="004D370D">
              <w:rPr>
                <w:rFonts w:ascii="Times New Roman" w:hAnsi="Times New Roman"/>
                <w:color w:val="000000"/>
                <w:sz w:val="28"/>
                <w:szCs w:val="28"/>
              </w:rPr>
              <w:t>01 В N1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774 752,0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EC0A47">
            <w:pPr>
              <w:spacing w:after="0"/>
              <w:ind w:left="-113" w:right="-47"/>
              <w:jc w:val="center"/>
              <w:rPr>
                <w:rFonts w:ascii="Times New Roman" w:hAnsi="Times New Roman"/>
                <w:color w:val="000000"/>
                <w:sz w:val="28"/>
                <w:szCs w:val="28"/>
              </w:rPr>
            </w:pPr>
            <w:r w:rsidRPr="004D370D">
              <w:rPr>
                <w:rFonts w:ascii="Times New Roman" w:hAnsi="Times New Roman"/>
                <w:color w:val="000000"/>
                <w:sz w:val="28"/>
                <w:szCs w:val="28"/>
              </w:rPr>
              <w:t>01 В N1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629 332,0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EC0A47">
            <w:pPr>
              <w:spacing w:after="0"/>
              <w:ind w:left="-113" w:right="-47"/>
              <w:jc w:val="center"/>
              <w:rPr>
                <w:rFonts w:ascii="Times New Roman" w:hAnsi="Times New Roman"/>
                <w:color w:val="000000"/>
                <w:sz w:val="28"/>
                <w:szCs w:val="28"/>
              </w:rPr>
            </w:pPr>
            <w:r w:rsidRPr="004D370D">
              <w:rPr>
                <w:rFonts w:ascii="Times New Roman" w:hAnsi="Times New Roman"/>
                <w:color w:val="000000"/>
                <w:sz w:val="28"/>
                <w:szCs w:val="28"/>
              </w:rPr>
              <w:t>01 В N1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629 332,0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EC0A47">
            <w:pPr>
              <w:spacing w:after="0"/>
              <w:ind w:left="-113" w:right="-47"/>
              <w:jc w:val="center"/>
              <w:rPr>
                <w:rFonts w:ascii="Times New Roman" w:hAnsi="Times New Roman"/>
                <w:color w:val="000000"/>
                <w:sz w:val="28"/>
                <w:szCs w:val="28"/>
              </w:rPr>
            </w:pPr>
            <w:r w:rsidRPr="004D370D">
              <w:rPr>
                <w:rFonts w:ascii="Times New Roman" w:hAnsi="Times New Roman"/>
                <w:color w:val="000000"/>
                <w:sz w:val="28"/>
                <w:szCs w:val="28"/>
              </w:rPr>
              <w:t>01 В N1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629 332,0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Обеспечение закупки авиационных работ в целях оказания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EC0A47">
            <w:pPr>
              <w:spacing w:after="0"/>
              <w:ind w:left="-113" w:right="-47"/>
              <w:jc w:val="center"/>
              <w:rPr>
                <w:rFonts w:ascii="Times New Roman" w:hAnsi="Times New Roman"/>
                <w:color w:val="000000"/>
                <w:sz w:val="28"/>
                <w:szCs w:val="28"/>
              </w:rPr>
            </w:pPr>
            <w:r w:rsidRPr="004D370D">
              <w:rPr>
                <w:rFonts w:ascii="Times New Roman" w:hAnsi="Times New Roman"/>
                <w:color w:val="000000"/>
                <w:sz w:val="28"/>
                <w:szCs w:val="28"/>
              </w:rPr>
              <w:t>01 В N1 55540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145 420,0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EC0A47">
            <w:pPr>
              <w:spacing w:after="0"/>
              <w:ind w:left="-113" w:right="-47"/>
              <w:jc w:val="center"/>
              <w:rPr>
                <w:rFonts w:ascii="Times New Roman" w:hAnsi="Times New Roman"/>
                <w:color w:val="000000"/>
                <w:sz w:val="28"/>
                <w:szCs w:val="28"/>
              </w:rPr>
            </w:pPr>
            <w:r w:rsidRPr="004D370D">
              <w:rPr>
                <w:rFonts w:ascii="Times New Roman" w:hAnsi="Times New Roman"/>
                <w:color w:val="000000"/>
                <w:sz w:val="28"/>
                <w:szCs w:val="28"/>
              </w:rPr>
              <w:t>01 В N1 55540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145 420,0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EC0A47">
            <w:pPr>
              <w:spacing w:after="0"/>
              <w:ind w:left="-113" w:right="-47"/>
              <w:jc w:val="center"/>
              <w:rPr>
                <w:rFonts w:ascii="Times New Roman" w:hAnsi="Times New Roman"/>
                <w:color w:val="000000"/>
                <w:sz w:val="28"/>
                <w:szCs w:val="28"/>
              </w:rPr>
            </w:pPr>
            <w:r w:rsidRPr="004D370D">
              <w:rPr>
                <w:rFonts w:ascii="Times New Roman" w:hAnsi="Times New Roman"/>
                <w:color w:val="000000"/>
                <w:sz w:val="28"/>
                <w:szCs w:val="28"/>
              </w:rPr>
              <w:t>01 В N1 55540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145 420,0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Санаторно-оздоровительная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489 685,8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489 685,8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"Совершенствование оказания специализированной, в том числе высокотехнологичной,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489 685,8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"Развитие медицинской реабилитации, включая санаторно-курортное лечение, в том числе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489 685,8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489 685,8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90 765,2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90 765,2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26 265,9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26 265,9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372 303,7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30 450,0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341 853,7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351,0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351,0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Заготовка, переработка, хранение и обеспечение безопасности донорской крови и ее компонентов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966 711,2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966 711,2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"Развитие первичной медико-санитарной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73 756,5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73 756,5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73 756,5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73 756,5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59 921,5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13 835,0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"Совершенствование оказания специализированной, в том числе высокотехнологичной,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886 694,9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"Совершенствование оказания специализированной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886 694,9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886 694,9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427 969,5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427 969,5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312 582,2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312 582,2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45 927,7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28 983,5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360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16 944,2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97 627,7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97 627,7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2 587,8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2 587,8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"Территориальное планирование учреждений здравоохранения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6 259,8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"Развитие и модернизация материально-ресурсной базы учреждений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6 259,8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6 259,8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6 259,8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6 259,8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Другие вопросы в области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18 718 456,2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18 710 829,5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"Развитие первичной медико-санитарной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1 629 518,2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"Профилактика заболеваний и формирование здорового образа жизни"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113 729,4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113 729,4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113 729,4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113 729,4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"Профилактика инфекционных и паразитарных заболеваний, включая иммунопрофилактику"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210 087,6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Субвенции на организацию осуществления мероприятий по проведению дезинсекции и дератизации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01 1 03 84280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38 788,7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01 1 03 84280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38 788,7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01 1 03 84280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38 788,7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171 298,9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171 298,9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171 298,9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775 317,8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775 317,8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614 751,3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614 751,3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145 209,3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145 209,3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360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11 581,9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11 581,9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3 763,3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3 763,3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"Совершенствование системы лекарственного обеспечения, в том числе в амбулаторных условиях, включая льготное обеспечение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530 383,4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530 383,4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119 053,1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119 053,1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41 722,5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41 722,5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369 564,8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369 564,8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43,0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43,0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"Совершенствование оказания специализированной, в том числе высокотехнологичной,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710 285,3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"Совершенствование системы оказания медицинской помощи больным туберкулезом, включая мероприятия профилактической направленности"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01 2 07 00000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9 996,5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01 2 07 99990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9 996,5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01 2 07 99990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9 996,5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01 2 07 99990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9 996,5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"Совершенствование оказания медицинской помощи лицам, инфицированным вирусами иммунодефицита человека и гепатитов B и C, а также совершенствование методов борьбы с вертикальной передачей ВИЧ-инфекции от матери к плоду, включая мероприятия профилактической направленности"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01 2 08 00000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9 700,7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01 2 08 99990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9 700,7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01 2 08 99990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9 700,7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01 2 08 99990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9 700,7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"Совершенствование оказания специализированной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24 830,9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24 830,9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10 795,7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10 795,7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1 357,0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1 357,0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12 678,2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12 678,2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"Совершенствование системы лекарственного обеспечения в медицинских организациях, оказывающих специализированную медицинскую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335 871,4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335 871,4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335 871,4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335 871,4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"Развитие системы донорства органов и тканей в целях трансплантации"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58 714,5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58 714,5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58 714,5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58 714,5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"Развитие медицинской реабилитации, включая санаторно-курортное лечение, в том числе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271 171,3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271 171,3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271 171,3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01 2 16 99990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271 171,3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"Охрана здоровья матери и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555 238,2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"Совершенствование службы родовспоможения"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239 334,8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01 3 01 00590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239 334,8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01 3 01 00590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239 334,8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01 3 01 00590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239 334,8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"Развитие специализированной медицинской помощи детям"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01 3 04 00000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315 903,4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01 3 04 00590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279 903,4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01 3 04 00590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240 215,3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01 3 04 00590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240 215,3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01 3 04 00590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32 358,1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01 3 04 00590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32 358,1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01 3 04 00590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01 3 04 00590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01 3 04 00590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2 330,0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01 3 04 00590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2 330,0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01 3 04 99990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36 000,0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01 3 04 99990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36 000,0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01 3 04 99990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36 000,0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"Оказание паллиативной помощи, в том числе детям"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43 630,7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"Организация оказания паллиативной медицинской помощи взрослому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40 630,7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01 5 01 99990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12 455,0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01 5 01 99990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12 455,0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01 5 01 99990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12 455,0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Развитие паллиативной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5 01 R2010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28 175,7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5 01 R2010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28 175,7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5 01 R2010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28 175,7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"Организация оказания паллиативной медицинской помощи детскому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01 5 02 99990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01 5 02 99990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01 5 02 99990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"Кадровое обеспечение системы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01 6 00 00000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165 900,0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"Повышение престижа медицинских профессий"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01 6 01 00000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4 400,0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01 6 01 99990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4 400,0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01 6 01 99990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4 400,0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01 6 01 99990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4 400,0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"Укомплектование специалистами медицинских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01 6 04 00000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161 500,0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Единовременные компенсационные выплаты медицинским работникам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01 6 04 20230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28 000,0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01 6 04 20230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28 000,0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01 6 04 20230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28 000,0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6 04 R1380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133 500,0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6 04 R1380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133 500,0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6 04 R1380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133 500,0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"Создание единого цифрового контура в здравоохранении Ханты-Мансийского автономного округа – Югры на основе единой государственной информационной системы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01 7 00 00000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412 169,4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01 7 01 00000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288 696,5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01 7 01 00590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229 596,5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01 7 01 00590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229 596,5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01 7 01 00590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229 596,5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01 7 01 99990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59 100,0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01 7 01 99990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59 100,0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01 7 01 99990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59 100,0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Региональный 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7 N7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123 472,9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7 N7 51140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28 110,0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7 N7 51140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28 110,0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7 N7 51140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28 110,0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7 N7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95 362,9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7 N7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93 457,7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7 N7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93 457,7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7 N7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1 905,2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7 N7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1 905,2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"Территориальное планирование учреждений здравоохранения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15 112 529,5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"Укрепление материально-технической базы учреждений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3 840 688,6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01 8 01 42110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3 579 768,6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01 8 01 42110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3 579 768,6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01 8 01 42110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3 579 768,6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10 920,0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10 920,0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10 920,0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01 R3650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250 000,0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01 R3650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250 000,0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01 R3650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250 000,0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"Организационное обеспечение функционирования 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439 666,5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01 8 02 02040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312 457,5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01 8 02 02040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300 635,0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01 8 02 02040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300 635,0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01 8 02 02040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11 414,0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01 8 02 02040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11 414,0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01 8 02 02040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407,5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01 8 02 02040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407,5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01 8 02 02040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01 8 02 02040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Осуществление переданных полномочий Российской Федерации в сфере охраны здоровья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01 8 02 59800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2 776,0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01 8 02 59800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2 776,0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01 8 02 59800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2 776,0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124 433,0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124 433,0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124 433,0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"Страховые взносы на обязательное медицинское страхование неработающего населения и межбюджетные трансферты, передаваемые территориальному фонду обязательного медицинского страхования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10 319 367,7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 xml:space="preserve">Финансовое обеспечение проведения углубленной диспансеризации застрахованных по обязательному медицинскому страхованию лиц, перенесших новую </w:t>
            </w:r>
            <w:proofErr w:type="spellStart"/>
            <w:r w:rsidRPr="004D370D">
              <w:rPr>
                <w:rFonts w:ascii="Times New Roman" w:hAnsi="Times New Roman"/>
                <w:color w:val="000000"/>
                <w:sz w:val="28"/>
                <w:szCs w:val="28"/>
              </w:rPr>
              <w:t>коронавирусную</w:t>
            </w:r>
            <w:proofErr w:type="spellEnd"/>
            <w:r w:rsidRPr="004D370D">
              <w:rPr>
                <w:rFonts w:ascii="Times New Roman" w:hAnsi="Times New Roman"/>
                <w:color w:val="000000"/>
                <w:sz w:val="28"/>
                <w:szCs w:val="28"/>
              </w:rPr>
              <w:t xml:space="preserve"> инфекцию (COVID-19),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01 8 03 56220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93 362,4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01 8 03 56220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93 362,4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01 8 03 56220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93 362,4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01 8 03 58410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249 405,4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01 8 03 58410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249 405,4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01 8 03 58410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249 405,4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 xml:space="preserve">Дополнительное финансовое обеспечение оказания медицинской помощи лицам, застрахованным по обязательному медицинскому страхованию, в том числе с заболеванием и (или) подозрением на заболевание новой </w:t>
            </w:r>
            <w:proofErr w:type="spellStart"/>
            <w:r w:rsidRPr="004D370D">
              <w:rPr>
                <w:rFonts w:ascii="Times New Roman" w:hAnsi="Times New Roman"/>
                <w:color w:val="000000"/>
                <w:sz w:val="28"/>
                <w:szCs w:val="28"/>
              </w:rPr>
              <w:t>коронавирусной</w:t>
            </w:r>
            <w:proofErr w:type="spellEnd"/>
            <w:r w:rsidRPr="004D370D">
              <w:rPr>
                <w:rFonts w:ascii="Times New Roman" w:hAnsi="Times New Roman"/>
                <w:color w:val="000000"/>
                <w:sz w:val="28"/>
                <w:szCs w:val="28"/>
              </w:rPr>
              <w:t xml:space="preserve">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01 8 03 58490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1 553 635,0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01 8 03 58490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1 553 635,0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01 8 03 58490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1 553 635,0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 территориальному фонду обязательного медицинского страхования Ханты-Мансийского автономного округа – Югры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01 8 03 80010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8 422 964,9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01 8 03 80010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8 422 964,9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01 8 03 80010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8 422 964,9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"Развитие и модернизация материально-ресурсной базы учреждений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512 806,7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512 806,7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405 955,8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405 955,8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106 850,9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106 850,9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"Привлечение негосударственных организаций в целях создания конкурентной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Б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2 215,0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"Обеспечение доступа социально ориентированных некоммерческих организаций к предоставлению услуг в сфере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Б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2 215,0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на организацию и проведение консультативных, профилактических и противоэпидемических мероприятий по предупреждению распространения ВИЧ-инфекций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Б 01 61470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Б 01 61470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Б 01 61470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на привлечение и обучение волонтеров работе с лицами, страдающими тяжелыми заболеваниями, координацию работы волонтеров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Б 01 61480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375,0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Б 01 61480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375,0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Б 01 61480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375,0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на профилактику неинфекционных заболеваний, формирование здорового образа жизни и санитарно-гигиеническое просвещение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Б 01 61490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1 600,0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Б 01 61490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1 600,0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Б 01 61490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1 600,0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на профилактику незаконного потребления наркотических средств и психотропных веществ, наркомании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Б 01 61500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Б 01 61500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Б 01 61500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"Совершенствование развития скорой, в том числе скорой специализированной, медицинской помощи, в том числе в экстренной форме, гражданам, включая проживающих в труднодоступных и отдаленных районах Ханты-Мансийского автономного округа – Югры, с применением авиации"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В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79 343,2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"Совершенствование оказания медицинской помощи пострадавшим, в том числе при дорожно-транспортных происшествиях"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В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79 343,2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В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79 343,2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В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79 343,2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В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79 343,2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"Общее образование. 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"Развитие системы воспитания, профилактика правонарушений среди несовершеннолетних"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02 2 06 20040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02 2 06 20040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02 2 06 20040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1 276,7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 xml:space="preserve">Подпрограмма "Совершенствование системы комплексной реабилитации и </w:t>
            </w:r>
            <w:proofErr w:type="spellStart"/>
            <w:r w:rsidRPr="004D370D">
              <w:rPr>
                <w:rFonts w:ascii="Times New Roman" w:hAnsi="Times New Roman"/>
                <w:color w:val="000000"/>
                <w:sz w:val="28"/>
                <w:szCs w:val="28"/>
              </w:rPr>
              <w:t>абилитации</w:t>
            </w:r>
            <w:proofErr w:type="spellEnd"/>
            <w:r w:rsidRPr="004D370D">
              <w:rPr>
                <w:rFonts w:ascii="Times New Roman" w:hAnsi="Times New Roman"/>
                <w:color w:val="000000"/>
                <w:sz w:val="28"/>
                <w:szCs w:val="28"/>
              </w:rPr>
              <w:t xml:space="preserve"> и обеспечение комплексного сопровождения людей с инвалидностью"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03 9 00 00000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1 276,7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 xml:space="preserve">Основное мероприятие "Формирование условий для развития системы комплексной реабилитации и </w:t>
            </w:r>
            <w:proofErr w:type="spellStart"/>
            <w:r w:rsidRPr="004D370D">
              <w:rPr>
                <w:rFonts w:ascii="Times New Roman" w:hAnsi="Times New Roman"/>
                <w:color w:val="000000"/>
                <w:sz w:val="28"/>
                <w:szCs w:val="28"/>
              </w:rPr>
              <w:t>абилитации</w:t>
            </w:r>
            <w:proofErr w:type="spellEnd"/>
            <w:r w:rsidRPr="004D370D">
              <w:rPr>
                <w:rFonts w:ascii="Times New Roman" w:hAnsi="Times New Roman"/>
                <w:color w:val="000000"/>
                <w:sz w:val="28"/>
                <w:szCs w:val="28"/>
              </w:rPr>
              <w:t xml:space="preserve"> инвалидов (детей-инвалидов), в том числе ранней помощи и сопровождаемого проживания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03 9 01 00000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1 276,7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 xml:space="preserve">Реализация мероприятий субъектов Российской Федерации в сфере реабилитации и </w:t>
            </w:r>
            <w:proofErr w:type="spellStart"/>
            <w:r w:rsidRPr="004D370D">
              <w:rPr>
                <w:rFonts w:ascii="Times New Roman" w:hAnsi="Times New Roman"/>
                <w:color w:val="000000"/>
                <w:sz w:val="28"/>
                <w:szCs w:val="28"/>
              </w:rPr>
              <w:t>абилитации</w:t>
            </w:r>
            <w:proofErr w:type="spellEnd"/>
            <w:r w:rsidRPr="004D370D">
              <w:rPr>
                <w:rFonts w:ascii="Times New Roman" w:hAnsi="Times New Roman"/>
                <w:color w:val="000000"/>
                <w:sz w:val="28"/>
                <w:szCs w:val="28"/>
              </w:rPr>
              <w:t xml:space="preserve">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9 01 R5140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1 276,7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9 01 R5140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1 276,7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9 01 R5140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1 276,7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4 350,0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4 350,0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"Развитие системы раннего выявления незаконных потребителей наркотиков среди детей и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29 2 07 00000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4 150,0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29 2 07 20040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4 150,0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29 2 07 20040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4 150,0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29 2 07 20040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4 150,0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"Развитие системы выявления незаконных потребителей наркотиков среди лиц, находящихся под надзором системы исполнения наказания"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29 2 08 00000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29 2 08 20040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29 2 08 20040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09</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29 2 08 20040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b/>
                <w:bCs/>
                <w:color w:val="000000"/>
                <w:sz w:val="28"/>
                <w:szCs w:val="28"/>
              </w:rPr>
            </w:pPr>
            <w:r w:rsidRPr="004D370D">
              <w:rPr>
                <w:rFonts w:ascii="Times New Roman" w:hAnsi="Times New Roman"/>
                <w:b/>
                <w:bCs/>
                <w:color w:val="000000"/>
                <w:sz w:val="28"/>
                <w:szCs w:val="28"/>
              </w:rPr>
              <w:t>Социальная политика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b/>
                <w:bCs/>
                <w:color w:val="000000"/>
                <w:sz w:val="28"/>
                <w:szCs w:val="28"/>
              </w:rPr>
            </w:pPr>
            <w:r w:rsidRPr="004D370D">
              <w:rPr>
                <w:rFonts w:ascii="Times New Roman" w:hAnsi="Times New Roman"/>
                <w:b/>
                <w:bCs/>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b/>
                <w:bCs/>
                <w:color w:val="000000"/>
                <w:sz w:val="28"/>
                <w:szCs w:val="28"/>
              </w:rPr>
            </w:pP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b/>
                <w:bCs/>
                <w:color w:val="000000"/>
                <w:sz w:val="28"/>
                <w:szCs w:val="28"/>
              </w:rPr>
            </w:pPr>
            <w:r w:rsidRPr="004D370D">
              <w:rPr>
                <w:rFonts w:ascii="Times New Roman" w:hAnsi="Times New Roman"/>
                <w:b/>
                <w:bCs/>
                <w:color w:val="000000"/>
                <w:sz w:val="28"/>
                <w:szCs w:val="28"/>
              </w:rPr>
              <w:t>55 826 956,1</w:t>
            </w:r>
          </w:p>
        </w:tc>
        <w:tc>
          <w:tcPr>
            <w:tcW w:w="425" w:type="dxa"/>
            <w:tcBorders>
              <w:left w:val="single" w:sz="4" w:space="0" w:color="auto"/>
            </w:tcBorders>
          </w:tcPr>
          <w:p w:rsidR="005472A9" w:rsidRPr="004D370D" w:rsidRDefault="005472A9" w:rsidP="004D370D">
            <w:pPr>
              <w:spacing w:after="0"/>
              <w:jc w:val="right"/>
              <w:rPr>
                <w:rFonts w:ascii="Times New Roman" w:hAnsi="Times New Roman"/>
                <w:b/>
                <w:bCs/>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Пенсионное обеспечение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1 415 823,9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1 415 823,9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"Развитие мер социальной поддержки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1 415 823,9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"Повышение уровня материального обеспечения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1 415 823,9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Пенсии государственным гражданским служащим за выслугу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03 2 01 72540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77 111,7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03 2 01 72540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771,2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03 2 01 72540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771,2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03 2 01 72540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76 340,5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03 2 01 72540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76 340,5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Региональная социальная доплата к пенсии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03 2 01 72550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8 418,0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03 2 01 72550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8 418,0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03 2 01 72550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8 418,0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Выплата региональных социальных доплат к пенсии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01 R0070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1 330 294,2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01 R0070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1 330 294,2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01 R0070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1 330 294,2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обслуживание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7 320 681,8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7 320 681,8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"Поддержка семьи, материнства и детства"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2 190,0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"Организация отдыха и оздоровления получателей социальных услуг в возрасте от 3 до 18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"Популяризация семейных ценностей и защита интересов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1 390,0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1 390,0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1 390,0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1 390,0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"Повышение эффективности и качества оказания социальных услуг в сфере социального обслуживания"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6 522 563,8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"Предоставление социальных услуг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6 522 563,8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6 400 366,4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6 400 366,4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6 303 116,8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97 249,6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Финансовое обеспечение осуществления оплаты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03 5 01 58370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21 140,4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03 5 01 58370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21 140,4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03 5 01 58370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21 140,4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на возмещение затрат негосударственным организациям за предоставление социальных услуг в форме социального обслуживания на дому, в полустационарной форме социального обслуживания и стационарной форме социального обслуживания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03 5 01 61260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101 057,0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03 5 01 61260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47 388,3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03 5 01 61260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47 388,3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03 5 01 61260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53 668,7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03 5 01 61260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53 668,7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"Повышение эффективности 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03 6 00 00000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795 928,0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"Обеспечение деятельности и информационной открытости 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03 6 01 00000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689 814,9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03 6 01 00590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689 814,9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03 6 01 00590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598 573,9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03 6 01 00590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598 573,9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03 6 01 00590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86 073,7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03 6 01 00590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86 073,7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03 6 01 00590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5 167,3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03 6 01 00590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5 167,3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"Развитие кадрового потенциала"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03 6 03 00000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106 113,1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03 6 03 00590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106 113,1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03 6 03 00590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106 113,1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03 6 03 00590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106 113,1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24 199 010,9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13 490 983,1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"Развитие первичной медико-санитарной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1 000 440,8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1 000 440,8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Бесплатное изготовление и ремонт зубных протезов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557 137,5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557 137,5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472 676,7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84 460,8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Организация обеспечения полноценным питанием детей в возрасте до трех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01 1 04 71030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426 116,8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01 1 04 71030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842,8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01 1 04 71030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842,8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01 1 04 71030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425 274,0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01 1 04 71030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413 476,5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01 1 04 71030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11 797,5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Организация обеспечения полноценным питанием беременных женщин, кормящих матерей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01 1 04 71040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17 186,5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01 1 04 71040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17 186,5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01 1 04 71040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16 478,5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01 1 04 71040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708,0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"Территориальное планирование учреждений здравоохранения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12 490 542,3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"Организационное обеспечение функционирования 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183 685,7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Единовременные денежные пособия, выплачиваемые в случае гибели или причинения вреда здоровью работников медицинских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01 8 02 72450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183 685,7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01 8 02 72450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183 685,7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01 8 02 72450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183 685,7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"Страховые взносы на обязательное медицинское страхование неработающего населения и межбюджетные трансферты, передаваемые территориальному фонду обязательного медицинского страхования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12 306 856,6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Страховые взносы на обязательное медицинское страхование неработающего населения, перечисляемые в бюджет Федерального фонда обязательного медицинского страхования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01 8 03 71110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12 306 856,6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01 8 03 71110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12 306 856,6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01 8 03 71110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12 306 856,6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7 553 607,1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"Поддержка семьи, материнства и детства"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61 090,2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"Социальная поддержка семей"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61 090,2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Единовременное пособие супружеским парам в связи с юбилеем семейной жизни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03 1 01 72190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61 090,2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03 1 01 72190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624,2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03 1 01 72190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624,2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03 1 01 72190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60 466,0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03 1 01 72190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60 466,0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"Развитие мер социальной поддержки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7 457 538,5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"Повышение уровня материального обеспечения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2 259 474,7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гражданам субсидий на оплату жилого помещения и коммунальных услуг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03 2 01 71190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744 201,8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03 2 01 71190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6 937,1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03 2 01 71190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6 937,1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03 2 01 71190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737 264,7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03 2 01 71190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737 264,7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Оплата пенсионерам, имеющим стаж работы не менее пяти лет в организациях, финансируемых из бюджета Ханты-Мансийского автономного округа – Югры, стоимости проезда и провоза багажа в случае переезда к новому месту жительства в другую местность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03 2 01 71290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92,8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03 2 01 71290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03 2 01 71290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03 2 01 71290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91,8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03 2 01 71290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91,8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Компенсация расходов на уплату взноса на капитальный ремонт, предоставляемая одиноко проживающим неработающим гражданам, достигшим возраста 70 лет или 80 лет, являющимся собственниками жилых помещений в многоквартирном доме; гражданам, проживающим в составе семьи, состоящей только из совместно проживающих неработающих граждан пенсионного возраста, достигших возраста 70 лет или 80 лет, являющимся собственниками жилых помещений в многоквартирном доме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03 2 01 71460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26 123,7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03 2 01 71460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343,3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03 2 01 71460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343,3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03 2 01 71460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25 780,4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03 2 01 71460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25 780,4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Выплата единовременной материальной помощи пенсионерам и гражданам, относящимся к отдельным льготным категориям населения, к памятным и праздничным датам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03 2 01 72160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286 215,2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03 2 01 72160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3 349,3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03 2 01 72160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3 349,3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03 2 01 72160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282 865,9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03 2 01 72160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282 865,9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Ежемесячные выплаты неработающим пенсионерам, имеющим стаж работы не менее 20 лет, и инвалидам с детства I и II групп</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03 2 01 72220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439 570,5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03 2 01 72220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4 159,3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03 2 01 72220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4 159,3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03 2 01 72220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435 411,2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03 2 01 72220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435 411,2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Выплата социального пособия на погребение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03 2 01 72320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7 952,4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03 2 01 72320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87,8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03 2 01 72320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87,8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03 2 01 72320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7 864,6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03 2 01 72320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7 864,6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Оказание государственной социальной помощи малоимущим семьям, малоимущим одиноко проживающим гражданам и дополнительных мер социальной помощи отдельным категориям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8 851,7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5 878,7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5 878,7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2 973,0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2 973,0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Оказание государственной социальной помощи на основании социального контракта отдельным категориям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01 R4040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731 871,9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01 R4040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731 871,9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01 R4040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731 871,9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Компенсация отдельным категориям граждан оплаты взноса на капитальный ремонт общего имущества в многоквартирном доме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01 R4620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14 594,7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01 R4620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14 594,7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01 R4620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14 594,7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"Реализация социальных гарантий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5 198 063,8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03 2 02 51370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24 190,8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03 2 02 51370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24 190,8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03 2 02 51370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24 190,8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147 990,4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28,2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28,2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147 962,2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147 962,2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03 2 02 52400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78,5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03 2 02 52400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78,5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03 2 02 52400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78,5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Оплата жилищно-коммунальных услуг отдельным категориям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812 411,8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664,7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664,7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811 747,1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811 747,1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03 2 02 52800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681,2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03 2 02 52800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681,2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03 2 02 52800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681,2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Обеспечение мер социальной поддержки иных категорий граждан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542 401,4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5 793,7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5 793,7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536 607,7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536 607,7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Обеспечение мер социальной поддержки ветеранов труда и тружеников тыла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03 2 02 71210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1 197 770,8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03 2 02 71210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13 144,7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03 2 02 71210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13 144,7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03 2 02 71210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1 184 626,1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03 2 02 71210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1 184 626,1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Обеспечение мер социальной поддержки реабилитированных лиц и лиц, признанных пострадавшими от политических репрессий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03 2 02 71220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35 819,9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03 2 02 71220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406,4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03 2 02 71220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406,4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03 2 02 71220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35 413,5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03 2 02 71220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35 413,5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Социальная поддержка отдельных категорий граждан, проживающих и работающих в сельской местности, рабочих поселках (поселках городского типа), по оплате жилого помещения и коммунальных услуг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03 2 02 71230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180 231,9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03 2 02 71230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1 742,9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03 2 02 71230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1 742,9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03 2 02 71230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178 489,0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03 2 02 71230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178 489,0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Компенсация расходов на оплату жилого помещения и отдельных видов коммунальных услуг педагогическим работникам образовательных организаций, а также иным категориям граждан, проживающих и работающих в сельских населенных пунктах и поселках городского типа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516 091,2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4 832,8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4 832,8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511 258,4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511 258,4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мер социальной поддержки гражданам, награжденным орденом "Родительская слава", медалью ордена "Родительская слава"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0,1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0,1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Обеспечение инвалидов техническими средствами реабилитации и услугами по их ремонту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44 102,7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44 102,7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44 102,7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Частичное возмещение расходов по оплате проезда к месту получения программного гемодиализа, химиотерапии и обратно гражданам, проживающим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19 996,1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202,6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202,6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19 793,5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19 793,5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Частичное возмещение расходов отдельным категориям граждан на оплату газификации жилых домов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1 518,9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1 500,2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1 500,2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Ежемесячное денежное обеспечение отдельных категорий граждан в связи с 65-летием Победы в Великой Отечественной войне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11 388,1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140,8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140,8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11 247,3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11 247,3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Обеспечение мер социальной поддержки иных категорий граждан (в денежной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468 786,6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4 965,4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4 965,4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463 821,2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463 821,2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Ежемесячное пособие родителям военнослужащих и сотрудников федеральных органов власти, погибших, пропавших без вести при исполнении обязанностей военной службы (военных обязанностей) по призыву, по контракту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12 896,1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131,1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131,1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12 765,0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12 765,0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Обеспечение мер социальной поддержки ветеранов труда и тружеников тыла (в денежной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1 158 570,5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11 799,2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11 799,2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1 146 771,3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1 146 771,3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Обеспечение мер социальной поддержки реабилитированных лиц и лиц, признанных пострадавшими от политических репрессий (в денежной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23 128,4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293,1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293,1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22 835,3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03 2 02 72250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22 835,3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"Повышение эффективности и качества оказания социальных услуг в сфере социального обслуживания"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34 978,4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Региональный проект "Старшее поколение"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P3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34 978,4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Организация приемных семей для пожилых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P3 72180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34 978,4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P3 72180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34 978,4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P3 72180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34 978,4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"Управление развитием отрасли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"Пожизненное материальное обеспечение спортсменов и тренеров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06 3 03 00000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Пожизненное материальное обеспечение спортсменов и тренеров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06 3 03 72580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06 3 03 72580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06 3 03 72580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699 257,3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"Содействие трудоустройству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699 257,3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"Предупреждение безработицы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07 1 01 00000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699 257,3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07 1 01 52900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699 257,3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07 1 01 52900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3 561,0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07 1 01 52900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3 561,0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07 1 01 52900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676 995,4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07 1 01 52900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665 614,1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Стипендии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07 1 01 52900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11 381,3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07 1 01 52900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18 700,9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 бюджету Пенсионного фонда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07 1 01 52900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570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18 700,9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"Развитие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3 492,0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"Комплексное развитие сельских территорий"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В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3 492,0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"Улучшение жилищных условий граждан, проживающих на сельских территориях"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В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3 492,0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Обеспечение комплексного развития сельских территорий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В 01 R5760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3 492,0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В 01 R5760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3 492,0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08 В 01 R5760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3 492,0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11 284,0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11 284,0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"Оказание материальной (финансовой) помощи малообеспеченным гражданам (семьям)"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11 284,0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Оказание материальной (финансовой) помощи малообеспеченным гражданам (семьям)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10 2 02 72380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11 284,0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10 2 02 72380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113,8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10 2 02 72380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113,8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10 2 02 72380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11 170,2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10 2 02 72380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11 170,2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"Развитие жилищной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2 434 667,4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"Создание условий для обеспечения жилыми помещениями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11 8 00 00000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2 434 667,4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"Улучшение жилищных условий ветеранов Великой Отечественной войны, ветеранов боевых действий, инвалидов и семей, имеющих детей-инвалидов, вставших на учет в качестве нуждающихся в жилых помещениях до 1 января 2005 года"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11 8 01 00000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54 757,5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11 8 01 51340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9 765,1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11 8 01 51340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9 765,1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11 8 01 51340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9 765,1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11 8 01 51350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21 383,7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11 8 01 51350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21 383,7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11 8 01 51350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21 383,7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11 8 01 51760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21 298,4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11 8 01 51760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21 298,4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11 8 01 51760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21 298,4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8 01 D1340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2 310,3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8 01 D1340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2 310,3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8 01 D1340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2 310,3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"Оказание государственной поддержки на улучшение жилищных условий отдельным категориям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11 8 07 00000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1 349 124,9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Обеспечение жильем граждан из числа коренных малочисленных народов Ханты-Мансийского автономного округа – Югры, признанных до 31 декабря 2013 года участниками подпрограмм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11 8 07 71320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459 288,1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11 8 07 71320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459 288,1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11 8 07 71320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459 288,1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на строительство или приобретение жилых помещений работникам, осуществляющим иную деятельность в органах государственной власти Ханты-Мансийского автономного округа – Югры, работникам государственных учреждений Ханты-Мансийского автономного округа – Югры, работникам иных органов, денежное содержание которых осуществляется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11 8 07 71330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13 798,9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11 8 07 71330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13 798,9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11 8 07 71330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13 798,9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социальной выплаты (доплаты) из бюджета Ханты-Мансийского автономного округа – Югры к накоплениям граждан (семей) по накопительному вкладу на счетах, открытых в банке в целях приобретения (строительства) жилого помещения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11 8 07 71350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441,3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11 8 07 71350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441,3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11 8 07 71350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441,3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социальных выплат отдельным категориям граждан на обеспечение жилыми помещениями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11 8 07 71360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875 596,6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11 8 07 71360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875 596,6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11 8 07 71360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875 596,6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"Предоставление компенсации по ипотечным жилищным кредитам (займам)"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11 8 08 00000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1 030 785,0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компенсации по ипотечным жилищным кредитам (займам)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11 8 08 72530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1 030 785,0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11 8 08 72530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1 030 785,0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11 8 08 72530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1 030 785,0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"Жилищно-коммунальный комплекс и городская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 xml:space="preserve">Подпрограмма "Повышение </w:t>
            </w:r>
            <w:proofErr w:type="spellStart"/>
            <w:r w:rsidRPr="004D370D">
              <w:rPr>
                <w:rFonts w:ascii="Times New Roman" w:hAnsi="Times New Roman"/>
                <w:color w:val="000000"/>
                <w:sz w:val="28"/>
                <w:szCs w:val="28"/>
              </w:rPr>
              <w:t>энергоэффективности</w:t>
            </w:r>
            <w:proofErr w:type="spellEnd"/>
            <w:r w:rsidRPr="004D370D">
              <w:rPr>
                <w:rFonts w:ascii="Times New Roman" w:hAnsi="Times New Roman"/>
                <w:color w:val="000000"/>
                <w:sz w:val="28"/>
                <w:szCs w:val="28"/>
              </w:rPr>
              <w:t xml:space="preserve"> в отраслях экономики"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12 6 00 00000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"Предоставление субсидий малоимущим гражданам на приобретение и установку приборов учета энергоресурсов"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12 6 04 00000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Организация адресной помощи малоимущему населению на приобретение и установку приборов учета энергоресурсов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12 6 04 72390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12 6 04 72390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12 6 04 72390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12 6 04 72390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12 6 04 72390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5 250,0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5 250,0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"Обеспечение выполнения полномочий и функций, возложенных на Аппарат Губернатора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5 250,0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Ежемесячная выплата почетным гражданам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26 4 06 72400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5 250,0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26 4 06 72400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5 250,0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26 4 06 72400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5 250,0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Охрана семьи и детства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21 020 480,2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1 368 435,8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"Ресурсное обеспечение в сфере образования, науки и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1 368 435,8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"Финансовое обеспечение полномочий исполнительного органа государственной власти Ханты-Мансийского автономного округа – Югры по исполнению публичных обязательств перед физическими лицами"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1 368 435,8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249 185,0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249 185,0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249 185,0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02 5 02 84050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1 119 250,8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02 5 02 84050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1 119 250,8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02 5 02 84050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1 119 250,8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19 385 976,8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"Поддержка семьи, материнства и детства"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19 385 976,8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"Социальная поддержка семей"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6 497 448,8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03 1 01 52700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9 869,4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03 1 01 52700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9 869,4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03 1 01 52700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9 869,4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03 1 01 53800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1 294 100,0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03 1 01 53800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415,3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03 1 01 53800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415,3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03 1 01 53800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1 293 684,7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03 1 01 53800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1 293 684,7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03 1 01 59400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180,8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03 1 01 59400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180,8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03 1 01 59400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180,8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 xml:space="preserve">Компенсация затрат родителей на воспитание, обучение детей-инвалидов на дому, на оплату услуг </w:t>
            </w:r>
            <w:proofErr w:type="spellStart"/>
            <w:r w:rsidRPr="004D370D">
              <w:rPr>
                <w:rFonts w:ascii="Times New Roman" w:hAnsi="Times New Roman"/>
                <w:color w:val="000000"/>
                <w:sz w:val="28"/>
                <w:szCs w:val="28"/>
              </w:rPr>
              <w:t>сурдопереводчиков</w:t>
            </w:r>
            <w:proofErr w:type="spellEnd"/>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03 1 01 71300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23 770,1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03 1 01 71300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223,9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03 1 01 71300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223,9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03 1 01 71300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23 546,2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03 1 01 71300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23 546,2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Ежемесячное пособие по уходу за ребенком от полутора до трех и от трех до четырех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03 1 01 72070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140 900,7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03 1 01 72070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1 466,3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03 1 01 72070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1 466,3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03 1 01 72070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139 434,4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03 1 01 72070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139 434,4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Ежемесячное социальное пособие на детей, потерявших кормильца, и детей-инвалидов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03 1 01 72080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456 481,5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03 1 01 72080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4 139,8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03 1 01 72080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4 139,8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03 1 01 72080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452 341,7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03 1 01 72080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452 341,7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Единовременное пособие при поступлении ребенка в первый класс общеобразовательной организации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03 1 01 72100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24 283,8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03 1 01 72100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238,3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03 1 01 72100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238,3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03 1 01 72100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24 045,5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03 1 01 72100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24 045,5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Ежемесячное пособие на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03 1 01 72120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589 177,4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03 1 01 72120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25 938,8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03 1 01 72120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25 938,8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03 1 01 72120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563 238,6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03 1 01 72120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563 238,6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Осуществление ежемесячных выплат на детей в возрасте от трех до семи лет включительно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01 R3020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3 838 767,1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01 R3020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3 838 767,1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01 R3020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3 838 767,1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Осуществление ежемесячных выплат на детей в возрасте от трех до семи лет включительно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01 R302F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119 918,0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01 R302F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119 918,0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01 R302F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119 918,0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 оставшихся без попечения родителей"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5 077 539,5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Выплата единовременного пособия при всех формах устройства детей, лишенных родительского попечения, в семью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03 1 02 52600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26 547,7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03 1 02 52600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26 547,7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03 1 02 52600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26 547,7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дополнительных гарантий прав на жилое помещение детям-сиротам и детям, оставшимся без попечения родителей, лицам из числа детей-сирот и детей, оставшихся без попечения родителей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03 1 02 71070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173,5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03 1 02 71070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03 1 02 71070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03 1 02 71070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171,5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03 1 02 71070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171,5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03 1 02 71170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157 538,6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03 1 02 71170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1 421,9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03 1 02 71170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1 421,9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03 1 02 71170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156 116,7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03 1 02 71170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156 116,7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денежной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03 1 02 72140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2 631 158,6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03 1 02 72140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23 529,1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03 1 02 72140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23 529,1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03 1 02 72140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2 607 629,5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03 1 02 72140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2 607 629,5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03 1 02 84060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1 142 067,8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03 1 02 84060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1 142 067,8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03 1 02 84060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1 142 067,8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03 1 02 84310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1 094 703,9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03 1 02 84310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1 094 703,9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03 1 02 84310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1 094 703,9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02 R0820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25 349,4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02 R0820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25 349,4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02 R0820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25 349,4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Региональный проект "Финансовая поддержка семей при рождении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P1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7 810 988,5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P1 50840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676 423,5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P1 50840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676 423,5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P1 50840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676 423,5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P1 5084F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79 944,1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P1 5084F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79 944,1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P1 5084F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79 944,1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Осуществление ежемесячной выплаты в связи с рождением (усыновлением) первого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P1 55730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2 050 251,2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P1 55730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2 050 251,2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P1 55730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2 050 251,2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мер социальной поддержки и выплата ежемесячного пособия многодетным семьям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P1 71180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1 291 079,5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P1 71180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11 678,5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P1 71180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11 678,5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P1 71180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1 279 401,0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P1 71180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1 279 401,0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Однократная дополнительная мера социальной поддержки семей при рождении третьего ребенка или последующих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P1 72040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442 671,3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P1 72040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1 477,4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P1 72040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1 477,4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P1 72040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441 193,9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P1 72040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441 193,9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мер социальной поддержки и выплата ежемесячного пособия многодетным семьям (в денежной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P1 72050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1 226 262,0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P1 72050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11 616,3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P1 72050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11 616,3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P1 72050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1 214 645,7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P1 72050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1 214 645,7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Единовременное пособие при рождении ребенка лицами из числа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P1 72110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2 063,4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P1 72110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22,5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P1 72110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22,5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P1 72110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2 040,9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P1 72110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2 040,9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Ежемесячная денежная выплата семьям в случае рождения третьего ребенка или последующих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P1 72130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1 587 195,5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P1 72130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22 349,5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P1 72130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22 349,5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P1 72130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1 564 846,0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P1 72130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1 564 846,0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подарка "Расту в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P1 72360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455 098,0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P1 72360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3 939,9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P1 72360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3 939,9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P1 72360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451 158,1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P1 72360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451 158,1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5 132,3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"Поддержка творческих инициатив, способствующих самореализации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5 132,3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"Поддержка одаренных детей и молодежи, развитие художественного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5 132,3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05 2 01 71160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5 132,3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05 2 01 71160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5 132,3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05 2 01 71160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5 132,3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811,8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"Управление развитием отрасли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811,8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"Обеспечение выполнения полномочий и функций Департамента физической культуры и спорта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811,8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06 3 01 71160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811,8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06 3 01 71160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811,8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06 3 01 71160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811,8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"Развитие жилищной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260 123,5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"Создание условий для обеспечения жилыми помещениями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11 8 00 00000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260 123,5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"Обеспечение жильем молодых семей в целях реализации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11 8 02 00000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260 123,5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 по обеспечению жильем молодых семей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8 02 R4970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260 123,5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8 02 R4970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260 123,5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 8 02 R4970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260 123,5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Другие вопросы в области социальной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1 870 959,3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1 868 406,0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"Поддержка семьи, материнства и детства"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743 864,3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 оставшихся без попечения родителей"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634 086,0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Субвенция на осуществление деятельности по опеке и попечительству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03 1 02 84320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634 086,0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03 1 02 84320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634 086,0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03 1 02 84320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634 086,0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"Популяризация семейных ценностей и защита интересов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109 778,3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109 778,3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99 167,3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99 167,3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10 611,0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03 1 05 99990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10 611,0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"Развитие мер социальной поддержки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270,0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"Реализация социальных гарантий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270,0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270,0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270,0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03 2 02 99990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270,0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"Повышение эффективности и качества оказания социальных услуг в сфере социального обслуживания"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648 412,8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"Предоставление социальных услуг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348 475,9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 xml:space="preserve">Субсидии на возмещение затрат негосударственным организациям на оплату услуг по социальной реабилитации и </w:t>
            </w:r>
            <w:proofErr w:type="spellStart"/>
            <w:r w:rsidRPr="004D370D">
              <w:rPr>
                <w:rFonts w:ascii="Times New Roman" w:hAnsi="Times New Roman"/>
                <w:color w:val="000000"/>
                <w:sz w:val="28"/>
                <w:szCs w:val="28"/>
              </w:rPr>
              <w:t>ресоциализации</w:t>
            </w:r>
            <w:proofErr w:type="spellEnd"/>
            <w:r w:rsidRPr="004D370D">
              <w:rPr>
                <w:rFonts w:ascii="Times New Roman" w:hAnsi="Times New Roman"/>
                <w:color w:val="000000"/>
                <w:sz w:val="28"/>
                <w:szCs w:val="28"/>
              </w:rPr>
              <w:t xml:space="preserve"> граждан, страдающих наркологическими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03 5 01 61250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2 455,6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03 5 01 61250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2 455,6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03 5 01 61250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2 455,6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на возмещение затрат негосударственным организациям за предоставление социальных услуг в форме социального обслуживания на дому, в полустационарной форме социального обслуживания и стационарной форме социального обслуживания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03 5 01 61260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331 785,7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03 5 01 61260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156 387,7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03 5 01 61260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156 387,7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03 5 01 61260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175 398,0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03 5 01 61260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175 398,0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на возмещение затрат негосударственным организациям на оплату услуг по социальной реабилитации лиц без определенного места жительства, лиц, освободившихся из мест лишения свободы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03 5 01 61310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1 010,2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03 5 01 61310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1 010,2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03 5 01 61310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1 010,2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на возмещение затрат негосударственным организациям на оплату услуг по оказанию помощи гражданам, пострадавшим от насилия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03 5 01 61400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1 026,9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03 5 01 61400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759,9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03 5 01 61400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759,9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03 5 01 61400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267,0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03 5 01 61400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267,0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на возмещение затрат негосударственным организациям на оплату услуг по повышению финансовой грамотности малоимущих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03 5 01 61560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3 050,5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03 5 01 61560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2 027,5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03 5 01 61560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2 027,5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03 5 01 61560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1 023,0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03 5 01 61560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1 023,0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9 147,0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1 147,0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1 147,0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"Организация и проведение социально значимых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4 987,5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4 987,5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1 548,0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1 548,0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3 439,5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3 354,5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"Укрепление материально-технической базы и обеспечение комплексной безопасности объектов государственных организаций социального обслуживания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276 625,3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103 602,4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103 602,4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103 602,4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Мероприятия по профилактике правонарушений в сфере общественного порядка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03 5 03 20050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325,5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03 5 03 20050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325,5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03 5 03 20050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325,5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03 5 03 42110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134 270,3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03 5 03 42110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134 270,3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03 5 03 42110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134 270,3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38 427,1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3 688,0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3 688,0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34 739,1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34 739,1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Региональный проект "Старшее поколение"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P3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18 324,1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14 324,1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14 324,1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14 324,1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P3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P3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5 P3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"Повышение эффективности 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03 6 00 00000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474 354,9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"Обеспечение деятельности и информационной открытости 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03 6 01 00000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473 774,9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03 6 01 02040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472 941,4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03 6 01 02040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459 507,1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03 6 01 02040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459 507,1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03 6 01 02040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13 160,7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03 6 01 02040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13 160,7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03 6 01 02040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273,6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03 6 01 02040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273,6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03 6 01 99990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833,5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03 6 01 99990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833,5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03 6 01 99990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833,5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"Развитие кадрового потенциала"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03 6 03 00000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580,0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03 6 03 99990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580,0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03 6 03 99990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580,0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03 6 03 99990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580,0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 xml:space="preserve">Подпрограмма "Совершенствование системы комплексной реабилитации и </w:t>
            </w:r>
            <w:proofErr w:type="spellStart"/>
            <w:r w:rsidRPr="004D370D">
              <w:rPr>
                <w:rFonts w:ascii="Times New Roman" w:hAnsi="Times New Roman"/>
                <w:color w:val="000000"/>
                <w:sz w:val="28"/>
                <w:szCs w:val="28"/>
              </w:rPr>
              <w:t>абилитации</w:t>
            </w:r>
            <w:proofErr w:type="spellEnd"/>
            <w:r w:rsidRPr="004D370D">
              <w:rPr>
                <w:rFonts w:ascii="Times New Roman" w:hAnsi="Times New Roman"/>
                <w:color w:val="000000"/>
                <w:sz w:val="28"/>
                <w:szCs w:val="28"/>
              </w:rPr>
              <w:t xml:space="preserve"> и обеспечение комплексного сопровождения людей с инвалидностью"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03 9 00 00000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1 504,0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 xml:space="preserve">Основное мероприятие "Формирование условий для развития системы комплексной реабилитации и </w:t>
            </w:r>
            <w:proofErr w:type="spellStart"/>
            <w:r w:rsidRPr="004D370D">
              <w:rPr>
                <w:rFonts w:ascii="Times New Roman" w:hAnsi="Times New Roman"/>
                <w:color w:val="000000"/>
                <w:sz w:val="28"/>
                <w:szCs w:val="28"/>
              </w:rPr>
              <w:t>абилитации</w:t>
            </w:r>
            <w:proofErr w:type="spellEnd"/>
            <w:r w:rsidRPr="004D370D">
              <w:rPr>
                <w:rFonts w:ascii="Times New Roman" w:hAnsi="Times New Roman"/>
                <w:color w:val="000000"/>
                <w:sz w:val="28"/>
                <w:szCs w:val="28"/>
              </w:rPr>
              <w:t xml:space="preserve"> инвалидов (детей-инвалидов), в том числе ранней помощи и сопровождаемого проживания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03 9 01 00000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1 504,0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 xml:space="preserve">Реализация мероприятий субъектов Российской Федерации в сфере реабилитации и </w:t>
            </w:r>
            <w:proofErr w:type="spellStart"/>
            <w:r w:rsidRPr="004D370D">
              <w:rPr>
                <w:rFonts w:ascii="Times New Roman" w:hAnsi="Times New Roman"/>
                <w:color w:val="000000"/>
                <w:sz w:val="28"/>
                <w:szCs w:val="28"/>
              </w:rPr>
              <w:t>абилитации</w:t>
            </w:r>
            <w:proofErr w:type="spellEnd"/>
            <w:r w:rsidRPr="004D370D">
              <w:rPr>
                <w:rFonts w:ascii="Times New Roman" w:hAnsi="Times New Roman"/>
                <w:color w:val="000000"/>
                <w:sz w:val="28"/>
                <w:szCs w:val="28"/>
              </w:rPr>
              <w:t xml:space="preserve">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9 01 R5140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1 504,0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9 01 R5140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1 504,0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9 01 R5140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1 504,0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2 433,3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2 433,3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"Чествование трудовых династий, старейшин и юбиляров из числа коренных малочисленных народов"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2 433,3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10 2 03 99990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2 433,3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10 2 03 99990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2 433,3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10 2 03 99990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2 433,3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"Гармонизация межнациональных и межконфессиональных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"Проведение мероприятий по формированию общероссийской гражданской идентичности, приуроченных к празднованию государственных праздников"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b/>
                <w:bCs/>
                <w:color w:val="000000"/>
                <w:sz w:val="28"/>
                <w:szCs w:val="28"/>
              </w:rPr>
            </w:pPr>
            <w:r w:rsidRPr="004D370D">
              <w:rPr>
                <w:rFonts w:ascii="Times New Roman" w:hAnsi="Times New Roman"/>
                <w:b/>
                <w:bCs/>
                <w:color w:val="000000"/>
                <w:sz w:val="28"/>
                <w:szCs w:val="28"/>
              </w:rPr>
              <w:t>Физическая культура и 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b/>
                <w:bCs/>
                <w:color w:val="000000"/>
                <w:sz w:val="28"/>
                <w:szCs w:val="28"/>
              </w:rPr>
            </w:pPr>
            <w:r w:rsidRPr="004D370D">
              <w:rPr>
                <w:rFonts w:ascii="Times New Roman" w:hAnsi="Times New Roman"/>
                <w:b/>
                <w:bCs/>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b/>
                <w:bCs/>
                <w:color w:val="000000"/>
                <w:sz w:val="28"/>
                <w:szCs w:val="28"/>
              </w:rPr>
            </w:pP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b/>
                <w:bCs/>
                <w:color w:val="000000"/>
                <w:sz w:val="28"/>
                <w:szCs w:val="28"/>
              </w:rPr>
            </w:pPr>
            <w:r w:rsidRPr="004D370D">
              <w:rPr>
                <w:rFonts w:ascii="Times New Roman" w:hAnsi="Times New Roman"/>
                <w:b/>
                <w:bCs/>
                <w:color w:val="000000"/>
                <w:sz w:val="28"/>
                <w:szCs w:val="28"/>
              </w:rPr>
              <w:t>6 263 806,5</w:t>
            </w:r>
          </w:p>
        </w:tc>
        <w:tc>
          <w:tcPr>
            <w:tcW w:w="425" w:type="dxa"/>
            <w:tcBorders>
              <w:left w:val="single" w:sz="4" w:space="0" w:color="auto"/>
            </w:tcBorders>
          </w:tcPr>
          <w:p w:rsidR="005472A9" w:rsidRPr="004D370D" w:rsidRDefault="005472A9" w:rsidP="004D370D">
            <w:pPr>
              <w:spacing w:after="0"/>
              <w:jc w:val="right"/>
              <w:rPr>
                <w:rFonts w:ascii="Times New Roman" w:hAnsi="Times New Roman"/>
                <w:b/>
                <w:bCs/>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Физическая культура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234 683,8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234 683,8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"Развитие физической культуры, массового и детско-юношеского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234 683,8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"Укрепление материально-технической базы учреждений спорта муниципальных образований"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06 1 04 00000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200 225,1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06 1 04 82110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166 480,5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06 1 04 82110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166 480,5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06 1 04 82110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166 480,5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на софинансирование расходов муниципальных образований по развитию сети спортивных объектов шаговой доступности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06 1 04 82130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33 744,6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06 1 04 82130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33 744,6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06 1 04 82130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33 744,6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"Проведение международных, всероссийских, окружных физкультурно-спортивных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06 1 08 00000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25 959,5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06 1 08 00590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25 959,5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06 1 08 00590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25 959,5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06 1 08 00590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12 189,2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06 1 08 00590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13 770,3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Региональный проект "Спорт – норма жизни"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1 P5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8 499,2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1 P5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8 499,2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1 P5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8 499,2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1 P5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8 499,2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Массовый 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990 341,5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990 341,5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"Развитие физической культуры, массового и детско-юношеского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76 529,4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Региональный проект "Спорт – норма жизни"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1 P5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76 529,4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1 P5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9 999,9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1 P5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9 999,9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1 P5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9 999,9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Оснащение объектов спортивной инфраструктуры спортивно-технологическим оборудованием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1 P5 52280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2 426,9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1 P5 52280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2 426,9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1 P5 52280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2 426,9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Приобретение спортивного оборудования и инвентаря для приведения организаций спортивной подготовки в нормативное состояние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1 P5 52290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64 102,6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1 P5 52290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64 102,6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1 P5 52290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64 102,6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"Развитие спорта высших достижений и системы подготовки спортивного резерва"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913 812,1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"Создание условий для удовлетворения потребности населения Ханты-Мансийского автономного округа – Югры в оказании услуг в сфере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06 2 06 00000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9 566,9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06 2 06 00590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9 566,9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06 2 06 00590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9 566,9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06 2 06 00590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9 566,9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"Развитие материально-технической базы учреждений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06 2 07 00000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904 245,2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некоммерческой организации "Фонд развития Ханты-Мансийского автономного округа – Югры" на финансовое обеспечение затрат на реализацию инвестиционного проекта в сфере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06 2 07 62120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904 245,2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06 2 07 62120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904 245,2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06 2 07 62120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904 245,2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Спорт высших достижений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4 986 800,4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1 276,7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 xml:space="preserve">Подпрограмма "Совершенствование системы комплексной реабилитации и </w:t>
            </w:r>
            <w:proofErr w:type="spellStart"/>
            <w:r w:rsidRPr="004D370D">
              <w:rPr>
                <w:rFonts w:ascii="Times New Roman" w:hAnsi="Times New Roman"/>
                <w:color w:val="000000"/>
                <w:sz w:val="28"/>
                <w:szCs w:val="28"/>
              </w:rPr>
              <w:t>абилитации</w:t>
            </w:r>
            <w:proofErr w:type="spellEnd"/>
            <w:r w:rsidRPr="004D370D">
              <w:rPr>
                <w:rFonts w:ascii="Times New Roman" w:hAnsi="Times New Roman"/>
                <w:color w:val="000000"/>
                <w:sz w:val="28"/>
                <w:szCs w:val="28"/>
              </w:rPr>
              <w:t xml:space="preserve"> и обеспечение комплексного сопровождения людей с инвалидностью"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03 9 00 00000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1 276,7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 xml:space="preserve">Основное мероприятие "Формирование условий для развития системы комплексной реабилитации и </w:t>
            </w:r>
            <w:proofErr w:type="spellStart"/>
            <w:r w:rsidRPr="004D370D">
              <w:rPr>
                <w:rFonts w:ascii="Times New Roman" w:hAnsi="Times New Roman"/>
                <w:color w:val="000000"/>
                <w:sz w:val="28"/>
                <w:szCs w:val="28"/>
              </w:rPr>
              <w:t>абилитации</w:t>
            </w:r>
            <w:proofErr w:type="spellEnd"/>
            <w:r w:rsidRPr="004D370D">
              <w:rPr>
                <w:rFonts w:ascii="Times New Roman" w:hAnsi="Times New Roman"/>
                <w:color w:val="000000"/>
                <w:sz w:val="28"/>
                <w:szCs w:val="28"/>
              </w:rPr>
              <w:t xml:space="preserve"> инвалидов (детей-инвалидов), в том числе ранней помощи и сопровождаемого проживания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03 9 01 00000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1 276,7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 xml:space="preserve">Реализация мероприятий субъектов Российской Федерации в сфере реабилитации и </w:t>
            </w:r>
            <w:proofErr w:type="spellStart"/>
            <w:r w:rsidRPr="004D370D">
              <w:rPr>
                <w:rFonts w:ascii="Times New Roman" w:hAnsi="Times New Roman"/>
                <w:color w:val="000000"/>
                <w:sz w:val="28"/>
                <w:szCs w:val="28"/>
              </w:rPr>
              <w:t>абилитации</w:t>
            </w:r>
            <w:proofErr w:type="spellEnd"/>
            <w:r w:rsidRPr="004D370D">
              <w:rPr>
                <w:rFonts w:ascii="Times New Roman" w:hAnsi="Times New Roman"/>
                <w:color w:val="000000"/>
                <w:sz w:val="28"/>
                <w:szCs w:val="28"/>
              </w:rPr>
              <w:t xml:space="preserve">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9 01 R5140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1 276,7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9 01 R5140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1 276,7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 9 01 R5140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1 276,7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4 980 782,0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"Развитие физической культуры, массового и детско-юношеского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8 380,7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Региональный проект "Спорт – норма жизни"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1 P5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8 380,7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1 P5 50810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8 380,7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1 P5 50810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8 380,7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1 P5 50810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8 380,7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"Развитие спорта высших достижений и системы подготовки спортивного резерва"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4 971 813,1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"Обеспечение подготовки спортивного резерва и сборных команд Ханты-Мансийского автономного округа – Югры по видам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658 268,6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06 2 01 00590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658 105,3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06 2 01 00590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658 105,3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06 2 01 00590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420 204,0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06 2 01 00590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237 901,3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негосударственным организациям на выполнение государственного социального заказа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06 2 01 61570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163,3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06 2 01 61570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163,3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06 2 01 61570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163,3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"Проведение окружных, региональных, всероссийских и международных соревнований по видам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165 961,4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06 2 02 00590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165 961,4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06 2 02 00590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165 961,4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06 2 02 00590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12 156,0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06 2 02 00590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153 805,4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"Ежемесячные, единовременные стипендии спортсменам, спортсменам-инвалидам и их тренерам"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125 146,0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06 2 03 99990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125 146,0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06 2 03 99990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125 146,0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06 2 03 99990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125 146,0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"Комплекс мероприятий по обеспечению процесса спортивной подготовки"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06 2 04 00000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110,6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06 2 04 00590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110,6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06 2 04 00590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110,6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06 2 04 00590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110,6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"Государственная поддержка некоммерческих организаций (за исключением государственных (муниципальных) учреждений), в том числе осуществляющих развитие игровых видов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06 2 05 00000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1 340 984,5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Гранты в форме субсидии некоммерческим организациям (за исключением государственных (муниципальных) учреждений), в том числе осуществляющим развитие игровых видов спорта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06 2 05 61420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1 340 984,5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06 2 05 61420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1 340 984,5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06 2 05 61420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1 340 984,5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"Создание условий для удовлетворения потребности населения Ханты-Мансийского автономного округа – Югры в оказании услуг в сфере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06 2 06 00000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2 676 488,0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06 2 06 00590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2 676 488,0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06 2 06 00590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2 676 488,0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06 2 06 00590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1 004 407,1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06 2 06 00590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1 672 080,9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"Развитие материально-технической базы учреждений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06 2 07 00000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4 854,0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06 2 07 99990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4 854,0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06 2 07 99990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4 854,0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Исполнение судебных актов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06 2 07 99990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4 854,0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"Управление развитием отрасли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588,2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"Обеспечение выполнения полномочий и функций Департамента физической культуры и спорта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588,2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06 3 01 99990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588,2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06 3 01 99990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588,2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06 3 01 99990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588,2</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3 815,0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3 815,0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"Организация, проведение мероприятий, направленных на развитие традиционной культуры, фольклора, национального спорта и международных связей, сохранение культурного наследия коренных малочисленных народов, и участие в 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10 2 05 00000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3 815,0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10 2 05 00590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10 2 05 00590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10 2 05 00590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Поддержка экономического и социального развития коренных малочисленных народов Севера, Сибири и Дальнего Востока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2 05 R5150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3 565,0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2 05 R5150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3 565,0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2 05 R5150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3 565,0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566,6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566,6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"Постановка спектаклей, организация и проведение турниров, соревнований, выставок и других мероприятий, направленных на формирование негативного отношения к незаконному обороту и потреблению наркотиков"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29 2 06 00000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566,6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29 2 06 20040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566,6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29 2 06 20040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566,6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29 2 06 20040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566,6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360,1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"Гармонизация межнациональных и межконфессиональных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"Проведение спортивных состязаний и спартакиад народов России, проживающих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30 1 09 00000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30 1 09 00590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30 1 09 00590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30 1 09 00590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"Профилактика экстремизма, обеспечение гражданского единства"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110,1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"Профилактика ксенофобии и экстремизма, подготовка кадров в сфере формирования установок толерантного сознания и межкультурного воспитания"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110,1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110,1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110,1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110,1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Другие вопросы в области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51 980,8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51 980,8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"Управление развитием отрасли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51 980,8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"Административное обеспечение деятельности Департамента физической культуры и спорта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06 3 02 00000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51 980,8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06 3 02 02040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51 980,8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06 3 02 02040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48 244,1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06 3 02 02040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48 244,1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06 3 02 02040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3 736,7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05</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06 3 02 02040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3 736,7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b/>
                <w:bCs/>
                <w:color w:val="000000"/>
                <w:sz w:val="28"/>
                <w:szCs w:val="28"/>
              </w:rPr>
            </w:pPr>
            <w:r w:rsidRPr="004D370D">
              <w:rPr>
                <w:rFonts w:ascii="Times New Roman" w:hAnsi="Times New Roman"/>
                <w:b/>
                <w:bCs/>
                <w:color w:val="000000"/>
                <w:sz w:val="28"/>
                <w:szCs w:val="28"/>
              </w:rPr>
              <w:t>Средства массовой информации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b/>
                <w:bCs/>
                <w:color w:val="000000"/>
                <w:sz w:val="28"/>
                <w:szCs w:val="28"/>
              </w:rPr>
            </w:pPr>
            <w:r w:rsidRPr="004D370D">
              <w:rPr>
                <w:rFonts w:ascii="Times New Roman" w:hAnsi="Times New Roman"/>
                <w:b/>
                <w:bCs/>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b/>
                <w:bCs/>
                <w:color w:val="000000"/>
                <w:sz w:val="28"/>
                <w:szCs w:val="28"/>
              </w:rPr>
            </w:pP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b/>
                <w:bCs/>
                <w:color w:val="000000"/>
                <w:sz w:val="28"/>
                <w:szCs w:val="28"/>
              </w:rPr>
            </w:pPr>
            <w:r w:rsidRPr="004D370D">
              <w:rPr>
                <w:rFonts w:ascii="Times New Roman" w:hAnsi="Times New Roman"/>
                <w:b/>
                <w:bCs/>
                <w:color w:val="000000"/>
                <w:sz w:val="28"/>
                <w:szCs w:val="28"/>
              </w:rPr>
              <w:t>1 208 585,8</w:t>
            </w:r>
          </w:p>
        </w:tc>
        <w:tc>
          <w:tcPr>
            <w:tcW w:w="425" w:type="dxa"/>
            <w:tcBorders>
              <w:left w:val="single" w:sz="4" w:space="0" w:color="auto"/>
            </w:tcBorders>
          </w:tcPr>
          <w:p w:rsidR="005472A9" w:rsidRPr="004D370D" w:rsidRDefault="005472A9" w:rsidP="004D370D">
            <w:pPr>
              <w:spacing w:after="0"/>
              <w:jc w:val="right"/>
              <w:rPr>
                <w:rFonts w:ascii="Times New Roman" w:hAnsi="Times New Roman"/>
                <w:b/>
                <w:bCs/>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Телевидение и радиовещание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820 955,8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"Оказание содействия добровольному переселению в Ханты-Мансийский автономный округ – Югру соотечественников, проживающих за рубежом, на 2020–2025 годы"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"Информационное обеспечение реализации подпрограммы"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07 5 01 00590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07 5 01 00590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07 5 01 00590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"Информационное обеспечение реализации мероприятий, направленных на защиту прав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10 2 07 00000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10 2 07 00590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10 2 07 00590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10 2 07 00590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816 255,8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"Создание условий для развития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406 482,1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"Развитие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21 1 02 00000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406 482,1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21 1 02 00590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406 482,1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21 1 02 00590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406 482,1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21 1 02 00590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406 482,1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 xml:space="preserve">Подпрограмма "Организация и содействие проведению мероприятий по реализации государственной политики развития внешних связей и </w:t>
            </w:r>
            <w:proofErr w:type="spellStart"/>
            <w:r w:rsidRPr="004D370D">
              <w:rPr>
                <w:rFonts w:ascii="Times New Roman" w:hAnsi="Times New Roman"/>
                <w:color w:val="000000"/>
                <w:sz w:val="28"/>
                <w:szCs w:val="28"/>
              </w:rPr>
              <w:t>экспоиндустрии</w:t>
            </w:r>
            <w:proofErr w:type="spellEnd"/>
            <w:r w:rsidRPr="004D370D">
              <w:rPr>
                <w:rFonts w:ascii="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12 855,0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"Развитие сотрудничества с органами власти и регионами иностранных государств, субъектами Российской Федерации, международными организациями, в том числе внесение членских взносов Ханты-Мансийского автономного округа – Югры в международные организации"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12 855,0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21 2 01 00590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12 855,0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21 2 01 00590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12 855,0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21 2 01 00590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12 855,0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"Обеспечение доступа граждан к информации о социально значимых мероприятиях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396 918,7</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"Обеспечение открытости органов власти"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306 378,9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21 3 01 00590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306 378,9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21 3 01 00590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306 378,9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21 3 01 00590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306 378,9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"Поддержка социально значимых проектов средств массовой информации"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21 3 02 00000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90 539,8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21 3 02 00590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90 539,8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21 3 02 00590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90 539,8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21 3 02 00590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90 539,8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"Проведение информационной антинаркотической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29 2 05 00000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29 2 05 00590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29 2 05 00590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29 2 05 00590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"Обеспечение защиты прав потребителей"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"Правовое просвещение и информирование в сфере защиты прав потребителей"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29 3 01 00590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29 3 01 00590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29 3 01 00590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3 100,0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"Профилактика экстремизма, обеспечение гражданского единства"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2 600,0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"Информационное обеспечение реализации государственной национальной политики и мероприятий по профилактике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2 600,0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2 600,0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2 600,0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30 2 06 00590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2 600,0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"Развитие российского казачества"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"Информационная поддержка возрождения культуры, традиций и обычаев казачьих обществ"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30 3 06 00000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30 3 06 00590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30 3 06 00590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30 3 06 00590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Периодическая печать и издательства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24 382,9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24 382,9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"Создание условий для развития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24 382,9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"Развитие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21 1 02 00000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24 382,9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21 1 02 00590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24 382,9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21 1 02 00590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24 382,9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21 1 02 00590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610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24 382,9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Другие вопросы в области средств массовой информации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363 247,1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490,0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"Оказание содействия добровольному переселению в Ханты-Мансийский автономный округ – Югру соотечественников, проживающих за рубежом, на 2020–2025 годы"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490,0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"Информационное обеспечение реализации подпрограммы"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490,0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07 5 01 99990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490,0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07 5 01 99990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490,0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07 5 01 99990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490,0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1 880,0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1 880,0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"Гранты и премии в сфере сохранения, развития, популяризации традиционной культуры, фольклора, традиций, языка,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10 2 04 00000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10 2 04 99990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10 2 04 99990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10 2 04 99990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350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350,0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"Организация, проведение мероприятий, направленных на развитие традиционной культуры, фольклора, национального спорта и международных связей, сохранение культурного наследия коренных малочисленных народов, и участие в 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10 2 05 00000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1 530,0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10 2 05 99990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1 530,0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10 2 05 99990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1 530,0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10 2 05 99990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1 530,0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360 877,1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"Создание условий для развития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225 000,0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"Развитие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21 1 02 00000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225 000,0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на реализацию инициативных проектов, отобранных по результатам конкурса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21 1 02 82750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225 000,0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21 1 02 82750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225 000,0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21 1 02 82750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225 000,0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"Обеспечение доступа граждан к информации о социально значимых мероприятиях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11 751,1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"Поддержка социально значимых проектов средств массовой информации"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21 3 02 00000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11 751,1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работ (услуг) по информационному освещению деятельности органов государственной власти Ханты-Мансийского автономного округа – Югры и поддержка средств массовой информации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21 3 02 98700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11 751,1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21 3 02 98700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11 751,1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21 3 02 98700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810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11 751,1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"Обеспечение реализации государственной программы"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124 126,0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"Выполнение функций, возложенных на Департамент общественных и внешних связей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124 126,0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124 126,0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120 192,4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120 192,4</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3 933,6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04</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3 933,6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b/>
                <w:bCs/>
                <w:color w:val="000000"/>
                <w:sz w:val="28"/>
                <w:szCs w:val="28"/>
              </w:rPr>
            </w:pPr>
            <w:r w:rsidRPr="004D370D">
              <w:rPr>
                <w:rFonts w:ascii="Times New Roman" w:hAnsi="Times New Roman"/>
                <w:b/>
                <w:bCs/>
                <w:color w:val="000000"/>
                <w:sz w:val="28"/>
                <w:szCs w:val="28"/>
              </w:rPr>
              <w:t>Обслуживание государственного (муниципального) долга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b/>
                <w:bCs/>
                <w:color w:val="000000"/>
                <w:sz w:val="28"/>
                <w:szCs w:val="28"/>
              </w:rPr>
            </w:pPr>
            <w:r w:rsidRPr="004D370D">
              <w:rPr>
                <w:rFonts w:ascii="Times New Roman" w:hAnsi="Times New Roman"/>
                <w:b/>
                <w:bCs/>
                <w:color w:val="000000"/>
                <w:sz w:val="28"/>
                <w:szCs w:val="28"/>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b/>
                <w:bCs/>
                <w:color w:val="000000"/>
                <w:sz w:val="28"/>
                <w:szCs w:val="28"/>
              </w:rPr>
            </w:pP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b/>
                <w:bCs/>
                <w:color w:val="000000"/>
                <w:sz w:val="28"/>
                <w:szCs w:val="28"/>
              </w:rPr>
            </w:pPr>
            <w:r w:rsidRPr="004D370D">
              <w:rPr>
                <w:rFonts w:ascii="Times New Roman" w:hAnsi="Times New Roman"/>
                <w:b/>
                <w:bCs/>
                <w:color w:val="000000"/>
                <w:sz w:val="28"/>
                <w:szCs w:val="28"/>
              </w:rPr>
              <w:t>1 724 012,1</w:t>
            </w:r>
          </w:p>
        </w:tc>
        <w:tc>
          <w:tcPr>
            <w:tcW w:w="425" w:type="dxa"/>
            <w:tcBorders>
              <w:left w:val="single" w:sz="4" w:space="0" w:color="auto"/>
            </w:tcBorders>
          </w:tcPr>
          <w:p w:rsidR="005472A9" w:rsidRPr="004D370D" w:rsidRDefault="005472A9" w:rsidP="004D370D">
            <w:pPr>
              <w:spacing w:after="0"/>
              <w:jc w:val="right"/>
              <w:rPr>
                <w:rFonts w:ascii="Times New Roman" w:hAnsi="Times New Roman"/>
                <w:b/>
                <w:bCs/>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Обслуживание государственного (муниципального) внутреннего долга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1 724 012,1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"Управление государственными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19 0 00 00000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1 724 012,1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"Управление государственным долгом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19 2 00 00000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1 724 012,1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"Обслуживание государственного долга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19 2 01 00000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1 724 012,1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Процентные платежи по государственному долгу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19 2 01 20170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1 724 012,1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Обслуживание государственного (муниципального) долга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19 2 01 20170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700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1 724 012,1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Обслуживание государственного долга субъекта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19 2 01 20170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720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1 724 012,1</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b/>
                <w:bCs/>
                <w:color w:val="000000"/>
                <w:sz w:val="28"/>
                <w:szCs w:val="28"/>
              </w:rPr>
            </w:pPr>
            <w:r w:rsidRPr="004D370D">
              <w:rPr>
                <w:rFonts w:ascii="Times New Roman" w:hAnsi="Times New Roman"/>
                <w:b/>
                <w:bCs/>
                <w:color w:val="000000"/>
                <w:sz w:val="28"/>
                <w:szCs w:val="28"/>
              </w:rPr>
              <w:t>Межбюджетные трансферты общего характера бюджетам бюджетной системы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b/>
                <w:bCs/>
                <w:color w:val="000000"/>
                <w:sz w:val="28"/>
                <w:szCs w:val="28"/>
              </w:rPr>
            </w:pPr>
            <w:r w:rsidRPr="004D370D">
              <w:rPr>
                <w:rFonts w:ascii="Times New Roman" w:hAnsi="Times New Roman"/>
                <w:b/>
                <w:bCs/>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b/>
                <w:bCs/>
                <w:color w:val="000000"/>
                <w:sz w:val="28"/>
                <w:szCs w:val="28"/>
              </w:rPr>
            </w:pP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b/>
                <w:bCs/>
                <w:color w:val="000000"/>
                <w:sz w:val="28"/>
                <w:szCs w:val="28"/>
              </w:rPr>
            </w:pPr>
            <w:r w:rsidRPr="004D370D">
              <w:rPr>
                <w:rFonts w:ascii="Times New Roman" w:hAnsi="Times New Roman"/>
                <w:b/>
                <w:bCs/>
                <w:color w:val="000000"/>
                <w:sz w:val="28"/>
                <w:szCs w:val="28"/>
              </w:rPr>
              <w:t>15 495 422,5</w:t>
            </w:r>
          </w:p>
        </w:tc>
        <w:tc>
          <w:tcPr>
            <w:tcW w:w="425" w:type="dxa"/>
            <w:tcBorders>
              <w:left w:val="single" w:sz="4" w:space="0" w:color="auto"/>
            </w:tcBorders>
          </w:tcPr>
          <w:p w:rsidR="005472A9" w:rsidRPr="004D370D" w:rsidRDefault="005472A9" w:rsidP="004D370D">
            <w:pPr>
              <w:spacing w:after="0"/>
              <w:jc w:val="right"/>
              <w:rPr>
                <w:rFonts w:ascii="Times New Roman" w:hAnsi="Times New Roman"/>
                <w:b/>
                <w:bCs/>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Дотации на выравнивание бюджетной обеспеченности субъектов Российской Федерации и муниципальных образований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11 432 440,9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11 432 440,9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"Выравнивание финансовых возможностей и содействие сбалансированности местных бюджетов"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11 432 440,9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"Выравнивание бюджетной обеспеченности муниципальных районов (городских округов) и поселений"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20 1 01 00000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11 432 440,9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Дотации на выравнивание бюджетной обеспеченности муниципальных районов (городских округов)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20 1 01 81010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11 432 440,9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20 1 01 81010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11 432 440,9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01</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20 1 01 81010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11 432 440,9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1 973 020,3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1 966 020,3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"Выравнивание финансовых возможностей и содействие сбалансированности местных бюджетов"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1 000 000,0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"Поддержка мер по обеспечению сбалансированности местных бюджетов и компенсация дополнительных расходов, возникших в результате решений, принятых органами власти другого уровня"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20 1 02 00000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1 000 000,0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Дотации на поддержку мер по обеспечению сбалансированности бюджетов городских округов и муниципальных районов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20 1 02 81030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1 000 000,0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20 1 02 81030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1 000 000,0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20 1 02 81030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1 000 000,0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966 020,3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"Повышение эффективности деятельности органов местного самоуправления муниципальных образований"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766 020,3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20 3 01 81040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100 000,0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20 3 01 81040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100 000,0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20 3 01 81040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100 000,0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Дотации для поощрения достижения наилучших значений показателей деятельности органов местного самоуправления муниципальных районов и городских округов автономного округа, стимулирования роста налогового потенциала и качества планирования доходов в городских округах и муниципальных районах автономного округа за счет средств дотации (гранта) из федерального бюджета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20 3 01 81080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666 020,3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20 3 01 81080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666 020,3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20 3 01 81080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666 020,3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"Повышение качества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20 3 02 00000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200 000,0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20 3 02 81050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100 000,0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20 3 02 81050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100 000,0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20 3 02 81050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100 000,0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Дотации в целях стимулирования роста налогового потенциала и качества планирования доходов в городских округах и муниципальных районах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20 3 02 81060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100 000,0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20 3 02 81060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100 000,0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20 3 02 81060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100 000,0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Непрограммное направление деятельности "Межбюджетные трансферты, передаваемые бюджетам муниципальных образований Ханты-Мансийского автономного округа – Югры, не отнесенные к государственным программам"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Премирование победителей Всероссийского конкурса "Лучшая муниципальная практика"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40 4 00 53990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40 4 00 53990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02</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40 4 00 53990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510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Прочие межбюджетные трансферты общего характера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2 089 961,3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Государственная программа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2 089 961,3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Подпрограмма "Выравнивание финансовых возможностей и содействие сбалансированности местных бюджетов"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2 089 961,3</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"Выравнивание бюджетной обеспеченности муниципальных районов (городских округов) и поселений"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20 1 01 00000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1 564 248,5</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 муниципальным районам на выравнивание бюджетной обеспеченности поселений, входящих в состав муниципальных районов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20 1 01 82410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789 667,9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20 1 01 82410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789 667,9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20 1 01 82410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789 667,9</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20 1 01 84260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774 580,6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20 1 01 84260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774 580,6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20 1 01 84260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530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774 580,6</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Основное мероприятие "Поддержка мер по обеспечению сбалансированности местных бюджетов и компенсация дополнительных расходов, возникших в результате решений, принятых органами власти другого уровня"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20 1 02 00000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525 712,8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Субсидия бюджету городского округа город Ханты-Мансийск на осуществление функций административного центра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20 1 02 82400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450 000,0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20 1 02 82400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450 000,0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20 1 02 82400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520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450 000,0</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межбюджетные трансферты на возмещение (компенсацию) части расходов по доставке в муниципальные образования Ханты-Мансийского автономного округа – Югры продукции (товаров), необходимой для обеспечения жизнедеятельности населения муниципальных образований Ханты-Мансийского автономного округа – Югры, отнесенных к территориям с ограниченными сроками завоза грузов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20 1 02 85140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75 712,8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20 1 02 85140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500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75 712,8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color w:val="000000"/>
                <w:sz w:val="28"/>
                <w:szCs w:val="28"/>
              </w:rPr>
            </w:pPr>
            <w:r w:rsidRPr="004D370D">
              <w:rPr>
                <w:rFonts w:ascii="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03</w:t>
            </w: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20 1 02 85140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color w:val="000000"/>
                <w:sz w:val="28"/>
                <w:szCs w:val="28"/>
              </w:rPr>
            </w:pPr>
            <w:r w:rsidRPr="004D370D">
              <w:rPr>
                <w:rFonts w:ascii="Times New Roman" w:hAnsi="Times New Roman"/>
                <w:color w:val="000000"/>
                <w:sz w:val="28"/>
                <w:szCs w:val="28"/>
              </w:rPr>
              <w:t>540</w:t>
            </w: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color w:val="000000"/>
                <w:sz w:val="28"/>
                <w:szCs w:val="28"/>
              </w:rPr>
            </w:pPr>
            <w:r w:rsidRPr="004D370D">
              <w:rPr>
                <w:rFonts w:ascii="Times New Roman" w:hAnsi="Times New Roman"/>
                <w:color w:val="000000"/>
                <w:sz w:val="28"/>
                <w:szCs w:val="28"/>
              </w:rPr>
              <w:t>75 712,8</w:t>
            </w:r>
          </w:p>
        </w:tc>
        <w:tc>
          <w:tcPr>
            <w:tcW w:w="425" w:type="dxa"/>
            <w:tcBorders>
              <w:left w:val="single" w:sz="4" w:space="0" w:color="auto"/>
            </w:tcBorders>
          </w:tcPr>
          <w:p w:rsidR="005472A9" w:rsidRPr="004D370D" w:rsidRDefault="005472A9" w:rsidP="004D370D">
            <w:pPr>
              <w:spacing w:after="0"/>
              <w:jc w:val="right"/>
              <w:rPr>
                <w:rFonts w:ascii="Times New Roman" w:hAnsi="Times New Roman"/>
                <w:color w:val="000000"/>
                <w:sz w:val="28"/>
                <w:szCs w:val="28"/>
              </w:rPr>
            </w:pPr>
          </w:p>
        </w:tc>
      </w:tr>
      <w:tr w:rsidR="005472A9" w:rsidRPr="004D370D" w:rsidTr="00F61A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472A9" w:rsidRPr="004D370D" w:rsidRDefault="005472A9" w:rsidP="004D370D">
            <w:pPr>
              <w:spacing w:after="0"/>
              <w:rPr>
                <w:rFonts w:ascii="Times New Roman" w:hAnsi="Times New Roman"/>
                <w:b/>
                <w:bCs/>
                <w:color w:val="000000"/>
                <w:sz w:val="28"/>
                <w:szCs w:val="28"/>
              </w:rPr>
            </w:pPr>
            <w:r w:rsidRPr="004D370D">
              <w:rPr>
                <w:rFonts w:ascii="Times New Roman" w:hAnsi="Times New Roman"/>
                <w:b/>
                <w:bCs/>
                <w:color w:val="000000"/>
                <w:sz w:val="28"/>
                <w:szCs w:val="28"/>
              </w:rPr>
              <w:t>Всего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b/>
                <w:bCs/>
                <w:color w:val="000000"/>
                <w:sz w:val="28"/>
                <w:szCs w:val="28"/>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b/>
                <w:bCs/>
                <w:color w:val="000000"/>
                <w:sz w:val="28"/>
                <w:szCs w:val="28"/>
              </w:rPr>
            </w:pPr>
          </w:p>
        </w:tc>
        <w:tc>
          <w:tcPr>
            <w:tcW w:w="18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472A9" w:rsidRPr="004D370D" w:rsidRDefault="005472A9" w:rsidP="005F0741">
            <w:pPr>
              <w:spacing w:after="0"/>
              <w:jc w:val="center"/>
              <w:rPr>
                <w:rFonts w:ascii="Times New Roman" w:hAnsi="Times New Roman"/>
                <w:b/>
                <w:bCs/>
                <w:color w:val="000000"/>
                <w:sz w:val="28"/>
                <w:szCs w:val="28"/>
              </w:rPr>
            </w:pPr>
          </w:p>
        </w:tc>
        <w:tc>
          <w:tcPr>
            <w:tcW w:w="1985"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5472A9" w:rsidRPr="004D370D" w:rsidRDefault="005472A9" w:rsidP="005F0741">
            <w:pPr>
              <w:spacing w:after="0"/>
              <w:jc w:val="right"/>
              <w:rPr>
                <w:rFonts w:ascii="Times New Roman" w:hAnsi="Times New Roman"/>
                <w:b/>
                <w:bCs/>
                <w:color w:val="000000"/>
                <w:sz w:val="28"/>
                <w:szCs w:val="28"/>
              </w:rPr>
            </w:pPr>
            <w:r w:rsidRPr="004D370D">
              <w:rPr>
                <w:rFonts w:ascii="Times New Roman" w:hAnsi="Times New Roman"/>
                <w:b/>
                <w:bCs/>
                <w:color w:val="000000"/>
                <w:sz w:val="28"/>
                <w:szCs w:val="28"/>
              </w:rPr>
              <w:t>283 329 001,2</w:t>
            </w:r>
          </w:p>
        </w:tc>
        <w:tc>
          <w:tcPr>
            <w:tcW w:w="425" w:type="dxa"/>
            <w:tcBorders>
              <w:left w:val="single" w:sz="4" w:space="0" w:color="auto"/>
            </w:tcBorders>
          </w:tcPr>
          <w:p w:rsidR="005472A9" w:rsidRPr="004D370D" w:rsidRDefault="005472A9" w:rsidP="004D370D">
            <w:pPr>
              <w:spacing w:after="0"/>
              <w:jc w:val="right"/>
              <w:rPr>
                <w:rFonts w:ascii="Times New Roman" w:hAnsi="Times New Roman"/>
                <w:b/>
                <w:bCs/>
                <w:color w:val="000000"/>
                <w:sz w:val="28"/>
                <w:szCs w:val="28"/>
              </w:rPr>
            </w:pPr>
            <w:r>
              <w:rPr>
                <w:rFonts w:ascii="Times New Roman" w:hAnsi="Times New Roman"/>
                <w:sz w:val="28"/>
                <w:szCs w:val="28"/>
              </w:rPr>
              <w:t>".</w:t>
            </w:r>
          </w:p>
        </w:tc>
      </w:tr>
    </w:tbl>
    <w:p w:rsidR="00564F53" w:rsidRPr="00927123" w:rsidRDefault="00564F53" w:rsidP="009F4B04">
      <w:pPr>
        <w:pStyle w:val="ad"/>
        <w:spacing w:line="240" w:lineRule="auto"/>
        <w:ind w:left="0"/>
        <w:jc w:val="both"/>
        <w:rPr>
          <w:rFonts w:ascii="Times New Roman" w:eastAsia="Times New Roman" w:hAnsi="Times New Roman"/>
          <w:sz w:val="6"/>
          <w:szCs w:val="6"/>
          <w:lang w:eastAsia="ru-RU"/>
        </w:rPr>
      </w:pPr>
    </w:p>
    <w:sectPr w:rsidR="00564F53" w:rsidRPr="00927123" w:rsidSect="00017238">
      <w:headerReference w:type="first" r:id="rId17"/>
      <w:pgSz w:w="16838" w:h="11906" w:orient="landscape" w:code="9"/>
      <w:pgMar w:top="1418" w:right="851" w:bottom="851" w:left="1134" w:header="851"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594B" w:rsidRDefault="00BF594B" w:rsidP="007E67F1">
      <w:pPr>
        <w:spacing w:after="0" w:line="240" w:lineRule="auto"/>
      </w:pPr>
      <w:r>
        <w:separator/>
      </w:r>
    </w:p>
  </w:endnote>
  <w:endnote w:type="continuationSeparator" w:id="0">
    <w:p w:rsidR="00BF594B" w:rsidRDefault="00BF594B" w:rsidP="007E67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A0000287" w:usb1="28CF3C52"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594B" w:rsidRDefault="00BF594B" w:rsidP="007E67F1">
      <w:pPr>
        <w:spacing w:after="0" w:line="240" w:lineRule="auto"/>
      </w:pPr>
      <w:r>
        <w:separator/>
      </w:r>
    </w:p>
  </w:footnote>
  <w:footnote w:type="continuationSeparator" w:id="0">
    <w:p w:rsidR="00BF594B" w:rsidRDefault="00BF594B" w:rsidP="007E67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594B" w:rsidRPr="007E67F1" w:rsidRDefault="00BF594B">
    <w:pPr>
      <w:pStyle w:val="a8"/>
      <w:jc w:val="right"/>
      <w:rPr>
        <w:rFonts w:ascii="Times New Roman" w:hAnsi="Times New Roman"/>
        <w:sz w:val="24"/>
        <w:szCs w:val="24"/>
      </w:rPr>
    </w:pPr>
    <w:r w:rsidRPr="007E67F1">
      <w:rPr>
        <w:rFonts w:ascii="Times New Roman" w:hAnsi="Times New Roman"/>
        <w:sz w:val="24"/>
        <w:szCs w:val="24"/>
      </w:rPr>
      <w:fldChar w:fldCharType="begin"/>
    </w:r>
    <w:r w:rsidRPr="007E67F1">
      <w:rPr>
        <w:rFonts w:ascii="Times New Roman" w:hAnsi="Times New Roman"/>
        <w:sz w:val="24"/>
        <w:szCs w:val="24"/>
      </w:rPr>
      <w:instrText>PAGE   \* MERGEFORMAT</w:instrText>
    </w:r>
    <w:r w:rsidRPr="007E67F1">
      <w:rPr>
        <w:rFonts w:ascii="Times New Roman" w:hAnsi="Times New Roman"/>
        <w:sz w:val="24"/>
        <w:szCs w:val="24"/>
      </w:rPr>
      <w:fldChar w:fldCharType="separate"/>
    </w:r>
    <w:r w:rsidR="00566071">
      <w:rPr>
        <w:rFonts w:ascii="Times New Roman" w:hAnsi="Times New Roman"/>
        <w:noProof/>
        <w:sz w:val="24"/>
        <w:szCs w:val="24"/>
      </w:rPr>
      <w:t>21</w:t>
    </w:r>
    <w:r w:rsidRPr="007E67F1">
      <w:rPr>
        <w:rFonts w:ascii="Times New Roman" w:hAnsi="Times New Roman"/>
        <w:sz w:val="24"/>
        <w:szCs w:val="24"/>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594B" w:rsidRPr="00AA3472" w:rsidRDefault="00BF594B">
    <w:pPr>
      <w:pStyle w:val="a8"/>
      <w:jc w:val="right"/>
      <w:rPr>
        <w:rFonts w:ascii="Times New Roman" w:hAnsi="Times New Roman"/>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594B" w:rsidRDefault="00BF594B">
    <w:pPr>
      <w:pStyle w:val="a8"/>
      <w:jc w:val="right"/>
    </w:pPr>
    <w:r>
      <w:fldChar w:fldCharType="begin"/>
    </w:r>
    <w:r>
      <w:instrText>PAGE   \* MERGEFORMAT</w:instrText>
    </w:r>
    <w:r>
      <w:fldChar w:fldCharType="separate"/>
    </w:r>
    <w:r>
      <w:rPr>
        <w:noProof/>
      </w:rPr>
      <w:t>117</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decimal"/>
      <w:lvlText w:val="%1)"/>
      <w:lvlJc w:val="left"/>
      <w:pPr>
        <w:tabs>
          <w:tab w:val="num" w:pos="0"/>
        </w:tabs>
        <w:ind w:left="1069" w:hanging="360"/>
      </w:pPr>
      <w:rPr>
        <w:rFonts w:hint="default"/>
        <w:sz w:val="28"/>
        <w:szCs w:val="28"/>
      </w:rPr>
    </w:lvl>
  </w:abstractNum>
  <w:abstractNum w:abstractNumId="1">
    <w:nsid w:val="03481403"/>
    <w:multiLevelType w:val="hybridMultilevel"/>
    <w:tmpl w:val="23C23D16"/>
    <w:lvl w:ilvl="0" w:tplc="E42632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388254E"/>
    <w:multiLevelType w:val="hybridMultilevel"/>
    <w:tmpl w:val="E8442452"/>
    <w:lvl w:ilvl="0" w:tplc="1B6AF3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5A1212E"/>
    <w:multiLevelType w:val="hybridMultilevel"/>
    <w:tmpl w:val="377E663C"/>
    <w:lvl w:ilvl="0" w:tplc="CDCE0DC6">
      <w:start w:val="1"/>
      <w:numFmt w:val="decimal"/>
      <w:lvlText w:val="%1."/>
      <w:lvlJc w:val="left"/>
      <w:pPr>
        <w:ind w:left="360" w:hanging="360"/>
      </w:pPr>
      <w:rPr>
        <w:rFonts w:hint="default"/>
        <w:b w:val="0"/>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06F75FAF"/>
    <w:multiLevelType w:val="hybridMultilevel"/>
    <w:tmpl w:val="5F7A240E"/>
    <w:lvl w:ilvl="0" w:tplc="1E481E2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67126F"/>
    <w:multiLevelType w:val="hybridMultilevel"/>
    <w:tmpl w:val="C7300942"/>
    <w:lvl w:ilvl="0" w:tplc="F4C8363A">
      <w:start w:val="1"/>
      <w:numFmt w:val="decimal"/>
      <w:lvlText w:val="%1)"/>
      <w:lvlJc w:val="left"/>
      <w:pPr>
        <w:ind w:left="1068" w:hanging="360"/>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1AC94165"/>
    <w:multiLevelType w:val="hybridMultilevel"/>
    <w:tmpl w:val="AF0E5572"/>
    <w:lvl w:ilvl="0" w:tplc="8FE0266E">
      <w:start w:val="1"/>
      <w:numFmt w:val="decimal"/>
      <w:lvlText w:val="%1)"/>
      <w:lvlJc w:val="left"/>
      <w:pPr>
        <w:ind w:left="1215" w:hanging="360"/>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7">
    <w:nsid w:val="1BEA2947"/>
    <w:multiLevelType w:val="hybridMultilevel"/>
    <w:tmpl w:val="48A8B16E"/>
    <w:lvl w:ilvl="0" w:tplc="EBEEB49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1F595CE4"/>
    <w:multiLevelType w:val="singleLevel"/>
    <w:tmpl w:val="00000002"/>
    <w:lvl w:ilvl="0">
      <w:start w:val="1"/>
      <w:numFmt w:val="decimal"/>
      <w:lvlText w:val="%1)"/>
      <w:lvlJc w:val="left"/>
      <w:pPr>
        <w:tabs>
          <w:tab w:val="num" w:pos="0"/>
        </w:tabs>
        <w:ind w:left="1069" w:hanging="360"/>
      </w:pPr>
      <w:rPr>
        <w:rFonts w:hint="default"/>
        <w:sz w:val="28"/>
        <w:szCs w:val="28"/>
      </w:rPr>
    </w:lvl>
  </w:abstractNum>
  <w:abstractNum w:abstractNumId="9">
    <w:nsid w:val="20947EE7"/>
    <w:multiLevelType w:val="hybridMultilevel"/>
    <w:tmpl w:val="11BCDE42"/>
    <w:lvl w:ilvl="0" w:tplc="F8EE772A">
      <w:start w:val="5"/>
      <w:numFmt w:val="decimal"/>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10">
    <w:nsid w:val="270534E1"/>
    <w:multiLevelType w:val="hybridMultilevel"/>
    <w:tmpl w:val="230A8C44"/>
    <w:lvl w:ilvl="0" w:tplc="45A2C68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9E203E6"/>
    <w:multiLevelType w:val="hybridMultilevel"/>
    <w:tmpl w:val="19423F1C"/>
    <w:lvl w:ilvl="0" w:tplc="7DD60F8E">
      <w:start w:val="1"/>
      <w:numFmt w:val="decimal"/>
      <w:lvlText w:val="%1)"/>
      <w:lvlJc w:val="left"/>
      <w:pPr>
        <w:ind w:left="2484" w:hanging="360"/>
      </w:pPr>
      <w:rPr>
        <w:rFonts w:hint="default"/>
      </w:r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12">
    <w:nsid w:val="2FD00959"/>
    <w:multiLevelType w:val="hybridMultilevel"/>
    <w:tmpl w:val="0A3272E2"/>
    <w:lvl w:ilvl="0" w:tplc="7BA84456">
      <w:start w:val="2"/>
      <w:numFmt w:val="decimal"/>
      <w:lvlText w:val="%1."/>
      <w:lvlJc w:val="left"/>
      <w:pPr>
        <w:ind w:left="1071" w:hanging="360"/>
      </w:pPr>
      <w:rPr>
        <w:rFonts w:hint="default"/>
      </w:rPr>
    </w:lvl>
    <w:lvl w:ilvl="1" w:tplc="04190019" w:tentative="1">
      <w:start w:val="1"/>
      <w:numFmt w:val="lowerLetter"/>
      <w:lvlText w:val="%2."/>
      <w:lvlJc w:val="left"/>
      <w:pPr>
        <w:ind w:left="1791" w:hanging="360"/>
      </w:pPr>
    </w:lvl>
    <w:lvl w:ilvl="2" w:tplc="0419001B" w:tentative="1">
      <w:start w:val="1"/>
      <w:numFmt w:val="lowerRoman"/>
      <w:lvlText w:val="%3."/>
      <w:lvlJc w:val="right"/>
      <w:pPr>
        <w:ind w:left="2511" w:hanging="180"/>
      </w:pPr>
    </w:lvl>
    <w:lvl w:ilvl="3" w:tplc="0419000F" w:tentative="1">
      <w:start w:val="1"/>
      <w:numFmt w:val="decimal"/>
      <w:lvlText w:val="%4."/>
      <w:lvlJc w:val="left"/>
      <w:pPr>
        <w:ind w:left="3231" w:hanging="360"/>
      </w:pPr>
    </w:lvl>
    <w:lvl w:ilvl="4" w:tplc="04190019" w:tentative="1">
      <w:start w:val="1"/>
      <w:numFmt w:val="lowerLetter"/>
      <w:lvlText w:val="%5."/>
      <w:lvlJc w:val="left"/>
      <w:pPr>
        <w:ind w:left="3951" w:hanging="360"/>
      </w:pPr>
    </w:lvl>
    <w:lvl w:ilvl="5" w:tplc="0419001B" w:tentative="1">
      <w:start w:val="1"/>
      <w:numFmt w:val="lowerRoman"/>
      <w:lvlText w:val="%6."/>
      <w:lvlJc w:val="right"/>
      <w:pPr>
        <w:ind w:left="4671" w:hanging="180"/>
      </w:pPr>
    </w:lvl>
    <w:lvl w:ilvl="6" w:tplc="0419000F" w:tentative="1">
      <w:start w:val="1"/>
      <w:numFmt w:val="decimal"/>
      <w:lvlText w:val="%7."/>
      <w:lvlJc w:val="left"/>
      <w:pPr>
        <w:ind w:left="5391" w:hanging="360"/>
      </w:pPr>
    </w:lvl>
    <w:lvl w:ilvl="7" w:tplc="04190019" w:tentative="1">
      <w:start w:val="1"/>
      <w:numFmt w:val="lowerLetter"/>
      <w:lvlText w:val="%8."/>
      <w:lvlJc w:val="left"/>
      <w:pPr>
        <w:ind w:left="6111" w:hanging="360"/>
      </w:pPr>
    </w:lvl>
    <w:lvl w:ilvl="8" w:tplc="0419001B" w:tentative="1">
      <w:start w:val="1"/>
      <w:numFmt w:val="lowerRoman"/>
      <w:lvlText w:val="%9."/>
      <w:lvlJc w:val="right"/>
      <w:pPr>
        <w:ind w:left="6831" w:hanging="180"/>
      </w:pPr>
    </w:lvl>
  </w:abstractNum>
  <w:abstractNum w:abstractNumId="13">
    <w:nsid w:val="30446244"/>
    <w:multiLevelType w:val="hybridMultilevel"/>
    <w:tmpl w:val="54E08AB4"/>
    <w:lvl w:ilvl="0" w:tplc="EC540D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15D708E"/>
    <w:multiLevelType w:val="hybridMultilevel"/>
    <w:tmpl w:val="4D50601E"/>
    <w:lvl w:ilvl="0" w:tplc="C7DE21A6">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349164C0"/>
    <w:multiLevelType w:val="hybridMultilevel"/>
    <w:tmpl w:val="ED9C3CE8"/>
    <w:lvl w:ilvl="0" w:tplc="E59E8BCC">
      <w:start w:val="1"/>
      <w:numFmt w:val="decimal"/>
      <w:lvlText w:val="%1."/>
      <w:lvlJc w:val="left"/>
      <w:pPr>
        <w:ind w:left="928" w:hanging="360"/>
      </w:pPr>
      <w:rPr>
        <w:rFonts w:ascii="Times New Roman" w:eastAsia="Times New Roman" w:hAnsi="Times New Roman" w:cs="Times New Roman"/>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6">
    <w:nsid w:val="370916B6"/>
    <w:multiLevelType w:val="hybridMultilevel"/>
    <w:tmpl w:val="9584973E"/>
    <w:lvl w:ilvl="0" w:tplc="59707136">
      <w:start w:val="1"/>
      <w:numFmt w:val="decimal"/>
      <w:lvlText w:val="%1)"/>
      <w:lvlJc w:val="left"/>
      <w:pPr>
        <w:ind w:left="1071" w:hanging="360"/>
      </w:pPr>
      <w:rPr>
        <w:rFonts w:hint="default"/>
      </w:rPr>
    </w:lvl>
    <w:lvl w:ilvl="1" w:tplc="04190019" w:tentative="1">
      <w:start w:val="1"/>
      <w:numFmt w:val="lowerLetter"/>
      <w:lvlText w:val="%2."/>
      <w:lvlJc w:val="left"/>
      <w:pPr>
        <w:ind w:left="1791" w:hanging="360"/>
      </w:pPr>
    </w:lvl>
    <w:lvl w:ilvl="2" w:tplc="0419001B" w:tentative="1">
      <w:start w:val="1"/>
      <w:numFmt w:val="lowerRoman"/>
      <w:lvlText w:val="%3."/>
      <w:lvlJc w:val="right"/>
      <w:pPr>
        <w:ind w:left="2511" w:hanging="180"/>
      </w:pPr>
    </w:lvl>
    <w:lvl w:ilvl="3" w:tplc="0419000F" w:tentative="1">
      <w:start w:val="1"/>
      <w:numFmt w:val="decimal"/>
      <w:lvlText w:val="%4."/>
      <w:lvlJc w:val="left"/>
      <w:pPr>
        <w:ind w:left="3231" w:hanging="360"/>
      </w:pPr>
    </w:lvl>
    <w:lvl w:ilvl="4" w:tplc="04190019" w:tentative="1">
      <w:start w:val="1"/>
      <w:numFmt w:val="lowerLetter"/>
      <w:lvlText w:val="%5."/>
      <w:lvlJc w:val="left"/>
      <w:pPr>
        <w:ind w:left="3951" w:hanging="360"/>
      </w:pPr>
    </w:lvl>
    <w:lvl w:ilvl="5" w:tplc="0419001B" w:tentative="1">
      <w:start w:val="1"/>
      <w:numFmt w:val="lowerRoman"/>
      <w:lvlText w:val="%6."/>
      <w:lvlJc w:val="right"/>
      <w:pPr>
        <w:ind w:left="4671" w:hanging="180"/>
      </w:pPr>
    </w:lvl>
    <w:lvl w:ilvl="6" w:tplc="0419000F" w:tentative="1">
      <w:start w:val="1"/>
      <w:numFmt w:val="decimal"/>
      <w:lvlText w:val="%7."/>
      <w:lvlJc w:val="left"/>
      <w:pPr>
        <w:ind w:left="5391" w:hanging="360"/>
      </w:pPr>
    </w:lvl>
    <w:lvl w:ilvl="7" w:tplc="04190019" w:tentative="1">
      <w:start w:val="1"/>
      <w:numFmt w:val="lowerLetter"/>
      <w:lvlText w:val="%8."/>
      <w:lvlJc w:val="left"/>
      <w:pPr>
        <w:ind w:left="6111" w:hanging="360"/>
      </w:pPr>
    </w:lvl>
    <w:lvl w:ilvl="8" w:tplc="0419001B" w:tentative="1">
      <w:start w:val="1"/>
      <w:numFmt w:val="lowerRoman"/>
      <w:lvlText w:val="%9."/>
      <w:lvlJc w:val="right"/>
      <w:pPr>
        <w:ind w:left="6831" w:hanging="180"/>
      </w:pPr>
    </w:lvl>
  </w:abstractNum>
  <w:abstractNum w:abstractNumId="17">
    <w:nsid w:val="37613C08"/>
    <w:multiLevelType w:val="hybridMultilevel"/>
    <w:tmpl w:val="1706950C"/>
    <w:lvl w:ilvl="0" w:tplc="A334AEA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38D21CBE"/>
    <w:multiLevelType w:val="hybridMultilevel"/>
    <w:tmpl w:val="1B806158"/>
    <w:lvl w:ilvl="0" w:tplc="CDCE0DC6">
      <w:start w:val="1"/>
      <w:numFmt w:val="decimal"/>
      <w:lvlText w:val="%1."/>
      <w:lvlJc w:val="left"/>
      <w:pPr>
        <w:ind w:left="928" w:hanging="360"/>
      </w:pPr>
      <w:rPr>
        <w:rFonts w:hint="default"/>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9">
    <w:nsid w:val="3A9936D7"/>
    <w:multiLevelType w:val="hybridMultilevel"/>
    <w:tmpl w:val="6C2AF9C6"/>
    <w:lvl w:ilvl="0" w:tplc="E4C861E0">
      <w:start w:val="1"/>
      <w:numFmt w:val="decimal"/>
      <w:lvlText w:val="%1)"/>
      <w:lvlJc w:val="left"/>
      <w:pPr>
        <w:ind w:left="1777" w:hanging="360"/>
      </w:pPr>
      <w:rPr>
        <w:rFonts w:hint="default"/>
      </w:rPr>
    </w:lvl>
    <w:lvl w:ilvl="1" w:tplc="04190019" w:tentative="1">
      <w:start w:val="1"/>
      <w:numFmt w:val="lowerLetter"/>
      <w:lvlText w:val="%2."/>
      <w:lvlJc w:val="left"/>
      <w:pPr>
        <w:ind w:left="2497" w:hanging="360"/>
      </w:pPr>
    </w:lvl>
    <w:lvl w:ilvl="2" w:tplc="0419001B" w:tentative="1">
      <w:start w:val="1"/>
      <w:numFmt w:val="lowerRoman"/>
      <w:lvlText w:val="%3."/>
      <w:lvlJc w:val="right"/>
      <w:pPr>
        <w:ind w:left="3217" w:hanging="180"/>
      </w:pPr>
    </w:lvl>
    <w:lvl w:ilvl="3" w:tplc="0419000F" w:tentative="1">
      <w:start w:val="1"/>
      <w:numFmt w:val="decimal"/>
      <w:lvlText w:val="%4."/>
      <w:lvlJc w:val="left"/>
      <w:pPr>
        <w:ind w:left="3937" w:hanging="360"/>
      </w:pPr>
    </w:lvl>
    <w:lvl w:ilvl="4" w:tplc="04190019" w:tentative="1">
      <w:start w:val="1"/>
      <w:numFmt w:val="lowerLetter"/>
      <w:lvlText w:val="%5."/>
      <w:lvlJc w:val="left"/>
      <w:pPr>
        <w:ind w:left="4657" w:hanging="360"/>
      </w:pPr>
    </w:lvl>
    <w:lvl w:ilvl="5" w:tplc="0419001B" w:tentative="1">
      <w:start w:val="1"/>
      <w:numFmt w:val="lowerRoman"/>
      <w:lvlText w:val="%6."/>
      <w:lvlJc w:val="right"/>
      <w:pPr>
        <w:ind w:left="5377" w:hanging="180"/>
      </w:pPr>
    </w:lvl>
    <w:lvl w:ilvl="6" w:tplc="0419000F" w:tentative="1">
      <w:start w:val="1"/>
      <w:numFmt w:val="decimal"/>
      <w:lvlText w:val="%7."/>
      <w:lvlJc w:val="left"/>
      <w:pPr>
        <w:ind w:left="6097" w:hanging="360"/>
      </w:pPr>
    </w:lvl>
    <w:lvl w:ilvl="7" w:tplc="04190019" w:tentative="1">
      <w:start w:val="1"/>
      <w:numFmt w:val="lowerLetter"/>
      <w:lvlText w:val="%8."/>
      <w:lvlJc w:val="left"/>
      <w:pPr>
        <w:ind w:left="6817" w:hanging="360"/>
      </w:pPr>
    </w:lvl>
    <w:lvl w:ilvl="8" w:tplc="0419001B" w:tentative="1">
      <w:start w:val="1"/>
      <w:numFmt w:val="lowerRoman"/>
      <w:lvlText w:val="%9."/>
      <w:lvlJc w:val="right"/>
      <w:pPr>
        <w:ind w:left="7537" w:hanging="180"/>
      </w:pPr>
    </w:lvl>
  </w:abstractNum>
  <w:abstractNum w:abstractNumId="20">
    <w:nsid w:val="3E7B4025"/>
    <w:multiLevelType w:val="hybridMultilevel"/>
    <w:tmpl w:val="8E3E6572"/>
    <w:lvl w:ilvl="0" w:tplc="56D82E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09C5EE5"/>
    <w:multiLevelType w:val="hybridMultilevel"/>
    <w:tmpl w:val="1C3CB3E8"/>
    <w:lvl w:ilvl="0" w:tplc="3BFEF4F6">
      <w:start w:val="2"/>
      <w:numFmt w:val="decimal"/>
      <w:lvlText w:val="%1."/>
      <w:lvlJc w:val="left"/>
      <w:pPr>
        <w:ind w:left="1071" w:hanging="360"/>
      </w:pPr>
      <w:rPr>
        <w:rFonts w:hint="default"/>
      </w:rPr>
    </w:lvl>
    <w:lvl w:ilvl="1" w:tplc="04190019" w:tentative="1">
      <w:start w:val="1"/>
      <w:numFmt w:val="lowerLetter"/>
      <w:lvlText w:val="%2."/>
      <w:lvlJc w:val="left"/>
      <w:pPr>
        <w:ind w:left="1791" w:hanging="360"/>
      </w:pPr>
    </w:lvl>
    <w:lvl w:ilvl="2" w:tplc="0419001B" w:tentative="1">
      <w:start w:val="1"/>
      <w:numFmt w:val="lowerRoman"/>
      <w:lvlText w:val="%3."/>
      <w:lvlJc w:val="right"/>
      <w:pPr>
        <w:ind w:left="2511" w:hanging="180"/>
      </w:pPr>
    </w:lvl>
    <w:lvl w:ilvl="3" w:tplc="0419000F" w:tentative="1">
      <w:start w:val="1"/>
      <w:numFmt w:val="decimal"/>
      <w:lvlText w:val="%4."/>
      <w:lvlJc w:val="left"/>
      <w:pPr>
        <w:ind w:left="3231" w:hanging="360"/>
      </w:pPr>
    </w:lvl>
    <w:lvl w:ilvl="4" w:tplc="04190019" w:tentative="1">
      <w:start w:val="1"/>
      <w:numFmt w:val="lowerLetter"/>
      <w:lvlText w:val="%5."/>
      <w:lvlJc w:val="left"/>
      <w:pPr>
        <w:ind w:left="3951" w:hanging="360"/>
      </w:pPr>
    </w:lvl>
    <w:lvl w:ilvl="5" w:tplc="0419001B" w:tentative="1">
      <w:start w:val="1"/>
      <w:numFmt w:val="lowerRoman"/>
      <w:lvlText w:val="%6."/>
      <w:lvlJc w:val="right"/>
      <w:pPr>
        <w:ind w:left="4671" w:hanging="180"/>
      </w:pPr>
    </w:lvl>
    <w:lvl w:ilvl="6" w:tplc="0419000F" w:tentative="1">
      <w:start w:val="1"/>
      <w:numFmt w:val="decimal"/>
      <w:lvlText w:val="%7."/>
      <w:lvlJc w:val="left"/>
      <w:pPr>
        <w:ind w:left="5391" w:hanging="360"/>
      </w:pPr>
    </w:lvl>
    <w:lvl w:ilvl="7" w:tplc="04190019" w:tentative="1">
      <w:start w:val="1"/>
      <w:numFmt w:val="lowerLetter"/>
      <w:lvlText w:val="%8."/>
      <w:lvlJc w:val="left"/>
      <w:pPr>
        <w:ind w:left="6111" w:hanging="360"/>
      </w:pPr>
    </w:lvl>
    <w:lvl w:ilvl="8" w:tplc="0419001B" w:tentative="1">
      <w:start w:val="1"/>
      <w:numFmt w:val="lowerRoman"/>
      <w:lvlText w:val="%9."/>
      <w:lvlJc w:val="right"/>
      <w:pPr>
        <w:ind w:left="6831" w:hanging="180"/>
      </w:pPr>
    </w:lvl>
  </w:abstractNum>
  <w:abstractNum w:abstractNumId="22">
    <w:nsid w:val="42544F9C"/>
    <w:multiLevelType w:val="hybridMultilevel"/>
    <w:tmpl w:val="001A1ECC"/>
    <w:lvl w:ilvl="0" w:tplc="CDCE0DC6">
      <w:start w:val="1"/>
      <w:numFmt w:val="decimal"/>
      <w:lvlText w:val="%1."/>
      <w:lvlJc w:val="left"/>
      <w:pPr>
        <w:ind w:left="928" w:hanging="360"/>
      </w:pPr>
      <w:rPr>
        <w:rFonts w:hint="default"/>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23">
    <w:nsid w:val="426A1322"/>
    <w:multiLevelType w:val="hybridMultilevel"/>
    <w:tmpl w:val="993E6566"/>
    <w:lvl w:ilvl="0" w:tplc="0644BB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36B2ED9"/>
    <w:multiLevelType w:val="multilevel"/>
    <w:tmpl w:val="33C0D054"/>
    <w:lvl w:ilvl="0">
      <w:start w:val="1"/>
      <w:numFmt w:val="decimal"/>
      <w:lvlText w:val="%1."/>
      <w:lvlJc w:val="left"/>
      <w:pPr>
        <w:ind w:left="928" w:hanging="360"/>
      </w:pPr>
      <w:rPr>
        <w:rFonts w:ascii="Calibri" w:eastAsia="Calibri" w:hAnsi="Calibri" w:cs="Times New Roman"/>
        <w:b w:val="0"/>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25">
    <w:nsid w:val="43FD0C52"/>
    <w:multiLevelType w:val="hybridMultilevel"/>
    <w:tmpl w:val="377E663C"/>
    <w:lvl w:ilvl="0" w:tplc="CDCE0DC6">
      <w:start w:val="1"/>
      <w:numFmt w:val="decimal"/>
      <w:lvlText w:val="%1."/>
      <w:lvlJc w:val="left"/>
      <w:pPr>
        <w:ind w:left="1068" w:hanging="360"/>
      </w:pPr>
      <w:rPr>
        <w:rFonts w:hint="default"/>
        <w:b w:val="0"/>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46656576"/>
    <w:multiLevelType w:val="hybridMultilevel"/>
    <w:tmpl w:val="8BC44BF6"/>
    <w:lvl w:ilvl="0" w:tplc="B7CA4B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499354CA"/>
    <w:multiLevelType w:val="hybridMultilevel"/>
    <w:tmpl w:val="2744C62C"/>
    <w:lvl w:ilvl="0" w:tplc="D110F33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8">
    <w:nsid w:val="50B5700D"/>
    <w:multiLevelType w:val="hybridMultilevel"/>
    <w:tmpl w:val="B5F6485A"/>
    <w:lvl w:ilvl="0" w:tplc="D9FAC4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529857D3"/>
    <w:multiLevelType w:val="hybridMultilevel"/>
    <w:tmpl w:val="A2D41386"/>
    <w:lvl w:ilvl="0" w:tplc="3B0EDD26">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4417845"/>
    <w:multiLevelType w:val="hybridMultilevel"/>
    <w:tmpl w:val="377E663C"/>
    <w:lvl w:ilvl="0" w:tplc="CDCE0DC6">
      <w:start w:val="1"/>
      <w:numFmt w:val="decimal"/>
      <w:lvlText w:val="%1."/>
      <w:lvlJc w:val="left"/>
      <w:pPr>
        <w:ind w:left="928" w:hanging="360"/>
      </w:pPr>
      <w:rPr>
        <w:rFonts w:hint="default"/>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31">
    <w:nsid w:val="57BF11E4"/>
    <w:multiLevelType w:val="singleLevel"/>
    <w:tmpl w:val="00000002"/>
    <w:lvl w:ilvl="0">
      <w:start w:val="1"/>
      <w:numFmt w:val="decimal"/>
      <w:lvlText w:val="%1)"/>
      <w:lvlJc w:val="left"/>
      <w:pPr>
        <w:tabs>
          <w:tab w:val="num" w:pos="0"/>
        </w:tabs>
        <w:ind w:left="1069" w:hanging="360"/>
      </w:pPr>
      <w:rPr>
        <w:rFonts w:hint="default"/>
        <w:sz w:val="28"/>
        <w:szCs w:val="28"/>
      </w:rPr>
    </w:lvl>
  </w:abstractNum>
  <w:abstractNum w:abstractNumId="32">
    <w:nsid w:val="5A0B2CFC"/>
    <w:multiLevelType w:val="hybridMultilevel"/>
    <w:tmpl w:val="F1E0C332"/>
    <w:lvl w:ilvl="0" w:tplc="8F58B9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5C765C2F"/>
    <w:multiLevelType w:val="hybridMultilevel"/>
    <w:tmpl w:val="F1E0C332"/>
    <w:lvl w:ilvl="0" w:tplc="8F58B9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5D1C461F"/>
    <w:multiLevelType w:val="hybridMultilevel"/>
    <w:tmpl w:val="AC885B1C"/>
    <w:lvl w:ilvl="0" w:tplc="A334AEA8">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5">
    <w:nsid w:val="60572459"/>
    <w:multiLevelType w:val="hybridMultilevel"/>
    <w:tmpl w:val="B3544F62"/>
    <w:lvl w:ilvl="0" w:tplc="1FF07EC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EB01BBD"/>
    <w:multiLevelType w:val="hybridMultilevel"/>
    <w:tmpl w:val="3ABED7AC"/>
    <w:lvl w:ilvl="0" w:tplc="26F6F9C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7">
    <w:nsid w:val="730A2342"/>
    <w:multiLevelType w:val="hybridMultilevel"/>
    <w:tmpl w:val="D414903E"/>
    <w:lvl w:ilvl="0" w:tplc="0FC6983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8">
    <w:nsid w:val="73717A44"/>
    <w:multiLevelType w:val="hybridMultilevel"/>
    <w:tmpl w:val="29EE0CD4"/>
    <w:lvl w:ilvl="0" w:tplc="86A86CB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9">
    <w:nsid w:val="79B43ECD"/>
    <w:multiLevelType w:val="hybridMultilevel"/>
    <w:tmpl w:val="3C8C5330"/>
    <w:lvl w:ilvl="0" w:tplc="495CC8F0">
      <w:start w:val="1"/>
      <w:numFmt w:val="decimal"/>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40">
    <w:nsid w:val="7C79086F"/>
    <w:multiLevelType w:val="hybridMultilevel"/>
    <w:tmpl w:val="18AE28BC"/>
    <w:lvl w:ilvl="0" w:tplc="A334AEA8">
      <w:start w:val="7"/>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1">
    <w:nsid w:val="7D282F1B"/>
    <w:multiLevelType w:val="hybridMultilevel"/>
    <w:tmpl w:val="33C0D054"/>
    <w:lvl w:ilvl="0" w:tplc="A0DC8568">
      <w:start w:val="1"/>
      <w:numFmt w:val="decimal"/>
      <w:lvlText w:val="%1."/>
      <w:lvlJc w:val="left"/>
      <w:pPr>
        <w:ind w:left="928" w:hanging="360"/>
      </w:pPr>
      <w:rPr>
        <w:rFonts w:ascii="Calibri" w:eastAsia="Calibri" w:hAnsi="Calibri" w:cs="Times New Roman"/>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42">
    <w:nsid w:val="7F884D0F"/>
    <w:multiLevelType w:val="hybridMultilevel"/>
    <w:tmpl w:val="A136152A"/>
    <w:lvl w:ilvl="0" w:tplc="A334AEA8">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8"/>
  </w:num>
  <w:num w:numId="2">
    <w:abstractNumId w:val="4"/>
  </w:num>
  <w:num w:numId="3">
    <w:abstractNumId w:val="27"/>
  </w:num>
  <w:num w:numId="4">
    <w:abstractNumId w:val="15"/>
  </w:num>
  <w:num w:numId="5">
    <w:abstractNumId w:val="11"/>
  </w:num>
  <w:num w:numId="6">
    <w:abstractNumId w:val="19"/>
  </w:num>
  <w:num w:numId="7">
    <w:abstractNumId w:val="17"/>
  </w:num>
  <w:num w:numId="8">
    <w:abstractNumId w:val="34"/>
  </w:num>
  <w:num w:numId="9">
    <w:abstractNumId w:val="42"/>
  </w:num>
  <w:num w:numId="10">
    <w:abstractNumId w:val="40"/>
  </w:num>
  <w:num w:numId="11">
    <w:abstractNumId w:val="38"/>
  </w:num>
  <w:num w:numId="12">
    <w:abstractNumId w:val="37"/>
  </w:num>
  <w:num w:numId="13">
    <w:abstractNumId w:val="39"/>
  </w:num>
  <w:num w:numId="14">
    <w:abstractNumId w:val="13"/>
  </w:num>
  <w:num w:numId="15">
    <w:abstractNumId w:val="5"/>
  </w:num>
  <w:num w:numId="16">
    <w:abstractNumId w:val="9"/>
  </w:num>
  <w:num w:numId="17">
    <w:abstractNumId w:val="1"/>
  </w:num>
  <w:num w:numId="18">
    <w:abstractNumId w:val="25"/>
  </w:num>
  <w:num w:numId="19">
    <w:abstractNumId w:val="3"/>
  </w:num>
  <w:num w:numId="20">
    <w:abstractNumId w:val="6"/>
  </w:num>
  <w:num w:numId="21">
    <w:abstractNumId w:val="33"/>
  </w:num>
  <w:num w:numId="22">
    <w:abstractNumId w:val="2"/>
  </w:num>
  <w:num w:numId="23">
    <w:abstractNumId w:val="23"/>
  </w:num>
  <w:num w:numId="24">
    <w:abstractNumId w:val="20"/>
  </w:num>
  <w:num w:numId="25">
    <w:abstractNumId w:val="26"/>
  </w:num>
  <w:num w:numId="26">
    <w:abstractNumId w:val="14"/>
  </w:num>
  <w:num w:numId="27">
    <w:abstractNumId w:val="7"/>
  </w:num>
  <w:num w:numId="28">
    <w:abstractNumId w:val="32"/>
  </w:num>
  <w:num w:numId="29">
    <w:abstractNumId w:val="10"/>
  </w:num>
  <w:num w:numId="30">
    <w:abstractNumId w:val="36"/>
  </w:num>
  <w:num w:numId="31">
    <w:abstractNumId w:val="16"/>
  </w:num>
  <w:num w:numId="32">
    <w:abstractNumId w:val="30"/>
  </w:num>
  <w:num w:numId="33">
    <w:abstractNumId w:val="18"/>
  </w:num>
  <w:num w:numId="34">
    <w:abstractNumId w:val="22"/>
  </w:num>
  <w:num w:numId="35">
    <w:abstractNumId w:val="41"/>
  </w:num>
  <w:num w:numId="36">
    <w:abstractNumId w:val="24"/>
  </w:num>
  <w:num w:numId="37">
    <w:abstractNumId w:val="21"/>
  </w:num>
  <w:num w:numId="38">
    <w:abstractNumId w:val="12"/>
  </w:num>
  <w:num w:numId="39">
    <w:abstractNumId w:val="35"/>
  </w:num>
  <w:num w:numId="40">
    <w:abstractNumId w:val="29"/>
  </w:num>
  <w:num w:numId="41">
    <w:abstractNumId w:val="0"/>
  </w:num>
  <w:num w:numId="42">
    <w:abstractNumId w:val="8"/>
  </w:num>
  <w:num w:numId="43">
    <w:abstractNumId w:val="3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oNotTrackMoves/>
  <w:defaultTabStop w:val="708"/>
  <w:characterSpacingControl w:val="doNotCompress"/>
  <w:hdrShapeDefaults>
    <o:shapedefaults v:ext="edit" spidmax="2662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5CD0"/>
    <w:rsid w:val="00000B8F"/>
    <w:rsid w:val="00001CE0"/>
    <w:rsid w:val="00002592"/>
    <w:rsid w:val="000025C7"/>
    <w:rsid w:val="00005F8E"/>
    <w:rsid w:val="00010084"/>
    <w:rsid w:val="000115EA"/>
    <w:rsid w:val="000116F7"/>
    <w:rsid w:val="00011A32"/>
    <w:rsid w:val="00012580"/>
    <w:rsid w:val="000128E3"/>
    <w:rsid w:val="00013D94"/>
    <w:rsid w:val="00017238"/>
    <w:rsid w:val="000174E9"/>
    <w:rsid w:val="00020C32"/>
    <w:rsid w:val="00023C3C"/>
    <w:rsid w:val="00023F30"/>
    <w:rsid w:val="0002462B"/>
    <w:rsid w:val="00024A6E"/>
    <w:rsid w:val="000260CF"/>
    <w:rsid w:val="00026B7A"/>
    <w:rsid w:val="000274DB"/>
    <w:rsid w:val="00027904"/>
    <w:rsid w:val="00027DAC"/>
    <w:rsid w:val="00031451"/>
    <w:rsid w:val="0003196A"/>
    <w:rsid w:val="00031C43"/>
    <w:rsid w:val="000343A6"/>
    <w:rsid w:val="000349C8"/>
    <w:rsid w:val="00034EC7"/>
    <w:rsid w:val="00040777"/>
    <w:rsid w:val="00040B35"/>
    <w:rsid w:val="00043032"/>
    <w:rsid w:val="00043A07"/>
    <w:rsid w:val="00045E4C"/>
    <w:rsid w:val="0004730F"/>
    <w:rsid w:val="000474A8"/>
    <w:rsid w:val="0005158E"/>
    <w:rsid w:val="00051ADA"/>
    <w:rsid w:val="00055A45"/>
    <w:rsid w:val="0005631F"/>
    <w:rsid w:val="00056F80"/>
    <w:rsid w:val="00057054"/>
    <w:rsid w:val="00057666"/>
    <w:rsid w:val="00057C79"/>
    <w:rsid w:val="00062B12"/>
    <w:rsid w:val="00063B46"/>
    <w:rsid w:val="00063C17"/>
    <w:rsid w:val="000653A1"/>
    <w:rsid w:val="0006611E"/>
    <w:rsid w:val="0006630C"/>
    <w:rsid w:val="000665EA"/>
    <w:rsid w:val="000738EE"/>
    <w:rsid w:val="00074DDA"/>
    <w:rsid w:val="00075A86"/>
    <w:rsid w:val="0007692C"/>
    <w:rsid w:val="00076A65"/>
    <w:rsid w:val="00077112"/>
    <w:rsid w:val="00077718"/>
    <w:rsid w:val="00080A0A"/>
    <w:rsid w:val="00080E9C"/>
    <w:rsid w:val="00082B69"/>
    <w:rsid w:val="0008690D"/>
    <w:rsid w:val="00086AFF"/>
    <w:rsid w:val="000875C9"/>
    <w:rsid w:val="00090133"/>
    <w:rsid w:val="00091271"/>
    <w:rsid w:val="00093D7B"/>
    <w:rsid w:val="0009787F"/>
    <w:rsid w:val="000A2491"/>
    <w:rsid w:val="000A24ED"/>
    <w:rsid w:val="000A2C5A"/>
    <w:rsid w:val="000A4EDA"/>
    <w:rsid w:val="000A5E6A"/>
    <w:rsid w:val="000B0378"/>
    <w:rsid w:val="000B13A6"/>
    <w:rsid w:val="000B217B"/>
    <w:rsid w:val="000B2658"/>
    <w:rsid w:val="000B2A75"/>
    <w:rsid w:val="000B3C14"/>
    <w:rsid w:val="000B417A"/>
    <w:rsid w:val="000B4F45"/>
    <w:rsid w:val="000B5076"/>
    <w:rsid w:val="000B6189"/>
    <w:rsid w:val="000B6ABD"/>
    <w:rsid w:val="000B78CC"/>
    <w:rsid w:val="000C0AC8"/>
    <w:rsid w:val="000C20AC"/>
    <w:rsid w:val="000C34D7"/>
    <w:rsid w:val="000C5728"/>
    <w:rsid w:val="000C7828"/>
    <w:rsid w:val="000D20F3"/>
    <w:rsid w:val="000D2314"/>
    <w:rsid w:val="000D23F9"/>
    <w:rsid w:val="000D365D"/>
    <w:rsid w:val="000D39FC"/>
    <w:rsid w:val="000D3CC7"/>
    <w:rsid w:val="000D3F6F"/>
    <w:rsid w:val="000D4173"/>
    <w:rsid w:val="000D4698"/>
    <w:rsid w:val="000D65BF"/>
    <w:rsid w:val="000D6E1F"/>
    <w:rsid w:val="000E083A"/>
    <w:rsid w:val="000E381F"/>
    <w:rsid w:val="000E425B"/>
    <w:rsid w:val="000E4D55"/>
    <w:rsid w:val="000E6350"/>
    <w:rsid w:val="000E772F"/>
    <w:rsid w:val="000E7A56"/>
    <w:rsid w:val="000E7AF6"/>
    <w:rsid w:val="000E7C72"/>
    <w:rsid w:val="000F2414"/>
    <w:rsid w:val="00100A5A"/>
    <w:rsid w:val="00102A72"/>
    <w:rsid w:val="00104436"/>
    <w:rsid w:val="001068C3"/>
    <w:rsid w:val="00106EB0"/>
    <w:rsid w:val="00107989"/>
    <w:rsid w:val="00110007"/>
    <w:rsid w:val="00115F63"/>
    <w:rsid w:val="00116502"/>
    <w:rsid w:val="00116CE1"/>
    <w:rsid w:val="00117146"/>
    <w:rsid w:val="001171F7"/>
    <w:rsid w:val="001204AE"/>
    <w:rsid w:val="00120C71"/>
    <w:rsid w:val="00121AF6"/>
    <w:rsid w:val="00122DF6"/>
    <w:rsid w:val="00123379"/>
    <w:rsid w:val="001255DD"/>
    <w:rsid w:val="00126254"/>
    <w:rsid w:val="00126458"/>
    <w:rsid w:val="0012690F"/>
    <w:rsid w:val="00126F59"/>
    <w:rsid w:val="001300B6"/>
    <w:rsid w:val="001303E4"/>
    <w:rsid w:val="0013100C"/>
    <w:rsid w:val="001322D4"/>
    <w:rsid w:val="00132873"/>
    <w:rsid w:val="00132BD0"/>
    <w:rsid w:val="00134146"/>
    <w:rsid w:val="00134A65"/>
    <w:rsid w:val="00134B06"/>
    <w:rsid w:val="001403A6"/>
    <w:rsid w:val="001439DF"/>
    <w:rsid w:val="00144298"/>
    <w:rsid w:val="00145853"/>
    <w:rsid w:val="00145C8D"/>
    <w:rsid w:val="00146488"/>
    <w:rsid w:val="00150568"/>
    <w:rsid w:val="00151909"/>
    <w:rsid w:val="00151CDF"/>
    <w:rsid w:val="00151F9B"/>
    <w:rsid w:val="001556FE"/>
    <w:rsid w:val="00155C7D"/>
    <w:rsid w:val="001563A6"/>
    <w:rsid w:val="00157C33"/>
    <w:rsid w:val="00160100"/>
    <w:rsid w:val="00160D9D"/>
    <w:rsid w:val="00161A1E"/>
    <w:rsid w:val="0016348E"/>
    <w:rsid w:val="0016412B"/>
    <w:rsid w:val="00164F62"/>
    <w:rsid w:val="0016577D"/>
    <w:rsid w:val="00165E11"/>
    <w:rsid w:val="00167653"/>
    <w:rsid w:val="0017006B"/>
    <w:rsid w:val="001701A0"/>
    <w:rsid w:val="001710A6"/>
    <w:rsid w:val="001743DB"/>
    <w:rsid w:val="00174997"/>
    <w:rsid w:val="00180660"/>
    <w:rsid w:val="00181BB9"/>
    <w:rsid w:val="001824E4"/>
    <w:rsid w:val="001838D8"/>
    <w:rsid w:val="00185BFD"/>
    <w:rsid w:val="001878F0"/>
    <w:rsid w:val="00187987"/>
    <w:rsid w:val="00187DF6"/>
    <w:rsid w:val="001900FA"/>
    <w:rsid w:val="00190162"/>
    <w:rsid w:val="00196C54"/>
    <w:rsid w:val="00197A8C"/>
    <w:rsid w:val="001A2222"/>
    <w:rsid w:val="001A2907"/>
    <w:rsid w:val="001A2E4E"/>
    <w:rsid w:val="001A461B"/>
    <w:rsid w:val="001A7D0B"/>
    <w:rsid w:val="001A7ED0"/>
    <w:rsid w:val="001B1FE1"/>
    <w:rsid w:val="001B2127"/>
    <w:rsid w:val="001B3329"/>
    <w:rsid w:val="001B3A68"/>
    <w:rsid w:val="001B4E4C"/>
    <w:rsid w:val="001C047E"/>
    <w:rsid w:val="001C144D"/>
    <w:rsid w:val="001C16BD"/>
    <w:rsid w:val="001C2460"/>
    <w:rsid w:val="001C39FD"/>
    <w:rsid w:val="001C5C26"/>
    <w:rsid w:val="001C74A4"/>
    <w:rsid w:val="001C765D"/>
    <w:rsid w:val="001D015F"/>
    <w:rsid w:val="001D07F5"/>
    <w:rsid w:val="001D102B"/>
    <w:rsid w:val="001D348E"/>
    <w:rsid w:val="001D5FBE"/>
    <w:rsid w:val="001D6A75"/>
    <w:rsid w:val="001E05D0"/>
    <w:rsid w:val="001E2394"/>
    <w:rsid w:val="001E55E9"/>
    <w:rsid w:val="001E61F5"/>
    <w:rsid w:val="001F0909"/>
    <w:rsid w:val="001F2686"/>
    <w:rsid w:val="001F37E0"/>
    <w:rsid w:val="001F562D"/>
    <w:rsid w:val="001F5BB5"/>
    <w:rsid w:val="002008E7"/>
    <w:rsid w:val="00201516"/>
    <w:rsid w:val="0020154A"/>
    <w:rsid w:val="00202E61"/>
    <w:rsid w:val="00205C3A"/>
    <w:rsid w:val="00210963"/>
    <w:rsid w:val="0021191F"/>
    <w:rsid w:val="002126B4"/>
    <w:rsid w:val="00212FCC"/>
    <w:rsid w:val="002175C6"/>
    <w:rsid w:val="00220D8C"/>
    <w:rsid w:val="00222767"/>
    <w:rsid w:val="00222CFE"/>
    <w:rsid w:val="00224284"/>
    <w:rsid w:val="002274F3"/>
    <w:rsid w:val="0023181D"/>
    <w:rsid w:val="002319B2"/>
    <w:rsid w:val="00232473"/>
    <w:rsid w:val="00232C2C"/>
    <w:rsid w:val="00232D44"/>
    <w:rsid w:val="00236BEC"/>
    <w:rsid w:val="00240D3E"/>
    <w:rsid w:val="00245C18"/>
    <w:rsid w:val="00247DB0"/>
    <w:rsid w:val="002515A6"/>
    <w:rsid w:val="00251827"/>
    <w:rsid w:val="00252102"/>
    <w:rsid w:val="00252864"/>
    <w:rsid w:val="0025372D"/>
    <w:rsid w:val="00255B8C"/>
    <w:rsid w:val="00260D2D"/>
    <w:rsid w:val="00263294"/>
    <w:rsid w:val="00263A1D"/>
    <w:rsid w:val="0026501B"/>
    <w:rsid w:val="00270555"/>
    <w:rsid w:val="00274A23"/>
    <w:rsid w:val="00274BF3"/>
    <w:rsid w:val="002766BF"/>
    <w:rsid w:val="00276A49"/>
    <w:rsid w:val="002800BC"/>
    <w:rsid w:val="00281362"/>
    <w:rsid w:val="00283BE4"/>
    <w:rsid w:val="00283D29"/>
    <w:rsid w:val="002844D5"/>
    <w:rsid w:val="00284E50"/>
    <w:rsid w:val="00285F8A"/>
    <w:rsid w:val="00287BE9"/>
    <w:rsid w:val="00290625"/>
    <w:rsid w:val="002909A6"/>
    <w:rsid w:val="002916CE"/>
    <w:rsid w:val="00292611"/>
    <w:rsid w:val="00294697"/>
    <w:rsid w:val="002949DF"/>
    <w:rsid w:val="00296113"/>
    <w:rsid w:val="00296561"/>
    <w:rsid w:val="00296859"/>
    <w:rsid w:val="002969F7"/>
    <w:rsid w:val="00296E0A"/>
    <w:rsid w:val="0029715D"/>
    <w:rsid w:val="002A2DF6"/>
    <w:rsid w:val="002A3D57"/>
    <w:rsid w:val="002A411B"/>
    <w:rsid w:val="002A7662"/>
    <w:rsid w:val="002A7A06"/>
    <w:rsid w:val="002B033B"/>
    <w:rsid w:val="002B102F"/>
    <w:rsid w:val="002B1DA9"/>
    <w:rsid w:val="002B22DA"/>
    <w:rsid w:val="002B540C"/>
    <w:rsid w:val="002B7706"/>
    <w:rsid w:val="002C01B9"/>
    <w:rsid w:val="002C156F"/>
    <w:rsid w:val="002C1743"/>
    <w:rsid w:val="002C3D32"/>
    <w:rsid w:val="002C556D"/>
    <w:rsid w:val="002C6E66"/>
    <w:rsid w:val="002C756E"/>
    <w:rsid w:val="002D0ABC"/>
    <w:rsid w:val="002D164A"/>
    <w:rsid w:val="002D1DFC"/>
    <w:rsid w:val="002D1EFF"/>
    <w:rsid w:val="002D4D70"/>
    <w:rsid w:val="002D4F44"/>
    <w:rsid w:val="002E08FA"/>
    <w:rsid w:val="002E24E5"/>
    <w:rsid w:val="002F0102"/>
    <w:rsid w:val="002F1593"/>
    <w:rsid w:val="002F485C"/>
    <w:rsid w:val="002F5C6E"/>
    <w:rsid w:val="002F717D"/>
    <w:rsid w:val="002F74F9"/>
    <w:rsid w:val="003013B2"/>
    <w:rsid w:val="00302050"/>
    <w:rsid w:val="0030292C"/>
    <w:rsid w:val="00302D10"/>
    <w:rsid w:val="0030482C"/>
    <w:rsid w:val="00304844"/>
    <w:rsid w:val="00304CCD"/>
    <w:rsid w:val="00304DC5"/>
    <w:rsid w:val="00304DDA"/>
    <w:rsid w:val="0030595C"/>
    <w:rsid w:val="0030623A"/>
    <w:rsid w:val="003066A9"/>
    <w:rsid w:val="00306A3B"/>
    <w:rsid w:val="00307529"/>
    <w:rsid w:val="00310743"/>
    <w:rsid w:val="0031150F"/>
    <w:rsid w:val="00312B37"/>
    <w:rsid w:val="0031357D"/>
    <w:rsid w:val="003139B6"/>
    <w:rsid w:val="00314651"/>
    <w:rsid w:val="0031547F"/>
    <w:rsid w:val="00320209"/>
    <w:rsid w:val="00320428"/>
    <w:rsid w:val="00320497"/>
    <w:rsid w:val="00320614"/>
    <w:rsid w:val="003207F2"/>
    <w:rsid w:val="00324AB6"/>
    <w:rsid w:val="00326A11"/>
    <w:rsid w:val="00330048"/>
    <w:rsid w:val="003320A1"/>
    <w:rsid w:val="00332860"/>
    <w:rsid w:val="00332AEF"/>
    <w:rsid w:val="003343E5"/>
    <w:rsid w:val="00336D32"/>
    <w:rsid w:val="00336D4F"/>
    <w:rsid w:val="003370B0"/>
    <w:rsid w:val="0033748C"/>
    <w:rsid w:val="00340ECD"/>
    <w:rsid w:val="003428B2"/>
    <w:rsid w:val="003429A3"/>
    <w:rsid w:val="003430E6"/>
    <w:rsid w:val="00343AC1"/>
    <w:rsid w:val="00344765"/>
    <w:rsid w:val="00344DE2"/>
    <w:rsid w:val="00345352"/>
    <w:rsid w:val="00345A54"/>
    <w:rsid w:val="003473E0"/>
    <w:rsid w:val="003474A4"/>
    <w:rsid w:val="00347B7F"/>
    <w:rsid w:val="0035045E"/>
    <w:rsid w:val="00351048"/>
    <w:rsid w:val="00351CE3"/>
    <w:rsid w:val="0035343B"/>
    <w:rsid w:val="0035350E"/>
    <w:rsid w:val="00353EB4"/>
    <w:rsid w:val="003541EC"/>
    <w:rsid w:val="00356156"/>
    <w:rsid w:val="00356273"/>
    <w:rsid w:val="00356852"/>
    <w:rsid w:val="003606D5"/>
    <w:rsid w:val="00361109"/>
    <w:rsid w:val="00364590"/>
    <w:rsid w:val="0036479A"/>
    <w:rsid w:val="003663A1"/>
    <w:rsid w:val="00370099"/>
    <w:rsid w:val="00374817"/>
    <w:rsid w:val="00375FB4"/>
    <w:rsid w:val="00381265"/>
    <w:rsid w:val="003872EF"/>
    <w:rsid w:val="00387783"/>
    <w:rsid w:val="003914C5"/>
    <w:rsid w:val="00392F51"/>
    <w:rsid w:val="00393272"/>
    <w:rsid w:val="0039511D"/>
    <w:rsid w:val="00395BDC"/>
    <w:rsid w:val="0039630B"/>
    <w:rsid w:val="003967E0"/>
    <w:rsid w:val="00396FCA"/>
    <w:rsid w:val="003973EA"/>
    <w:rsid w:val="00397804"/>
    <w:rsid w:val="00397B55"/>
    <w:rsid w:val="003A08A7"/>
    <w:rsid w:val="003A1F61"/>
    <w:rsid w:val="003A25FA"/>
    <w:rsid w:val="003A2698"/>
    <w:rsid w:val="003A2CA2"/>
    <w:rsid w:val="003A341B"/>
    <w:rsid w:val="003A453F"/>
    <w:rsid w:val="003A4A99"/>
    <w:rsid w:val="003A50D3"/>
    <w:rsid w:val="003A540D"/>
    <w:rsid w:val="003A564C"/>
    <w:rsid w:val="003A6903"/>
    <w:rsid w:val="003A7E62"/>
    <w:rsid w:val="003B1EE5"/>
    <w:rsid w:val="003B28F7"/>
    <w:rsid w:val="003B48C0"/>
    <w:rsid w:val="003B50D2"/>
    <w:rsid w:val="003B59E8"/>
    <w:rsid w:val="003B6AB0"/>
    <w:rsid w:val="003B70A7"/>
    <w:rsid w:val="003B71E8"/>
    <w:rsid w:val="003C0674"/>
    <w:rsid w:val="003C2F0E"/>
    <w:rsid w:val="003C371C"/>
    <w:rsid w:val="003C44E7"/>
    <w:rsid w:val="003D3CD3"/>
    <w:rsid w:val="003D4456"/>
    <w:rsid w:val="003E1EBD"/>
    <w:rsid w:val="003E1F1A"/>
    <w:rsid w:val="003E368C"/>
    <w:rsid w:val="003E383B"/>
    <w:rsid w:val="003E42F6"/>
    <w:rsid w:val="003E5DF2"/>
    <w:rsid w:val="003E620D"/>
    <w:rsid w:val="003E77CE"/>
    <w:rsid w:val="003F0106"/>
    <w:rsid w:val="003F2EEB"/>
    <w:rsid w:val="003F3873"/>
    <w:rsid w:val="003F42B1"/>
    <w:rsid w:val="003F473E"/>
    <w:rsid w:val="0040067B"/>
    <w:rsid w:val="004006F8"/>
    <w:rsid w:val="0040190F"/>
    <w:rsid w:val="00402689"/>
    <w:rsid w:val="004030A7"/>
    <w:rsid w:val="0040578A"/>
    <w:rsid w:val="00407549"/>
    <w:rsid w:val="004125EA"/>
    <w:rsid w:val="00412F79"/>
    <w:rsid w:val="004135B1"/>
    <w:rsid w:val="00413CA6"/>
    <w:rsid w:val="00417E40"/>
    <w:rsid w:val="004228BD"/>
    <w:rsid w:val="00422B49"/>
    <w:rsid w:val="00422DE3"/>
    <w:rsid w:val="0042410D"/>
    <w:rsid w:val="00424610"/>
    <w:rsid w:val="00425EC1"/>
    <w:rsid w:val="0042680F"/>
    <w:rsid w:val="00427901"/>
    <w:rsid w:val="004324AC"/>
    <w:rsid w:val="00434493"/>
    <w:rsid w:val="00443743"/>
    <w:rsid w:val="0044404A"/>
    <w:rsid w:val="00444813"/>
    <w:rsid w:val="00445EA6"/>
    <w:rsid w:val="004463CC"/>
    <w:rsid w:val="00450B35"/>
    <w:rsid w:val="0045219A"/>
    <w:rsid w:val="0045244B"/>
    <w:rsid w:val="00453422"/>
    <w:rsid w:val="00454256"/>
    <w:rsid w:val="0045466A"/>
    <w:rsid w:val="004567B5"/>
    <w:rsid w:val="004578AD"/>
    <w:rsid w:val="004602CD"/>
    <w:rsid w:val="00460579"/>
    <w:rsid w:val="00460A65"/>
    <w:rsid w:val="00461E0D"/>
    <w:rsid w:val="0046288D"/>
    <w:rsid w:val="00464B11"/>
    <w:rsid w:val="00465A49"/>
    <w:rsid w:val="00465BC3"/>
    <w:rsid w:val="0046631B"/>
    <w:rsid w:val="0046693C"/>
    <w:rsid w:val="0047056B"/>
    <w:rsid w:val="00471566"/>
    <w:rsid w:val="00472FD1"/>
    <w:rsid w:val="00474E36"/>
    <w:rsid w:val="00475622"/>
    <w:rsid w:val="00475BDF"/>
    <w:rsid w:val="00476266"/>
    <w:rsid w:val="00476FAF"/>
    <w:rsid w:val="00476FC2"/>
    <w:rsid w:val="004770CC"/>
    <w:rsid w:val="004770F9"/>
    <w:rsid w:val="0047799C"/>
    <w:rsid w:val="0048102C"/>
    <w:rsid w:val="00481B11"/>
    <w:rsid w:val="00481B3C"/>
    <w:rsid w:val="00481BC4"/>
    <w:rsid w:val="004822F0"/>
    <w:rsid w:val="004825DC"/>
    <w:rsid w:val="0048277B"/>
    <w:rsid w:val="00482CA4"/>
    <w:rsid w:val="00483FE4"/>
    <w:rsid w:val="00484559"/>
    <w:rsid w:val="00485683"/>
    <w:rsid w:val="00485F70"/>
    <w:rsid w:val="004918E0"/>
    <w:rsid w:val="00492BEA"/>
    <w:rsid w:val="004938E9"/>
    <w:rsid w:val="00493D4F"/>
    <w:rsid w:val="00493D6D"/>
    <w:rsid w:val="00494546"/>
    <w:rsid w:val="00494F3B"/>
    <w:rsid w:val="004A0E44"/>
    <w:rsid w:val="004A1223"/>
    <w:rsid w:val="004A4004"/>
    <w:rsid w:val="004A40C0"/>
    <w:rsid w:val="004A59CD"/>
    <w:rsid w:val="004B101C"/>
    <w:rsid w:val="004B1417"/>
    <w:rsid w:val="004B1462"/>
    <w:rsid w:val="004B1574"/>
    <w:rsid w:val="004B1611"/>
    <w:rsid w:val="004B3458"/>
    <w:rsid w:val="004B3668"/>
    <w:rsid w:val="004B5AAD"/>
    <w:rsid w:val="004B607B"/>
    <w:rsid w:val="004B751A"/>
    <w:rsid w:val="004C1C70"/>
    <w:rsid w:val="004C1E4A"/>
    <w:rsid w:val="004C3B19"/>
    <w:rsid w:val="004C550E"/>
    <w:rsid w:val="004C57A4"/>
    <w:rsid w:val="004C6332"/>
    <w:rsid w:val="004C6742"/>
    <w:rsid w:val="004C6A02"/>
    <w:rsid w:val="004C6FC9"/>
    <w:rsid w:val="004C76FF"/>
    <w:rsid w:val="004D095D"/>
    <w:rsid w:val="004D0A57"/>
    <w:rsid w:val="004D370D"/>
    <w:rsid w:val="004D45A3"/>
    <w:rsid w:val="004D4FCA"/>
    <w:rsid w:val="004E20FC"/>
    <w:rsid w:val="004E3540"/>
    <w:rsid w:val="004E4FA4"/>
    <w:rsid w:val="004E647D"/>
    <w:rsid w:val="004F2BCA"/>
    <w:rsid w:val="004F399B"/>
    <w:rsid w:val="004F4303"/>
    <w:rsid w:val="004F506E"/>
    <w:rsid w:val="00500A61"/>
    <w:rsid w:val="00502505"/>
    <w:rsid w:val="0050346C"/>
    <w:rsid w:val="00504535"/>
    <w:rsid w:val="00504A8E"/>
    <w:rsid w:val="00510F9F"/>
    <w:rsid w:val="00511452"/>
    <w:rsid w:val="00512B00"/>
    <w:rsid w:val="00515C95"/>
    <w:rsid w:val="00517BFD"/>
    <w:rsid w:val="00517D99"/>
    <w:rsid w:val="00522359"/>
    <w:rsid w:val="00522D7F"/>
    <w:rsid w:val="00522E67"/>
    <w:rsid w:val="0052502A"/>
    <w:rsid w:val="00525F67"/>
    <w:rsid w:val="00526328"/>
    <w:rsid w:val="00526C89"/>
    <w:rsid w:val="005272E1"/>
    <w:rsid w:val="0052737E"/>
    <w:rsid w:val="00532623"/>
    <w:rsid w:val="0053499D"/>
    <w:rsid w:val="00534D17"/>
    <w:rsid w:val="00535558"/>
    <w:rsid w:val="00541473"/>
    <w:rsid w:val="00541F6A"/>
    <w:rsid w:val="00543BDB"/>
    <w:rsid w:val="0054493B"/>
    <w:rsid w:val="0054581B"/>
    <w:rsid w:val="00545EFE"/>
    <w:rsid w:val="005472A9"/>
    <w:rsid w:val="00552F7B"/>
    <w:rsid w:val="00553AEC"/>
    <w:rsid w:val="00553B9A"/>
    <w:rsid w:val="00554218"/>
    <w:rsid w:val="005543D3"/>
    <w:rsid w:val="00554C07"/>
    <w:rsid w:val="00557B9A"/>
    <w:rsid w:val="005604F6"/>
    <w:rsid w:val="00560D19"/>
    <w:rsid w:val="00561434"/>
    <w:rsid w:val="0056150F"/>
    <w:rsid w:val="00561AEC"/>
    <w:rsid w:val="00561FBF"/>
    <w:rsid w:val="00562118"/>
    <w:rsid w:val="00563C66"/>
    <w:rsid w:val="00564F53"/>
    <w:rsid w:val="00565786"/>
    <w:rsid w:val="00566071"/>
    <w:rsid w:val="00572B00"/>
    <w:rsid w:val="00573DBC"/>
    <w:rsid w:val="00574426"/>
    <w:rsid w:val="00574D47"/>
    <w:rsid w:val="005771B4"/>
    <w:rsid w:val="00577C6D"/>
    <w:rsid w:val="005806CD"/>
    <w:rsid w:val="005828EB"/>
    <w:rsid w:val="00583273"/>
    <w:rsid w:val="00583340"/>
    <w:rsid w:val="00583D25"/>
    <w:rsid w:val="00583E5E"/>
    <w:rsid w:val="00587D74"/>
    <w:rsid w:val="00590BB6"/>
    <w:rsid w:val="00590DC8"/>
    <w:rsid w:val="00594A51"/>
    <w:rsid w:val="00595187"/>
    <w:rsid w:val="00595EE5"/>
    <w:rsid w:val="005A13F5"/>
    <w:rsid w:val="005A218B"/>
    <w:rsid w:val="005A2302"/>
    <w:rsid w:val="005A2B19"/>
    <w:rsid w:val="005A3F7A"/>
    <w:rsid w:val="005A40AD"/>
    <w:rsid w:val="005A4146"/>
    <w:rsid w:val="005A4977"/>
    <w:rsid w:val="005A7180"/>
    <w:rsid w:val="005B1113"/>
    <w:rsid w:val="005B357A"/>
    <w:rsid w:val="005B4D9D"/>
    <w:rsid w:val="005B599D"/>
    <w:rsid w:val="005C0D5B"/>
    <w:rsid w:val="005C2D51"/>
    <w:rsid w:val="005C4BC4"/>
    <w:rsid w:val="005C752F"/>
    <w:rsid w:val="005C763D"/>
    <w:rsid w:val="005D0642"/>
    <w:rsid w:val="005D0B66"/>
    <w:rsid w:val="005D103C"/>
    <w:rsid w:val="005D35EE"/>
    <w:rsid w:val="005D6A66"/>
    <w:rsid w:val="005D7629"/>
    <w:rsid w:val="005E19F8"/>
    <w:rsid w:val="005E3A23"/>
    <w:rsid w:val="005E499C"/>
    <w:rsid w:val="005E7044"/>
    <w:rsid w:val="005E7161"/>
    <w:rsid w:val="005E7CDF"/>
    <w:rsid w:val="005F0741"/>
    <w:rsid w:val="005F159E"/>
    <w:rsid w:val="005F1C7F"/>
    <w:rsid w:val="005F2C89"/>
    <w:rsid w:val="005F387E"/>
    <w:rsid w:val="005F6BB6"/>
    <w:rsid w:val="00600EDE"/>
    <w:rsid w:val="006015CE"/>
    <w:rsid w:val="00603C00"/>
    <w:rsid w:val="00604100"/>
    <w:rsid w:val="00604FF0"/>
    <w:rsid w:val="00607AA3"/>
    <w:rsid w:val="00607D6C"/>
    <w:rsid w:val="0061190E"/>
    <w:rsid w:val="0061325F"/>
    <w:rsid w:val="006171E2"/>
    <w:rsid w:val="00620AB3"/>
    <w:rsid w:val="00620ABE"/>
    <w:rsid w:val="0062153A"/>
    <w:rsid w:val="00626313"/>
    <w:rsid w:val="006267BB"/>
    <w:rsid w:val="00626E75"/>
    <w:rsid w:val="00633857"/>
    <w:rsid w:val="00633C19"/>
    <w:rsid w:val="00634ACF"/>
    <w:rsid w:val="006367D2"/>
    <w:rsid w:val="006368DD"/>
    <w:rsid w:val="00636BEB"/>
    <w:rsid w:val="00636EA2"/>
    <w:rsid w:val="00637930"/>
    <w:rsid w:val="00637B94"/>
    <w:rsid w:val="00641B62"/>
    <w:rsid w:val="0064422D"/>
    <w:rsid w:val="00647837"/>
    <w:rsid w:val="00647ED5"/>
    <w:rsid w:val="006508DF"/>
    <w:rsid w:val="006516B8"/>
    <w:rsid w:val="00651FF5"/>
    <w:rsid w:val="006520EB"/>
    <w:rsid w:val="00653D91"/>
    <w:rsid w:val="00653DF8"/>
    <w:rsid w:val="00654A97"/>
    <w:rsid w:val="00654B71"/>
    <w:rsid w:val="00655E64"/>
    <w:rsid w:val="006572E7"/>
    <w:rsid w:val="0066030C"/>
    <w:rsid w:val="006605CA"/>
    <w:rsid w:val="00660EA5"/>
    <w:rsid w:val="0066368A"/>
    <w:rsid w:val="006641EF"/>
    <w:rsid w:val="00666C09"/>
    <w:rsid w:val="00667821"/>
    <w:rsid w:val="006679CB"/>
    <w:rsid w:val="00671F56"/>
    <w:rsid w:val="00673477"/>
    <w:rsid w:val="0067390D"/>
    <w:rsid w:val="00673F23"/>
    <w:rsid w:val="0067614E"/>
    <w:rsid w:val="00680F37"/>
    <w:rsid w:val="006822B7"/>
    <w:rsid w:val="00683617"/>
    <w:rsid w:val="006842F8"/>
    <w:rsid w:val="00684C9E"/>
    <w:rsid w:val="0068636D"/>
    <w:rsid w:val="00686C65"/>
    <w:rsid w:val="00686C91"/>
    <w:rsid w:val="00687A91"/>
    <w:rsid w:val="00687B1B"/>
    <w:rsid w:val="00687BFA"/>
    <w:rsid w:val="00690269"/>
    <w:rsid w:val="006904C6"/>
    <w:rsid w:val="00690859"/>
    <w:rsid w:val="006919EF"/>
    <w:rsid w:val="00692EBE"/>
    <w:rsid w:val="00693BA0"/>
    <w:rsid w:val="00694546"/>
    <w:rsid w:val="00694FA1"/>
    <w:rsid w:val="00695618"/>
    <w:rsid w:val="006957AC"/>
    <w:rsid w:val="006959C0"/>
    <w:rsid w:val="006A062E"/>
    <w:rsid w:val="006A0929"/>
    <w:rsid w:val="006A1F80"/>
    <w:rsid w:val="006A581D"/>
    <w:rsid w:val="006A6422"/>
    <w:rsid w:val="006A6CDD"/>
    <w:rsid w:val="006B12DF"/>
    <w:rsid w:val="006B1F3B"/>
    <w:rsid w:val="006B279C"/>
    <w:rsid w:val="006B2B07"/>
    <w:rsid w:val="006B3213"/>
    <w:rsid w:val="006B4A5A"/>
    <w:rsid w:val="006B5369"/>
    <w:rsid w:val="006B54B5"/>
    <w:rsid w:val="006B5F0A"/>
    <w:rsid w:val="006B696D"/>
    <w:rsid w:val="006B7ACB"/>
    <w:rsid w:val="006C2BE4"/>
    <w:rsid w:val="006C4DAA"/>
    <w:rsid w:val="006C72A6"/>
    <w:rsid w:val="006C761F"/>
    <w:rsid w:val="006D055A"/>
    <w:rsid w:val="006D06E7"/>
    <w:rsid w:val="006D08C7"/>
    <w:rsid w:val="006D13CE"/>
    <w:rsid w:val="006D1603"/>
    <w:rsid w:val="006D25AD"/>
    <w:rsid w:val="006D2EF5"/>
    <w:rsid w:val="006D339D"/>
    <w:rsid w:val="006D3934"/>
    <w:rsid w:val="006D49E6"/>
    <w:rsid w:val="006D4AD6"/>
    <w:rsid w:val="006D534F"/>
    <w:rsid w:val="006D70D9"/>
    <w:rsid w:val="006E0276"/>
    <w:rsid w:val="006E1A07"/>
    <w:rsid w:val="006E1ED9"/>
    <w:rsid w:val="006E1F2F"/>
    <w:rsid w:val="006E2C45"/>
    <w:rsid w:val="006E2C4E"/>
    <w:rsid w:val="006E4657"/>
    <w:rsid w:val="006E4CFC"/>
    <w:rsid w:val="006E5C3A"/>
    <w:rsid w:val="006E5E57"/>
    <w:rsid w:val="006E6CD8"/>
    <w:rsid w:val="006E747C"/>
    <w:rsid w:val="006E7560"/>
    <w:rsid w:val="006E7CA4"/>
    <w:rsid w:val="006E7CD7"/>
    <w:rsid w:val="006F1C31"/>
    <w:rsid w:val="006F4CF5"/>
    <w:rsid w:val="006F5115"/>
    <w:rsid w:val="006F6FD0"/>
    <w:rsid w:val="00700D54"/>
    <w:rsid w:val="00703E93"/>
    <w:rsid w:val="00705535"/>
    <w:rsid w:val="00705A32"/>
    <w:rsid w:val="007074C4"/>
    <w:rsid w:val="00707806"/>
    <w:rsid w:val="00710FAB"/>
    <w:rsid w:val="00713504"/>
    <w:rsid w:val="0071443C"/>
    <w:rsid w:val="00715374"/>
    <w:rsid w:val="007170D0"/>
    <w:rsid w:val="00721CCD"/>
    <w:rsid w:val="00722E79"/>
    <w:rsid w:val="007235CD"/>
    <w:rsid w:val="00723739"/>
    <w:rsid w:val="007240CB"/>
    <w:rsid w:val="00726CAE"/>
    <w:rsid w:val="00730F39"/>
    <w:rsid w:val="007317D6"/>
    <w:rsid w:val="007352EF"/>
    <w:rsid w:val="00735975"/>
    <w:rsid w:val="00736780"/>
    <w:rsid w:val="0073709A"/>
    <w:rsid w:val="007373E0"/>
    <w:rsid w:val="00741959"/>
    <w:rsid w:val="0074208B"/>
    <w:rsid w:val="00742940"/>
    <w:rsid w:val="00743FE9"/>
    <w:rsid w:val="00744E52"/>
    <w:rsid w:val="00747737"/>
    <w:rsid w:val="00747787"/>
    <w:rsid w:val="007479B6"/>
    <w:rsid w:val="00750609"/>
    <w:rsid w:val="00754E2D"/>
    <w:rsid w:val="007562B3"/>
    <w:rsid w:val="007562B7"/>
    <w:rsid w:val="00757329"/>
    <w:rsid w:val="0076038D"/>
    <w:rsid w:val="007627A2"/>
    <w:rsid w:val="0076393D"/>
    <w:rsid w:val="00764A72"/>
    <w:rsid w:val="00765181"/>
    <w:rsid w:val="00767EB7"/>
    <w:rsid w:val="0077155C"/>
    <w:rsid w:val="0077225A"/>
    <w:rsid w:val="00773F46"/>
    <w:rsid w:val="00775473"/>
    <w:rsid w:val="007762CB"/>
    <w:rsid w:val="00777668"/>
    <w:rsid w:val="00780A55"/>
    <w:rsid w:val="0078125F"/>
    <w:rsid w:val="00781CAF"/>
    <w:rsid w:val="00782000"/>
    <w:rsid w:val="0079142B"/>
    <w:rsid w:val="0079145F"/>
    <w:rsid w:val="007921D2"/>
    <w:rsid w:val="007929C3"/>
    <w:rsid w:val="00792F3B"/>
    <w:rsid w:val="0079594F"/>
    <w:rsid w:val="00795D3D"/>
    <w:rsid w:val="00796E7C"/>
    <w:rsid w:val="007A0657"/>
    <w:rsid w:val="007A1EAF"/>
    <w:rsid w:val="007A5B22"/>
    <w:rsid w:val="007A5EA1"/>
    <w:rsid w:val="007A67D8"/>
    <w:rsid w:val="007B0FBE"/>
    <w:rsid w:val="007B10D8"/>
    <w:rsid w:val="007B2FA9"/>
    <w:rsid w:val="007B5BF4"/>
    <w:rsid w:val="007B5F0A"/>
    <w:rsid w:val="007C1B8F"/>
    <w:rsid w:val="007C3037"/>
    <w:rsid w:val="007C4E17"/>
    <w:rsid w:val="007C663C"/>
    <w:rsid w:val="007C7854"/>
    <w:rsid w:val="007C7879"/>
    <w:rsid w:val="007D133C"/>
    <w:rsid w:val="007D71EE"/>
    <w:rsid w:val="007E0085"/>
    <w:rsid w:val="007E0B7A"/>
    <w:rsid w:val="007E4C87"/>
    <w:rsid w:val="007E5FD1"/>
    <w:rsid w:val="007E67F1"/>
    <w:rsid w:val="007E6D21"/>
    <w:rsid w:val="007F18F5"/>
    <w:rsid w:val="007F265D"/>
    <w:rsid w:val="007F49AF"/>
    <w:rsid w:val="007F6141"/>
    <w:rsid w:val="007F6CD1"/>
    <w:rsid w:val="007F7176"/>
    <w:rsid w:val="00800C42"/>
    <w:rsid w:val="00801AA4"/>
    <w:rsid w:val="00803162"/>
    <w:rsid w:val="008065A4"/>
    <w:rsid w:val="00806EC6"/>
    <w:rsid w:val="00807AEB"/>
    <w:rsid w:val="00807BD5"/>
    <w:rsid w:val="0081047B"/>
    <w:rsid w:val="008104B2"/>
    <w:rsid w:val="00810D3D"/>
    <w:rsid w:val="0081159D"/>
    <w:rsid w:val="00811FDE"/>
    <w:rsid w:val="00812AB4"/>
    <w:rsid w:val="00813020"/>
    <w:rsid w:val="008134A8"/>
    <w:rsid w:val="00813B7C"/>
    <w:rsid w:val="00814596"/>
    <w:rsid w:val="00815D73"/>
    <w:rsid w:val="00816A53"/>
    <w:rsid w:val="00820030"/>
    <w:rsid w:val="008200D4"/>
    <w:rsid w:val="0082031A"/>
    <w:rsid w:val="00824A15"/>
    <w:rsid w:val="00825387"/>
    <w:rsid w:val="00831033"/>
    <w:rsid w:val="008310C9"/>
    <w:rsid w:val="008326F2"/>
    <w:rsid w:val="00832F56"/>
    <w:rsid w:val="00833072"/>
    <w:rsid w:val="008343DF"/>
    <w:rsid w:val="00834A29"/>
    <w:rsid w:val="0084477D"/>
    <w:rsid w:val="00845B77"/>
    <w:rsid w:val="0084608F"/>
    <w:rsid w:val="0084772C"/>
    <w:rsid w:val="00851C8C"/>
    <w:rsid w:val="00852F83"/>
    <w:rsid w:val="00853025"/>
    <w:rsid w:val="00853219"/>
    <w:rsid w:val="0085495A"/>
    <w:rsid w:val="00854E84"/>
    <w:rsid w:val="008557F8"/>
    <w:rsid w:val="00856EDF"/>
    <w:rsid w:val="00860E20"/>
    <w:rsid w:val="0086103C"/>
    <w:rsid w:val="00861ADD"/>
    <w:rsid w:val="008621BC"/>
    <w:rsid w:val="008642BA"/>
    <w:rsid w:val="00864E5F"/>
    <w:rsid w:val="00866CD2"/>
    <w:rsid w:val="00867663"/>
    <w:rsid w:val="0086794B"/>
    <w:rsid w:val="00870B59"/>
    <w:rsid w:val="008711EF"/>
    <w:rsid w:val="0087176D"/>
    <w:rsid w:val="00871F36"/>
    <w:rsid w:val="00873857"/>
    <w:rsid w:val="00873DF4"/>
    <w:rsid w:val="00874612"/>
    <w:rsid w:val="008746FB"/>
    <w:rsid w:val="00875812"/>
    <w:rsid w:val="00875FC1"/>
    <w:rsid w:val="008761FA"/>
    <w:rsid w:val="008774D6"/>
    <w:rsid w:val="00881A10"/>
    <w:rsid w:val="00881C86"/>
    <w:rsid w:val="00881F73"/>
    <w:rsid w:val="00885807"/>
    <w:rsid w:val="00885E2E"/>
    <w:rsid w:val="00892800"/>
    <w:rsid w:val="00892D68"/>
    <w:rsid w:val="00895AE3"/>
    <w:rsid w:val="008966B2"/>
    <w:rsid w:val="0089696F"/>
    <w:rsid w:val="008A0361"/>
    <w:rsid w:val="008A11CC"/>
    <w:rsid w:val="008A3980"/>
    <w:rsid w:val="008A5491"/>
    <w:rsid w:val="008A5972"/>
    <w:rsid w:val="008A60E8"/>
    <w:rsid w:val="008A61D9"/>
    <w:rsid w:val="008A6301"/>
    <w:rsid w:val="008B19E1"/>
    <w:rsid w:val="008B3F2C"/>
    <w:rsid w:val="008B62F6"/>
    <w:rsid w:val="008C033E"/>
    <w:rsid w:val="008C0C12"/>
    <w:rsid w:val="008C0CAE"/>
    <w:rsid w:val="008C1A97"/>
    <w:rsid w:val="008C1B4A"/>
    <w:rsid w:val="008C2E46"/>
    <w:rsid w:val="008C33A5"/>
    <w:rsid w:val="008C3930"/>
    <w:rsid w:val="008C3CB8"/>
    <w:rsid w:val="008C62B2"/>
    <w:rsid w:val="008C6791"/>
    <w:rsid w:val="008C769C"/>
    <w:rsid w:val="008C7CFB"/>
    <w:rsid w:val="008D0EAC"/>
    <w:rsid w:val="008D1F02"/>
    <w:rsid w:val="008D32E7"/>
    <w:rsid w:val="008D5CEF"/>
    <w:rsid w:val="008D5E65"/>
    <w:rsid w:val="008D7067"/>
    <w:rsid w:val="008E3477"/>
    <w:rsid w:val="008E622C"/>
    <w:rsid w:val="008E62B1"/>
    <w:rsid w:val="008E63C6"/>
    <w:rsid w:val="008F0D69"/>
    <w:rsid w:val="008F1081"/>
    <w:rsid w:val="008F4620"/>
    <w:rsid w:val="008F60C5"/>
    <w:rsid w:val="008F784A"/>
    <w:rsid w:val="008F7B03"/>
    <w:rsid w:val="00904311"/>
    <w:rsid w:val="009057CA"/>
    <w:rsid w:val="00905A1D"/>
    <w:rsid w:val="009061A8"/>
    <w:rsid w:val="00906958"/>
    <w:rsid w:val="00906AA6"/>
    <w:rsid w:val="009105E5"/>
    <w:rsid w:val="009112D9"/>
    <w:rsid w:val="00911328"/>
    <w:rsid w:val="009124C8"/>
    <w:rsid w:val="00913EEA"/>
    <w:rsid w:val="00914279"/>
    <w:rsid w:val="00916F14"/>
    <w:rsid w:val="0092062E"/>
    <w:rsid w:val="00925BEA"/>
    <w:rsid w:val="00927123"/>
    <w:rsid w:val="00931D78"/>
    <w:rsid w:val="00931DC5"/>
    <w:rsid w:val="009324D8"/>
    <w:rsid w:val="00940872"/>
    <w:rsid w:val="00943EB2"/>
    <w:rsid w:val="0094495E"/>
    <w:rsid w:val="00945FB0"/>
    <w:rsid w:val="00946131"/>
    <w:rsid w:val="0094633D"/>
    <w:rsid w:val="0095409B"/>
    <w:rsid w:val="009559E8"/>
    <w:rsid w:val="0095684E"/>
    <w:rsid w:val="00956B39"/>
    <w:rsid w:val="00957FDA"/>
    <w:rsid w:val="00960D00"/>
    <w:rsid w:val="00962F17"/>
    <w:rsid w:val="0096404F"/>
    <w:rsid w:val="00965FDB"/>
    <w:rsid w:val="009664A8"/>
    <w:rsid w:val="00966597"/>
    <w:rsid w:val="009708C8"/>
    <w:rsid w:val="009715EA"/>
    <w:rsid w:val="0097373A"/>
    <w:rsid w:val="00974111"/>
    <w:rsid w:val="009747F7"/>
    <w:rsid w:val="009766F6"/>
    <w:rsid w:val="00980D98"/>
    <w:rsid w:val="0098176B"/>
    <w:rsid w:val="00981C8F"/>
    <w:rsid w:val="00985986"/>
    <w:rsid w:val="00985D59"/>
    <w:rsid w:val="00990642"/>
    <w:rsid w:val="00992170"/>
    <w:rsid w:val="00992D69"/>
    <w:rsid w:val="009937A1"/>
    <w:rsid w:val="00993884"/>
    <w:rsid w:val="0099462D"/>
    <w:rsid w:val="00994FE6"/>
    <w:rsid w:val="00996265"/>
    <w:rsid w:val="00996E6F"/>
    <w:rsid w:val="009A103E"/>
    <w:rsid w:val="009A1A7D"/>
    <w:rsid w:val="009A1BAA"/>
    <w:rsid w:val="009A2221"/>
    <w:rsid w:val="009A2691"/>
    <w:rsid w:val="009A37ED"/>
    <w:rsid w:val="009A3EE2"/>
    <w:rsid w:val="009A4406"/>
    <w:rsid w:val="009A4682"/>
    <w:rsid w:val="009A4997"/>
    <w:rsid w:val="009A53EA"/>
    <w:rsid w:val="009A6D92"/>
    <w:rsid w:val="009A74D2"/>
    <w:rsid w:val="009B118C"/>
    <w:rsid w:val="009B2A82"/>
    <w:rsid w:val="009B3BAB"/>
    <w:rsid w:val="009B4877"/>
    <w:rsid w:val="009B56EF"/>
    <w:rsid w:val="009B617D"/>
    <w:rsid w:val="009B63C3"/>
    <w:rsid w:val="009B65CE"/>
    <w:rsid w:val="009B6E68"/>
    <w:rsid w:val="009C00E7"/>
    <w:rsid w:val="009C3059"/>
    <w:rsid w:val="009C3B9D"/>
    <w:rsid w:val="009C4E6A"/>
    <w:rsid w:val="009C5927"/>
    <w:rsid w:val="009C7265"/>
    <w:rsid w:val="009C72FB"/>
    <w:rsid w:val="009C7414"/>
    <w:rsid w:val="009C7C45"/>
    <w:rsid w:val="009D0AFF"/>
    <w:rsid w:val="009D17A9"/>
    <w:rsid w:val="009D2919"/>
    <w:rsid w:val="009D4E69"/>
    <w:rsid w:val="009D6A66"/>
    <w:rsid w:val="009D6FB7"/>
    <w:rsid w:val="009D7E3E"/>
    <w:rsid w:val="009D7EB4"/>
    <w:rsid w:val="009E0D43"/>
    <w:rsid w:val="009E1B9E"/>
    <w:rsid w:val="009E2086"/>
    <w:rsid w:val="009E2378"/>
    <w:rsid w:val="009E53CA"/>
    <w:rsid w:val="009E68A6"/>
    <w:rsid w:val="009F1BC5"/>
    <w:rsid w:val="009F275F"/>
    <w:rsid w:val="009F4B04"/>
    <w:rsid w:val="009F5AA7"/>
    <w:rsid w:val="009F6FBB"/>
    <w:rsid w:val="009F7FD7"/>
    <w:rsid w:val="00A0146A"/>
    <w:rsid w:val="00A018C5"/>
    <w:rsid w:val="00A0252A"/>
    <w:rsid w:val="00A078E9"/>
    <w:rsid w:val="00A079EF"/>
    <w:rsid w:val="00A13D32"/>
    <w:rsid w:val="00A14F98"/>
    <w:rsid w:val="00A15A26"/>
    <w:rsid w:val="00A163F3"/>
    <w:rsid w:val="00A20FCF"/>
    <w:rsid w:val="00A21598"/>
    <w:rsid w:val="00A21FA5"/>
    <w:rsid w:val="00A233D7"/>
    <w:rsid w:val="00A2398D"/>
    <w:rsid w:val="00A23F23"/>
    <w:rsid w:val="00A23FA8"/>
    <w:rsid w:val="00A24734"/>
    <w:rsid w:val="00A25B97"/>
    <w:rsid w:val="00A26468"/>
    <w:rsid w:val="00A32830"/>
    <w:rsid w:val="00A33697"/>
    <w:rsid w:val="00A353AD"/>
    <w:rsid w:val="00A36796"/>
    <w:rsid w:val="00A37432"/>
    <w:rsid w:val="00A37A94"/>
    <w:rsid w:val="00A40D6E"/>
    <w:rsid w:val="00A41499"/>
    <w:rsid w:val="00A41698"/>
    <w:rsid w:val="00A41E6F"/>
    <w:rsid w:val="00A42935"/>
    <w:rsid w:val="00A43A17"/>
    <w:rsid w:val="00A44393"/>
    <w:rsid w:val="00A447DE"/>
    <w:rsid w:val="00A44BA8"/>
    <w:rsid w:val="00A4504A"/>
    <w:rsid w:val="00A460CC"/>
    <w:rsid w:val="00A472F7"/>
    <w:rsid w:val="00A50552"/>
    <w:rsid w:val="00A540A5"/>
    <w:rsid w:val="00A546D3"/>
    <w:rsid w:val="00A55BC5"/>
    <w:rsid w:val="00A5622C"/>
    <w:rsid w:val="00A5712B"/>
    <w:rsid w:val="00A5754E"/>
    <w:rsid w:val="00A61077"/>
    <w:rsid w:val="00A63C14"/>
    <w:rsid w:val="00A67061"/>
    <w:rsid w:val="00A678E8"/>
    <w:rsid w:val="00A72324"/>
    <w:rsid w:val="00A72577"/>
    <w:rsid w:val="00A72C41"/>
    <w:rsid w:val="00A738F2"/>
    <w:rsid w:val="00A73D3E"/>
    <w:rsid w:val="00A7450B"/>
    <w:rsid w:val="00A77AC3"/>
    <w:rsid w:val="00A801C0"/>
    <w:rsid w:val="00A8081C"/>
    <w:rsid w:val="00A80AEF"/>
    <w:rsid w:val="00A814D2"/>
    <w:rsid w:val="00A81C9D"/>
    <w:rsid w:val="00A822A5"/>
    <w:rsid w:val="00A82743"/>
    <w:rsid w:val="00A838BF"/>
    <w:rsid w:val="00A83E2C"/>
    <w:rsid w:val="00A84221"/>
    <w:rsid w:val="00A84BDC"/>
    <w:rsid w:val="00A855A8"/>
    <w:rsid w:val="00A87641"/>
    <w:rsid w:val="00A93939"/>
    <w:rsid w:val="00A9551F"/>
    <w:rsid w:val="00A9713C"/>
    <w:rsid w:val="00AA3472"/>
    <w:rsid w:val="00AA3988"/>
    <w:rsid w:val="00AA5E9B"/>
    <w:rsid w:val="00AA5F86"/>
    <w:rsid w:val="00AA6DAD"/>
    <w:rsid w:val="00AA7902"/>
    <w:rsid w:val="00AA7D41"/>
    <w:rsid w:val="00AB1D70"/>
    <w:rsid w:val="00AB1DA0"/>
    <w:rsid w:val="00AB2E68"/>
    <w:rsid w:val="00AB4B50"/>
    <w:rsid w:val="00AC01B3"/>
    <w:rsid w:val="00AC0869"/>
    <w:rsid w:val="00AC2BBA"/>
    <w:rsid w:val="00AC2F85"/>
    <w:rsid w:val="00AC432B"/>
    <w:rsid w:val="00AC49AB"/>
    <w:rsid w:val="00AC4C4E"/>
    <w:rsid w:val="00AD010A"/>
    <w:rsid w:val="00AD0352"/>
    <w:rsid w:val="00AD0C61"/>
    <w:rsid w:val="00AD3AC7"/>
    <w:rsid w:val="00AD44FE"/>
    <w:rsid w:val="00AD4DBD"/>
    <w:rsid w:val="00AD62F6"/>
    <w:rsid w:val="00AD6778"/>
    <w:rsid w:val="00AE0742"/>
    <w:rsid w:val="00AE2325"/>
    <w:rsid w:val="00AE35F0"/>
    <w:rsid w:val="00AE39AC"/>
    <w:rsid w:val="00AE641D"/>
    <w:rsid w:val="00AF03DC"/>
    <w:rsid w:val="00AF3A94"/>
    <w:rsid w:val="00AF52BE"/>
    <w:rsid w:val="00AF660C"/>
    <w:rsid w:val="00AF68F2"/>
    <w:rsid w:val="00B015F8"/>
    <w:rsid w:val="00B01712"/>
    <w:rsid w:val="00B0312B"/>
    <w:rsid w:val="00B0478E"/>
    <w:rsid w:val="00B05F13"/>
    <w:rsid w:val="00B064AC"/>
    <w:rsid w:val="00B10B8D"/>
    <w:rsid w:val="00B12D1A"/>
    <w:rsid w:val="00B14CC2"/>
    <w:rsid w:val="00B2140C"/>
    <w:rsid w:val="00B224F7"/>
    <w:rsid w:val="00B23A09"/>
    <w:rsid w:val="00B247D1"/>
    <w:rsid w:val="00B24DE7"/>
    <w:rsid w:val="00B2600F"/>
    <w:rsid w:val="00B26207"/>
    <w:rsid w:val="00B27894"/>
    <w:rsid w:val="00B3045A"/>
    <w:rsid w:val="00B33276"/>
    <w:rsid w:val="00B346B0"/>
    <w:rsid w:val="00B35162"/>
    <w:rsid w:val="00B37A86"/>
    <w:rsid w:val="00B40D31"/>
    <w:rsid w:val="00B43980"/>
    <w:rsid w:val="00B43D35"/>
    <w:rsid w:val="00B46B9B"/>
    <w:rsid w:val="00B51C3C"/>
    <w:rsid w:val="00B52CBF"/>
    <w:rsid w:val="00B5350E"/>
    <w:rsid w:val="00B53B16"/>
    <w:rsid w:val="00B54842"/>
    <w:rsid w:val="00B57F65"/>
    <w:rsid w:val="00B60023"/>
    <w:rsid w:val="00B607FC"/>
    <w:rsid w:val="00B60B36"/>
    <w:rsid w:val="00B61598"/>
    <w:rsid w:val="00B63CEA"/>
    <w:rsid w:val="00B641D4"/>
    <w:rsid w:val="00B646FC"/>
    <w:rsid w:val="00B70B6E"/>
    <w:rsid w:val="00B71138"/>
    <w:rsid w:val="00B730F6"/>
    <w:rsid w:val="00B733CE"/>
    <w:rsid w:val="00B73CFB"/>
    <w:rsid w:val="00B76FD6"/>
    <w:rsid w:val="00B77456"/>
    <w:rsid w:val="00B775EC"/>
    <w:rsid w:val="00B82508"/>
    <w:rsid w:val="00B8283E"/>
    <w:rsid w:val="00B82F7F"/>
    <w:rsid w:val="00B837A8"/>
    <w:rsid w:val="00B859C3"/>
    <w:rsid w:val="00B86926"/>
    <w:rsid w:val="00B86F50"/>
    <w:rsid w:val="00B87168"/>
    <w:rsid w:val="00B915D5"/>
    <w:rsid w:val="00B91EEC"/>
    <w:rsid w:val="00B93DD7"/>
    <w:rsid w:val="00B943FB"/>
    <w:rsid w:val="00BA1AA4"/>
    <w:rsid w:val="00BA26E2"/>
    <w:rsid w:val="00BA2C8C"/>
    <w:rsid w:val="00BA2F3C"/>
    <w:rsid w:val="00BA53C3"/>
    <w:rsid w:val="00BB4056"/>
    <w:rsid w:val="00BB502C"/>
    <w:rsid w:val="00BB55F2"/>
    <w:rsid w:val="00BB5F28"/>
    <w:rsid w:val="00BB63EE"/>
    <w:rsid w:val="00BB64B3"/>
    <w:rsid w:val="00BB64C3"/>
    <w:rsid w:val="00BB72B5"/>
    <w:rsid w:val="00BB7688"/>
    <w:rsid w:val="00BB7B28"/>
    <w:rsid w:val="00BC048E"/>
    <w:rsid w:val="00BC05AF"/>
    <w:rsid w:val="00BC1E5C"/>
    <w:rsid w:val="00BC3E51"/>
    <w:rsid w:val="00BC3E5B"/>
    <w:rsid w:val="00BC4A6C"/>
    <w:rsid w:val="00BC6720"/>
    <w:rsid w:val="00BC6C07"/>
    <w:rsid w:val="00BC7BC2"/>
    <w:rsid w:val="00BD0E4C"/>
    <w:rsid w:val="00BD290F"/>
    <w:rsid w:val="00BD3151"/>
    <w:rsid w:val="00BD32E7"/>
    <w:rsid w:val="00BD46EF"/>
    <w:rsid w:val="00BD5D04"/>
    <w:rsid w:val="00BD5E68"/>
    <w:rsid w:val="00BD7626"/>
    <w:rsid w:val="00BE3B2E"/>
    <w:rsid w:val="00BE54D5"/>
    <w:rsid w:val="00BE725D"/>
    <w:rsid w:val="00BF06F1"/>
    <w:rsid w:val="00BF32F3"/>
    <w:rsid w:val="00BF3319"/>
    <w:rsid w:val="00BF49C5"/>
    <w:rsid w:val="00BF594B"/>
    <w:rsid w:val="00BF5A0B"/>
    <w:rsid w:val="00BF6F76"/>
    <w:rsid w:val="00BF7204"/>
    <w:rsid w:val="00C01DE4"/>
    <w:rsid w:val="00C028FB"/>
    <w:rsid w:val="00C02E98"/>
    <w:rsid w:val="00C107C6"/>
    <w:rsid w:val="00C112D3"/>
    <w:rsid w:val="00C11730"/>
    <w:rsid w:val="00C12979"/>
    <w:rsid w:val="00C1600B"/>
    <w:rsid w:val="00C20569"/>
    <w:rsid w:val="00C20A17"/>
    <w:rsid w:val="00C20D18"/>
    <w:rsid w:val="00C227A7"/>
    <w:rsid w:val="00C24B5F"/>
    <w:rsid w:val="00C24E5A"/>
    <w:rsid w:val="00C256F5"/>
    <w:rsid w:val="00C25CF8"/>
    <w:rsid w:val="00C27101"/>
    <w:rsid w:val="00C278BA"/>
    <w:rsid w:val="00C308A0"/>
    <w:rsid w:val="00C318C9"/>
    <w:rsid w:val="00C31ED0"/>
    <w:rsid w:val="00C321A1"/>
    <w:rsid w:val="00C32AA4"/>
    <w:rsid w:val="00C33318"/>
    <w:rsid w:val="00C34140"/>
    <w:rsid w:val="00C35EBD"/>
    <w:rsid w:val="00C42002"/>
    <w:rsid w:val="00C4325F"/>
    <w:rsid w:val="00C47530"/>
    <w:rsid w:val="00C47FC3"/>
    <w:rsid w:val="00C51360"/>
    <w:rsid w:val="00C52D65"/>
    <w:rsid w:val="00C53BE3"/>
    <w:rsid w:val="00C541D0"/>
    <w:rsid w:val="00C54FAB"/>
    <w:rsid w:val="00C553E3"/>
    <w:rsid w:val="00C55C3E"/>
    <w:rsid w:val="00C56058"/>
    <w:rsid w:val="00C60D26"/>
    <w:rsid w:val="00C60FFD"/>
    <w:rsid w:val="00C618C7"/>
    <w:rsid w:val="00C639ED"/>
    <w:rsid w:val="00C71E76"/>
    <w:rsid w:val="00C73678"/>
    <w:rsid w:val="00C75623"/>
    <w:rsid w:val="00C76C60"/>
    <w:rsid w:val="00C77D86"/>
    <w:rsid w:val="00C802B3"/>
    <w:rsid w:val="00C8196E"/>
    <w:rsid w:val="00C83C28"/>
    <w:rsid w:val="00C853F4"/>
    <w:rsid w:val="00C857D0"/>
    <w:rsid w:val="00C86608"/>
    <w:rsid w:val="00C8661E"/>
    <w:rsid w:val="00C92737"/>
    <w:rsid w:val="00C945A1"/>
    <w:rsid w:val="00C9632C"/>
    <w:rsid w:val="00C96713"/>
    <w:rsid w:val="00CA4FE4"/>
    <w:rsid w:val="00CA5331"/>
    <w:rsid w:val="00CA68AC"/>
    <w:rsid w:val="00CA6CAC"/>
    <w:rsid w:val="00CA6E76"/>
    <w:rsid w:val="00CA6F29"/>
    <w:rsid w:val="00CA769F"/>
    <w:rsid w:val="00CA7908"/>
    <w:rsid w:val="00CB08DF"/>
    <w:rsid w:val="00CB1E83"/>
    <w:rsid w:val="00CB27B2"/>
    <w:rsid w:val="00CB4DC7"/>
    <w:rsid w:val="00CC018D"/>
    <w:rsid w:val="00CC0E22"/>
    <w:rsid w:val="00CC14EA"/>
    <w:rsid w:val="00CC2F39"/>
    <w:rsid w:val="00CC36E6"/>
    <w:rsid w:val="00CC511E"/>
    <w:rsid w:val="00CC5221"/>
    <w:rsid w:val="00CC5976"/>
    <w:rsid w:val="00CC63EE"/>
    <w:rsid w:val="00CC6E93"/>
    <w:rsid w:val="00CD037A"/>
    <w:rsid w:val="00CD142B"/>
    <w:rsid w:val="00CD15BE"/>
    <w:rsid w:val="00CD1D76"/>
    <w:rsid w:val="00CD3020"/>
    <w:rsid w:val="00CD44BA"/>
    <w:rsid w:val="00CD6968"/>
    <w:rsid w:val="00CD6F1C"/>
    <w:rsid w:val="00CD709F"/>
    <w:rsid w:val="00CD753D"/>
    <w:rsid w:val="00CD76BF"/>
    <w:rsid w:val="00CE18D9"/>
    <w:rsid w:val="00CE2C99"/>
    <w:rsid w:val="00CE34E5"/>
    <w:rsid w:val="00CE41DB"/>
    <w:rsid w:val="00CE476A"/>
    <w:rsid w:val="00CE479A"/>
    <w:rsid w:val="00CE5DDD"/>
    <w:rsid w:val="00CE645D"/>
    <w:rsid w:val="00CF1C8E"/>
    <w:rsid w:val="00CF1F99"/>
    <w:rsid w:val="00CF2BE6"/>
    <w:rsid w:val="00CF5151"/>
    <w:rsid w:val="00CF5272"/>
    <w:rsid w:val="00CF553A"/>
    <w:rsid w:val="00D012F6"/>
    <w:rsid w:val="00D01FE4"/>
    <w:rsid w:val="00D032B9"/>
    <w:rsid w:val="00D03D7F"/>
    <w:rsid w:val="00D04EE4"/>
    <w:rsid w:val="00D05771"/>
    <w:rsid w:val="00D077CA"/>
    <w:rsid w:val="00D14999"/>
    <w:rsid w:val="00D16843"/>
    <w:rsid w:val="00D16E51"/>
    <w:rsid w:val="00D16F14"/>
    <w:rsid w:val="00D1772B"/>
    <w:rsid w:val="00D215F0"/>
    <w:rsid w:val="00D21CD1"/>
    <w:rsid w:val="00D228C8"/>
    <w:rsid w:val="00D25B77"/>
    <w:rsid w:val="00D27644"/>
    <w:rsid w:val="00D3030F"/>
    <w:rsid w:val="00D3121B"/>
    <w:rsid w:val="00D316FD"/>
    <w:rsid w:val="00D31D94"/>
    <w:rsid w:val="00D31F73"/>
    <w:rsid w:val="00D33FF9"/>
    <w:rsid w:val="00D350B0"/>
    <w:rsid w:val="00D3612E"/>
    <w:rsid w:val="00D36432"/>
    <w:rsid w:val="00D36E72"/>
    <w:rsid w:val="00D37C9E"/>
    <w:rsid w:val="00D41032"/>
    <w:rsid w:val="00D41E49"/>
    <w:rsid w:val="00D423C8"/>
    <w:rsid w:val="00D42914"/>
    <w:rsid w:val="00D44540"/>
    <w:rsid w:val="00D44DCB"/>
    <w:rsid w:val="00D456C8"/>
    <w:rsid w:val="00D47B3B"/>
    <w:rsid w:val="00D47D0A"/>
    <w:rsid w:val="00D51AA9"/>
    <w:rsid w:val="00D51B30"/>
    <w:rsid w:val="00D52D27"/>
    <w:rsid w:val="00D54203"/>
    <w:rsid w:val="00D557BD"/>
    <w:rsid w:val="00D558F0"/>
    <w:rsid w:val="00D55B6E"/>
    <w:rsid w:val="00D57465"/>
    <w:rsid w:val="00D578C5"/>
    <w:rsid w:val="00D57AF3"/>
    <w:rsid w:val="00D60099"/>
    <w:rsid w:val="00D60E4D"/>
    <w:rsid w:val="00D61DE2"/>
    <w:rsid w:val="00D63FE7"/>
    <w:rsid w:val="00D652D7"/>
    <w:rsid w:val="00D71FC8"/>
    <w:rsid w:val="00D73F89"/>
    <w:rsid w:val="00D7648F"/>
    <w:rsid w:val="00D76772"/>
    <w:rsid w:val="00D767AA"/>
    <w:rsid w:val="00D80498"/>
    <w:rsid w:val="00D8291B"/>
    <w:rsid w:val="00D84BC6"/>
    <w:rsid w:val="00D86BE7"/>
    <w:rsid w:val="00D86C2F"/>
    <w:rsid w:val="00D87698"/>
    <w:rsid w:val="00D90D69"/>
    <w:rsid w:val="00DA0806"/>
    <w:rsid w:val="00DA2013"/>
    <w:rsid w:val="00DA2B68"/>
    <w:rsid w:val="00DA332F"/>
    <w:rsid w:val="00DA335C"/>
    <w:rsid w:val="00DA3484"/>
    <w:rsid w:val="00DA52EF"/>
    <w:rsid w:val="00DA61F2"/>
    <w:rsid w:val="00DA66A5"/>
    <w:rsid w:val="00DA6CD2"/>
    <w:rsid w:val="00DB08D3"/>
    <w:rsid w:val="00DB2337"/>
    <w:rsid w:val="00DB2DAD"/>
    <w:rsid w:val="00DB586E"/>
    <w:rsid w:val="00DB61CA"/>
    <w:rsid w:val="00DB69BE"/>
    <w:rsid w:val="00DB760D"/>
    <w:rsid w:val="00DB771C"/>
    <w:rsid w:val="00DB7E4D"/>
    <w:rsid w:val="00DC072A"/>
    <w:rsid w:val="00DC244F"/>
    <w:rsid w:val="00DC4669"/>
    <w:rsid w:val="00DC4838"/>
    <w:rsid w:val="00DC5A5F"/>
    <w:rsid w:val="00DC6A7C"/>
    <w:rsid w:val="00DC7881"/>
    <w:rsid w:val="00DC7C21"/>
    <w:rsid w:val="00DD0306"/>
    <w:rsid w:val="00DD4184"/>
    <w:rsid w:val="00DD4FB6"/>
    <w:rsid w:val="00DD50A2"/>
    <w:rsid w:val="00DD6ECF"/>
    <w:rsid w:val="00DD746A"/>
    <w:rsid w:val="00DE0296"/>
    <w:rsid w:val="00DE11D9"/>
    <w:rsid w:val="00DE24EB"/>
    <w:rsid w:val="00DE2660"/>
    <w:rsid w:val="00DE3307"/>
    <w:rsid w:val="00DE504E"/>
    <w:rsid w:val="00DE5125"/>
    <w:rsid w:val="00DE57B4"/>
    <w:rsid w:val="00DE6249"/>
    <w:rsid w:val="00DE6DAC"/>
    <w:rsid w:val="00DF0254"/>
    <w:rsid w:val="00DF1CF6"/>
    <w:rsid w:val="00DF264E"/>
    <w:rsid w:val="00DF2970"/>
    <w:rsid w:val="00DF5150"/>
    <w:rsid w:val="00DF588B"/>
    <w:rsid w:val="00DF58E3"/>
    <w:rsid w:val="00DF5FA8"/>
    <w:rsid w:val="00DF61F1"/>
    <w:rsid w:val="00DF6B21"/>
    <w:rsid w:val="00E01D31"/>
    <w:rsid w:val="00E01E6E"/>
    <w:rsid w:val="00E04A63"/>
    <w:rsid w:val="00E04D07"/>
    <w:rsid w:val="00E065F6"/>
    <w:rsid w:val="00E07338"/>
    <w:rsid w:val="00E1135E"/>
    <w:rsid w:val="00E11541"/>
    <w:rsid w:val="00E122A5"/>
    <w:rsid w:val="00E1240D"/>
    <w:rsid w:val="00E1423C"/>
    <w:rsid w:val="00E16B33"/>
    <w:rsid w:val="00E2000E"/>
    <w:rsid w:val="00E218E6"/>
    <w:rsid w:val="00E22F19"/>
    <w:rsid w:val="00E253F0"/>
    <w:rsid w:val="00E261FD"/>
    <w:rsid w:val="00E26FD3"/>
    <w:rsid w:val="00E31C7C"/>
    <w:rsid w:val="00E328F7"/>
    <w:rsid w:val="00E33397"/>
    <w:rsid w:val="00E333D4"/>
    <w:rsid w:val="00E36166"/>
    <w:rsid w:val="00E36AA6"/>
    <w:rsid w:val="00E3755F"/>
    <w:rsid w:val="00E41197"/>
    <w:rsid w:val="00E41203"/>
    <w:rsid w:val="00E41F0A"/>
    <w:rsid w:val="00E42455"/>
    <w:rsid w:val="00E42D8C"/>
    <w:rsid w:val="00E43106"/>
    <w:rsid w:val="00E434E4"/>
    <w:rsid w:val="00E46EEE"/>
    <w:rsid w:val="00E477AC"/>
    <w:rsid w:val="00E47D31"/>
    <w:rsid w:val="00E50550"/>
    <w:rsid w:val="00E54909"/>
    <w:rsid w:val="00E54AE9"/>
    <w:rsid w:val="00E5602D"/>
    <w:rsid w:val="00E57262"/>
    <w:rsid w:val="00E6009D"/>
    <w:rsid w:val="00E631A6"/>
    <w:rsid w:val="00E67D8F"/>
    <w:rsid w:val="00E71475"/>
    <w:rsid w:val="00E72D87"/>
    <w:rsid w:val="00E73BF5"/>
    <w:rsid w:val="00E763D6"/>
    <w:rsid w:val="00E77429"/>
    <w:rsid w:val="00E86156"/>
    <w:rsid w:val="00E876B9"/>
    <w:rsid w:val="00E90A9E"/>
    <w:rsid w:val="00E9127D"/>
    <w:rsid w:val="00E912CC"/>
    <w:rsid w:val="00E930B0"/>
    <w:rsid w:val="00E95CD0"/>
    <w:rsid w:val="00E95EA3"/>
    <w:rsid w:val="00E9604A"/>
    <w:rsid w:val="00E967FC"/>
    <w:rsid w:val="00E96BCA"/>
    <w:rsid w:val="00E96F99"/>
    <w:rsid w:val="00EA053D"/>
    <w:rsid w:val="00EA4D5A"/>
    <w:rsid w:val="00EA4F0A"/>
    <w:rsid w:val="00EB0AE9"/>
    <w:rsid w:val="00EB0C8E"/>
    <w:rsid w:val="00EB1388"/>
    <w:rsid w:val="00EB280D"/>
    <w:rsid w:val="00EB2C71"/>
    <w:rsid w:val="00EB32E5"/>
    <w:rsid w:val="00EB662E"/>
    <w:rsid w:val="00EB7778"/>
    <w:rsid w:val="00EC0A47"/>
    <w:rsid w:val="00EC0BDA"/>
    <w:rsid w:val="00EC11E0"/>
    <w:rsid w:val="00EC2AF8"/>
    <w:rsid w:val="00EC3BAF"/>
    <w:rsid w:val="00EC3FDC"/>
    <w:rsid w:val="00EC49C9"/>
    <w:rsid w:val="00EC6ADD"/>
    <w:rsid w:val="00EC78AD"/>
    <w:rsid w:val="00EC7FB9"/>
    <w:rsid w:val="00ED0452"/>
    <w:rsid w:val="00ED091B"/>
    <w:rsid w:val="00ED2501"/>
    <w:rsid w:val="00ED2C4E"/>
    <w:rsid w:val="00ED4AE0"/>
    <w:rsid w:val="00ED5257"/>
    <w:rsid w:val="00ED7601"/>
    <w:rsid w:val="00EE0690"/>
    <w:rsid w:val="00EE06A7"/>
    <w:rsid w:val="00EE1181"/>
    <w:rsid w:val="00EE53A1"/>
    <w:rsid w:val="00EE5616"/>
    <w:rsid w:val="00EE68ED"/>
    <w:rsid w:val="00EE71F1"/>
    <w:rsid w:val="00EF00A0"/>
    <w:rsid w:val="00EF1A84"/>
    <w:rsid w:val="00EF1EA7"/>
    <w:rsid w:val="00EF2756"/>
    <w:rsid w:val="00EF3A70"/>
    <w:rsid w:val="00EF3B20"/>
    <w:rsid w:val="00F000A3"/>
    <w:rsid w:val="00F026B0"/>
    <w:rsid w:val="00F02F24"/>
    <w:rsid w:val="00F036CB"/>
    <w:rsid w:val="00F045A1"/>
    <w:rsid w:val="00F05944"/>
    <w:rsid w:val="00F06118"/>
    <w:rsid w:val="00F06BD8"/>
    <w:rsid w:val="00F0747A"/>
    <w:rsid w:val="00F07627"/>
    <w:rsid w:val="00F07F3C"/>
    <w:rsid w:val="00F1085E"/>
    <w:rsid w:val="00F10D83"/>
    <w:rsid w:val="00F120BE"/>
    <w:rsid w:val="00F13CB0"/>
    <w:rsid w:val="00F153E1"/>
    <w:rsid w:val="00F15785"/>
    <w:rsid w:val="00F17F6E"/>
    <w:rsid w:val="00F20048"/>
    <w:rsid w:val="00F210A2"/>
    <w:rsid w:val="00F2217D"/>
    <w:rsid w:val="00F22512"/>
    <w:rsid w:val="00F23819"/>
    <w:rsid w:val="00F23C2C"/>
    <w:rsid w:val="00F24D46"/>
    <w:rsid w:val="00F27166"/>
    <w:rsid w:val="00F31564"/>
    <w:rsid w:val="00F321F9"/>
    <w:rsid w:val="00F3294C"/>
    <w:rsid w:val="00F34531"/>
    <w:rsid w:val="00F345EC"/>
    <w:rsid w:val="00F35484"/>
    <w:rsid w:val="00F36A45"/>
    <w:rsid w:val="00F3799B"/>
    <w:rsid w:val="00F40447"/>
    <w:rsid w:val="00F4108A"/>
    <w:rsid w:val="00F4351F"/>
    <w:rsid w:val="00F43FB8"/>
    <w:rsid w:val="00F4487F"/>
    <w:rsid w:val="00F46436"/>
    <w:rsid w:val="00F479E7"/>
    <w:rsid w:val="00F52E02"/>
    <w:rsid w:val="00F533CC"/>
    <w:rsid w:val="00F54D64"/>
    <w:rsid w:val="00F54F50"/>
    <w:rsid w:val="00F5593C"/>
    <w:rsid w:val="00F56736"/>
    <w:rsid w:val="00F569E2"/>
    <w:rsid w:val="00F61A52"/>
    <w:rsid w:val="00F61C11"/>
    <w:rsid w:val="00F635AF"/>
    <w:rsid w:val="00F63BB4"/>
    <w:rsid w:val="00F63C3C"/>
    <w:rsid w:val="00F64840"/>
    <w:rsid w:val="00F66013"/>
    <w:rsid w:val="00F670B4"/>
    <w:rsid w:val="00F67EAA"/>
    <w:rsid w:val="00F71CBC"/>
    <w:rsid w:val="00F71D46"/>
    <w:rsid w:val="00F72533"/>
    <w:rsid w:val="00F7402E"/>
    <w:rsid w:val="00F76DCB"/>
    <w:rsid w:val="00F8032A"/>
    <w:rsid w:val="00F818F6"/>
    <w:rsid w:val="00F83118"/>
    <w:rsid w:val="00F831C3"/>
    <w:rsid w:val="00F8704E"/>
    <w:rsid w:val="00F8742A"/>
    <w:rsid w:val="00F8765E"/>
    <w:rsid w:val="00F90990"/>
    <w:rsid w:val="00F91910"/>
    <w:rsid w:val="00F93323"/>
    <w:rsid w:val="00F93EAF"/>
    <w:rsid w:val="00F95D13"/>
    <w:rsid w:val="00F97546"/>
    <w:rsid w:val="00F97A90"/>
    <w:rsid w:val="00F97DD4"/>
    <w:rsid w:val="00FA25CF"/>
    <w:rsid w:val="00FA29DA"/>
    <w:rsid w:val="00FA33B5"/>
    <w:rsid w:val="00FA370F"/>
    <w:rsid w:val="00FA3723"/>
    <w:rsid w:val="00FA4C51"/>
    <w:rsid w:val="00FA5DD3"/>
    <w:rsid w:val="00FA7305"/>
    <w:rsid w:val="00FB072C"/>
    <w:rsid w:val="00FB0A15"/>
    <w:rsid w:val="00FB104C"/>
    <w:rsid w:val="00FB21E8"/>
    <w:rsid w:val="00FB5FEA"/>
    <w:rsid w:val="00FB710B"/>
    <w:rsid w:val="00FC027D"/>
    <w:rsid w:val="00FC2EC5"/>
    <w:rsid w:val="00FC366B"/>
    <w:rsid w:val="00FC5A8D"/>
    <w:rsid w:val="00FC7D0D"/>
    <w:rsid w:val="00FD029B"/>
    <w:rsid w:val="00FE0FCE"/>
    <w:rsid w:val="00FE206A"/>
    <w:rsid w:val="00FE31D7"/>
    <w:rsid w:val="00FE3808"/>
    <w:rsid w:val="00FE5D52"/>
    <w:rsid w:val="00FE6399"/>
    <w:rsid w:val="00FE77E8"/>
    <w:rsid w:val="00FF15AE"/>
    <w:rsid w:val="00FF3857"/>
    <w:rsid w:val="00FF3D7B"/>
    <w:rsid w:val="00FF5F48"/>
    <w:rsid w:val="00FF68CC"/>
    <w:rsid w:val="00FF7B58"/>
    <w:rsid w:val="00FF7E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380435C7-EE91-44CC-88EE-A62BE5870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iPriority="0" w:unhideWhenUsed="1"/>
    <w:lsdException w:name="FollowedHyperlink" w:semiHidden="1" w:unhideWhenUsed="1" w:qFormat="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53A1"/>
    <w:pPr>
      <w:spacing w:after="160" w:line="259" w:lineRule="auto"/>
    </w:pPr>
    <w:rPr>
      <w:sz w:val="22"/>
      <w:szCs w:val="22"/>
      <w:lang w:eastAsia="en-US"/>
    </w:rPr>
  </w:style>
  <w:style w:type="paragraph" w:styleId="4">
    <w:name w:val="heading 4"/>
    <w:basedOn w:val="a"/>
    <w:next w:val="a"/>
    <w:link w:val="40"/>
    <w:qFormat/>
    <w:rsid w:val="00E95CD0"/>
    <w:pPr>
      <w:keepNext/>
      <w:spacing w:after="0" w:line="240" w:lineRule="auto"/>
      <w:jc w:val="center"/>
      <w:outlineLvl w:val="3"/>
    </w:pPr>
    <w:rPr>
      <w:rFonts w:ascii="Times New Roman" w:eastAsia="Times New Roman" w:hAnsi="Times New Roman"/>
      <w:b/>
      <w:bCs/>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qFormat/>
    <w:rsid w:val="00E95CD0"/>
    <w:rPr>
      <w:rFonts w:ascii="Times New Roman" w:eastAsia="Times New Roman" w:hAnsi="Times New Roman" w:cs="Times New Roman"/>
      <w:b/>
      <w:bCs/>
      <w:sz w:val="28"/>
      <w:szCs w:val="20"/>
      <w:lang w:eastAsia="ru-RU"/>
    </w:rPr>
  </w:style>
  <w:style w:type="paragraph" w:customStyle="1" w:styleId="a3">
    <w:name w:val="Всегда"/>
    <w:basedOn w:val="a"/>
    <w:autoRedefine/>
    <w:qFormat/>
    <w:rsid w:val="00E95CD0"/>
    <w:pPr>
      <w:tabs>
        <w:tab w:val="left" w:pos="1701"/>
      </w:tabs>
      <w:spacing w:after="0" w:line="240" w:lineRule="auto"/>
      <w:ind w:firstLine="709"/>
      <w:jc w:val="both"/>
    </w:pPr>
    <w:rPr>
      <w:rFonts w:ascii="Times New Roman" w:hAnsi="Times New Roman"/>
      <w:sz w:val="28"/>
      <w:szCs w:val="28"/>
    </w:rPr>
  </w:style>
  <w:style w:type="paragraph" w:styleId="a4">
    <w:name w:val="Body Text"/>
    <w:basedOn w:val="a"/>
    <w:link w:val="a5"/>
    <w:rsid w:val="00E95CD0"/>
    <w:pPr>
      <w:spacing w:after="0" w:line="240" w:lineRule="auto"/>
      <w:jc w:val="both"/>
    </w:pPr>
    <w:rPr>
      <w:rFonts w:ascii="Times New Roman" w:eastAsia="Times New Roman" w:hAnsi="Times New Roman"/>
      <w:sz w:val="24"/>
      <w:szCs w:val="20"/>
      <w:lang w:eastAsia="ru-RU"/>
    </w:rPr>
  </w:style>
  <w:style w:type="character" w:customStyle="1" w:styleId="a5">
    <w:name w:val="Основной текст Знак"/>
    <w:link w:val="a4"/>
    <w:rsid w:val="00E95CD0"/>
    <w:rPr>
      <w:rFonts w:ascii="Times New Roman" w:eastAsia="Times New Roman" w:hAnsi="Times New Roman" w:cs="Times New Roman"/>
      <w:sz w:val="24"/>
      <w:szCs w:val="20"/>
      <w:lang w:eastAsia="ru-RU"/>
    </w:rPr>
  </w:style>
  <w:style w:type="paragraph" w:customStyle="1" w:styleId="ConsPlusNormal">
    <w:name w:val="ConsPlusNormal"/>
    <w:qFormat/>
    <w:rsid w:val="00F5593C"/>
    <w:pPr>
      <w:autoSpaceDE w:val="0"/>
      <w:autoSpaceDN w:val="0"/>
      <w:adjustRightInd w:val="0"/>
    </w:pPr>
    <w:rPr>
      <w:rFonts w:ascii="Arial" w:hAnsi="Arial" w:cs="Arial"/>
      <w:lang w:eastAsia="en-US"/>
    </w:rPr>
  </w:style>
  <w:style w:type="paragraph" w:styleId="a6">
    <w:name w:val="Balloon Text"/>
    <w:basedOn w:val="a"/>
    <w:link w:val="a7"/>
    <w:uiPriority w:val="99"/>
    <w:semiHidden/>
    <w:unhideWhenUsed/>
    <w:qFormat/>
    <w:rsid w:val="00155C7D"/>
    <w:pPr>
      <w:spacing w:after="0" w:line="240" w:lineRule="auto"/>
    </w:pPr>
    <w:rPr>
      <w:rFonts w:ascii="Tahoma" w:hAnsi="Tahoma"/>
      <w:sz w:val="16"/>
      <w:szCs w:val="16"/>
    </w:rPr>
  </w:style>
  <w:style w:type="character" w:customStyle="1" w:styleId="a7">
    <w:name w:val="Текст выноски Знак"/>
    <w:link w:val="a6"/>
    <w:uiPriority w:val="99"/>
    <w:semiHidden/>
    <w:qFormat/>
    <w:rsid w:val="00155C7D"/>
    <w:rPr>
      <w:rFonts w:ascii="Tahoma" w:hAnsi="Tahoma" w:cs="Tahoma"/>
      <w:sz w:val="16"/>
      <w:szCs w:val="16"/>
    </w:rPr>
  </w:style>
  <w:style w:type="paragraph" w:styleId="a8">
    <w:name w:val="header"/>
    <w:basedOn w:val="a"/>
    <w:link w:val="a9"/>
    <w:uiPriority w:val="99"/>
    <w:unhideWhenUsed/>
    <w:rsid w:val="007E67F1"/>
    <w:pPr>
      <w:tabs>
        <w:tab w:val="center" w:pos="4677"/>
        <w:tab w:val="right" w:pos="9355"/>
      </w:tabs>
      <w:spacing w:after="0" w:line="240" w:lineRule="auto"/>
    </w:pPr>
  </w:style>
  <w:style w:type="character" w:customStyle="1" w:styleId="a9">
    <w:name w:val="Верхний колонтитул Знак"/>
    <w:basedOn w:val="a0"/>
    <w:link w:val="a8"/>
    <w:uiPriority w:val="99"/>
    <w:qFormat/>
    <w:rsid w:val="007E67F1"/>
  </w:style>
  <w:style w:type="paragraph" w:styleId="aa">
    <w:name w:val="footer"/>
    <w:basedOn w:val="a"/>
    <w:link w:val="ab"/>
    <w:uiPriority w:val="99"/>
    <w:unhideWhenUsed/>
    <w:rsid w:val="007E67F1"/>
    <w:pPr>
      <w:tabs>
        <w:tab w:val="center" w:pos="4677"/>
        <w:tab w:val="right" w:pos="9355"/>
      </w:tabs>
      <w:spacing w:after="0" w:line="240" w:lineRule="auto"/>
    </w:pPr>
  </w:style>
  <w:style w:type="character" w:customStyle="1" w:styleId="ab">
    <w:name w:val="Нижний колонтитул Знак"/>
    <w:basedOn w:val="a0"/>
    <w:link w:val="aa"/>
    <w:uiPriority w:val="99"/>
    <w:qFormat/>
    <w:rsid w:val="007E67F1"/>
  </w:style>
  <w:style w:type="table" w:styleId="ac">
    <w:name w:val="Table Grid"/>
    <w:basedOn w:val="a1"/>
    <w:uiPriority w:val="59"/>
    <w:rsid w:val="00D410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List Paragraph"/>
    <w:basedOn w:val="a"/>
    <w:uiPriority w:val="34"/>
    <w:qFormat/>
    <w:rsid w:val="00356273"/>
    <w:pPr>
      <w:ind w:left="720"/>
      <w:contextualSpacing/>
    </w:pPr>
  </w:style>
  <w:style w:type="paragraph" w:styleId="2">
    <w:name w:val="Body Text Indent 2"/>
    <w:basedOn w:val="a"/>
    <w:link w:val="20"/>
    <w:unhideWhenUsed/>
    <w:qFormat/>
    <w:rsid w:val="00F63C3C"/>
    <w:pPr>
      <w:spacing w:after="120" w:line="480" w:lineRule="auto"/>
      <w:ind w:left="283"/>
    </w:pPr>
  </w:style>
  <w:style w:type="character" w:customStyle="1" w:styleId="20">
    <w:name w:val="Основной текст с отступом 2 Знак"/>
    <w:basedOn w:val="a0"/>
    <w:link w:val="2"/>
    <w:qFormat/>
    <w:rsid w:val="00F63C3C"/>
  </w:style>
  <w:style w:type="paragraph" w:customStyle="1" w:styleId="ConsPlusNonformat">
    <w:name w:val="ConsPlusNonformat"/>
    <w:qFormat/>
    <w:rsid w:val="00482CA4"/>
    <w:pPr>
      <w:widowControl w:val="0"/>
      <w:autoSpaceDE w:val="0"/>
      <w:autoSpaceDN w:val="0"/>
      <w:adjustRightInd w:val="0"/>
    </w:pPr>
    <w:rPr>
      <w:rFonts w:ascii="Courier New" w:eastAsia="Times New Roman" w:hAnsi="Courier New" w:cs="Courier New"/>
    </w:rPr>
  </w:style>
  <w:style w:type="paragraph" w:styleId="ae">
    <w:name w:val="No Spacing"/>
    <w:uiPriority w:val="1"/>
    <w:qFormat/>
    <w:rsid w:val="00482CA4"/>
    <w:rPr>
      <w:sz w:val="22"/>
      <w:szCs w:val="22"/>
      <w:lang w:eastAsia="en-US"/>
    </w:rPr>
  </w:style>
  <w:style w:type="character" w:styleId="af">
    <w:name w:val="Hyperlink"/>
    <w:unhideWhenUsed/>
    <w:rsid w:val="00482CA4"/>
    <w:rPr>
      <w:color w:val="0563C1"/>
      <w:u w:val="single"/>
    </w:rPr>
  </w:style>
  <w:style w:type="numbering" w:customStyle="1" w:styleId="1">
    <w:name w:val="Нет списка1"/>
    <w:next w:val="a2"/>
    <w:uiPriority w:val="99"/>
    <w:semiHidden/>
    <w:unhideWhenUsed/>
    <w:rsid w:val="00BE3B2E"/>
  </w:style>
  <w:style w:type="paragraph" w:customStyle="1" w:styleId="ConsPlusCell">
    <w:name w:val="ConsPlusCell"/>
    <w:qFormat/>
    <w:rsid w:val="00BE3B2E"/>
    <w:pPr>
      <w:widowControl w:val="0"/>
      <w:autoSpaceDE w:val="0"/>
      <w:autoSpaceDN w:val="0"/>
      <w:adjustRightInd w:val="0"/>
    </w:pPr>
    <w:rPr>
      <w:rFonts w:ascii="Times New Roman" w:eastAsia="Times New Roman" w:hAnsi="Times New Roman"/>
      <w:sz w:val="24"/>
      <w:szCs w:val="24"/>
    </w:rPr>
  </w:style>
  <w:style w:type="character" w:styleId="af0">
    <w:name w:val="FollowedHyperlink"/>
    <w:uiPriority w:val="99"/>
    <w:unhideWhenUsed/>
    <w:qFormat/>
    <w:rsid w:val="00BE3B2E"/>
    <w:rPr>
      <w:color w:val="800080"/>
      <w:u w:val="single"/>
    </w:rPr>
  </w:style>
  <w:style w:type="paragraph" w:customStyle="1" w:styleId="xl64">
    <w:name w:val="xl64"/>
    <w:basedOn w:val="a"/>
    <w:qFormat/>
    <w:rsid w:val="00BE3B2E"/>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qFormat/>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66">
    <w:name w:val="xl66"/>
    <w:basedOn w:val="a"/>
    <w:qFormat/>
    <w:rsid w:val="00BE3B2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7">
    <w:name w:val="xl67"/>
    <w:basedOn w:val="a"/>
    <w:qFormat/>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8">
    <w:name w:val="xl68"/>
    <w:basedOn w:val="a"/>
    <w:qFormat/>
    <w:rsid w:val="00BE3B2E"/>
    <w:pPr>
      <w:pBdr>
        <w:left w:val="single" w:sz="4" w:space="0" w:color="auto"/>
      </w:pBdr>
      <w:spacing w:before="100" w:beforeAutospacing="1" w:after="100" w:afterAutospacing="1" w:line="240" w:lineRule="auto"/>
      <w:jc w:val="right"/>
      <w:textAlignment w:val="center"/>
    </w:pPr>
    <w:rPr>
      <w:rFonts w:ascii="Times New Roman" w:eastAsia="Times New Roman" w:hAnsi="Times New Roman"/>
      <w:b/>
      <w:bCs/>
      <w:sz w:val="16"/>
      <w:szCs w:val="16"/>
      <w:lang w:eastAsia="ru-RU"/>
    </w:rPr>
  </w:style>
  <w:style w:type="paragraph" w:customStyle="1" w:styleId="xl69">
    <w:name w:val="xl69"/>
    <w:basedOn w:val="a"/>
    <w:qFormat/>
    <w:rsid w:val="00BE3B2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70">
    <w:name w:val="xl70"/>
    <w:basedOn w:val="a"/>
    <w:qFormat/>
    <w:rsid w:val="00BE3B2E"/>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71">
    <w:name w:val="xl71"/>
    <w:basedOn w:val="a"/>
    <w:qFormat/>
    <w:rsid w:val="00BE3B2E"/>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2">
    <w:name w:val="xl72"/>
    <w:basedOn w:val="a"/>
    <w:rsid w:val="00BE3B2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3">
    <w:name w:val="xl73"/>
    <w:basedOn w:val="a"/>
    <w:rsid w:val="00BE3B2E"/>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4">
    <w:name w:val="xl74"/>
    <w:basedOn w:val="a"/>
    <w:rsid w:val="00BE3B2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5">
    <w:name w:val="xl75"/>
    <w:basedOn w:val="a"/>
    <w:rsid w:val="00BE3B2E"/>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6">
    <w:name w:val="xl76"/>
    <w:basedOn w:val="a"/>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77">
    <w:name w:val="xl77"/>
    <w:basedOn w:val="a"/>
    <w:rsid w:val="00BE3B2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8">
    <w:name w:val="xl78"/>
    <w:basedOn w:val="a"/>
    <w:rsid w:val="00BE3B2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9">
    <w:name w:val="xl79"/>
    <w:basedOn w:val="a"/>
    <w:rsid w:val="00BE3B2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0">
    <w:name w:val="xl80"/>
    <w:basedOn w:val="a"/>
    <w:rsid w:val="00BE3B2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1">
    <w:name w:val="xl81"/>
    <w:basedOn w:val="a"/>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82">
    <w:name w:val="xl82"/>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3">
    <w:name w:val="xl83"/>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4">
    <w:name w:val="xl84"/>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5">
    <w:name w:val="xl85"/>
    <w:basedOn w:val="a"/>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6">
    <w:name w:val="xl86"/>
    <w:basedOn w:val="a"/>
    <w:rsid w:val="00BE3B2E"/>
    <w:pPr>
      <w:pBdr>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87">
    <w:name w:val="xl87"/>
    <w:basedOn w:val="a"/>
    <w:rsid w:val="00BE3B2E"/>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8">
    <w:name w:val="xl88"/>
    <w:basedOn w:val="a"/>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9">
    <w:name w:val="xl89"/>
    <w:basedOn w:val="a"/>
    <w:rsid w:val="00BE3B2E"/>
    <w:pPr>
      <w:pBdr>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0">
    <w:name w:val="xl90"/>
    <w:basedOn w:val="a"/>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1">
    <w:name w:val="xl91"/>
    <w:basedOn w:val="a"/>
    <w:rsid w:val="00BE3B2E"/>
    <w:pPr>
      <w:pBdr>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2">
    <w:name w:val="xl92"/>
    <w:basedOn w:val="a"/>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93">
    <w:name w:val="xl93"/>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4">
    <w:name w:val="xl94"/>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5">
    <w:name w:val="xl95"/>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6">
    <w:name w:val="xl96"/>
    <w:basedOn w:val="a"/>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97">
    <w:name w:val="xl97"/>
    <w:basedOn w:val="a"/>
    <w:rsid w:val="00BE3B2E"/>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98">
    <w:name w:val="xl98"/>
    <w:basedOn w:val="a"/>
    <w:rsid w:val="00BE3B2E"/>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9">
    <w:name w:val="xl99"/>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0">
    <w:name w:val="xl100"/>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1">
    <w:name w:val="xl101"/>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
    <w:name w:val="xl102"/>
    <w:basedOn w:val="a"/>
    <w:rsid w:val="00BE3B2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
    <w:name w:val="xl103"/>
    <w:basedOn w:val="a"/>
    <w:rsid w:val="00BE3B2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4">
    <w:name w:val="xl104"/>
    <w:basedOn w:val="a"/>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5">
    <w:name w:val="xl105"/>
    <w:basedOn w:val="a"/>
    <w:rsid w:val="00BE3B2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6">
    <w:name w:val="xl106"/>
    <w:basedOn w:val="a"/>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07">
    <w:name w:val="xl107"/>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8">
    <w:name w:val="xl108"/>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9">
    <w:name w:val="xl109"/>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0">
    <w:name w:val="xl110"/>
    <w:basedOn w:val="a"/>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1">
    <w:name w:val="xl111"/>
    <w:basedOn w:val="a"/>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2">
    <w:name w:val="xl112"/>
    <w:basedOn w:val="a"/>
    <w:rsid w:val="00BE3B2E"/>
    <w:pPr>
      <w:pBdr>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13">
    <w:name w:val="xl113"/>
    <w:basedOn w:val="a"/>
    <w:rsid w:val="00BE3B2E"/>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4">
    <w:name w:val="xl114"/>
    <w:basedOn w:val="a"/>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5">
    <w:name w:val="xl115"/>
    <w:basedOn w:val="a"/>
    <w:rsid w:val="00BE3B2E"/>
    <w:pPr>
      <w:pBdr>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6">
    <w:name w:val="xl116"/>
    <w:basedOn w:val="a"/>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7">
    <w:name w:val="xl117"/>
    <w:basedOn w:val="a"/>
    <w:rsid w:val="00BE3B2E"/>
    <w:pPr>
      <w:pBdr>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8">
    <w:name w:val="xl118"/>
    <w:basedOn w:val="a"/>
    <w:rsid w:val="00BE3B2E"/>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9">
    <w:name w:val="xl119"/>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0">
    <w:name w:val="xl120"/>
    <w:basedOn w:val="a"/>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1">
    <w:name w:val="xl121"/>
    <w:basedOn w:val="a"/>
    <w:rsid w:val="00BE3B2E"/>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2">
    <w:name w:val="xl122"/>
    <w:basedOn w:val="a"/>
    <w:rsid w:val="00BE3B2E"/>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3">
    <w:name w:val="xl123"/>
    <w:basedOn w:val="a"/>
    <w:rsid w:val="00BE3B2E"/>
    <w:pPr>
      <w:pBdr>
        <w:top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4">
    <w:name w:val="xl124"/>
    <w:basedOn w:val="a"/>
    <w:rsid w:val="00BE3B2E"/>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5">
    <w:name w:val="xl125"/>
    <w:basedOn w:val="a"/>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126">
    <w:name w:val="xl126"/>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7">
    <w:name w:val="xl127"/>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8">
    <w:name w:val="xl128"/>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9">
    <w:name w:val="xl129"/>
    <w:basedOn w:val="a"/>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30">
    <w:name w:val="xl130"/>
    <w:basedOn w:val="a"/>
    <w:rsid w:val="00BE3B2E"/>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1">
    <w:name w:val="xl131"/>
    <w:basedOn w:val="a"/>
    <w:rsid w:val="00BE3B2E"/>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32">
    <w:name w:val="xl132"/>
    <w:basedOn w:val="a"/>
    <w:rsid w:val="00BE3B2E"/>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3">
    <w:name w:val="xl133"/>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4">
    <w:name w:val="xl134"/>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character" w:styleId="af1">
    <w:name w:val="annotation reference"/>
    <w:uiPriority w:val="99"/>
    <w:semiHidden/>
    <w:unhideWhenUsed/>
    <w:rsid w:val="00565786"/>
    <w:rPr>
      <w:sz w:val="16"/>
      <w:szCs w:val="16"/>
    </w:rPr>
  </w:style>
  <w:style w:type="paragraph" w:styleId="af2">
    <w:name w:val="annotation text"/>
    <w:basedOn w:val="a"/>
    <w:link w:val="af3"/>
    <w:uiPriority w:val="99"/>
    <w:semiHidden/>
    <w:unhideWhenUsed/>
    <w:rsid w:val="00565786"/>
    <w:pPr>
      <w:spacing w:line="240" w:lineRule="auto"/>
    </w:pPr>
    <w:rPr>
      <w:sz w:val="20"/>
      <w:szCs w:val="20"/>
    </w:rPr>
  </w:style>
  <w:style w:type="character" w:customStyle="1" w:styleId="af3">
    <w:name w:val="Текст примечания Знак"/>
    <w:link w:val="af2"/>
    <w:uiPriority w:val="99"/>
    <w:semiHidden/>
    <w:rsid w:val="00565786"/>
    <w:rPr>
      <w:lang w:eastAsia="en-US"/>
    </w:rPr>
  </w:style>
  <w:style w:type="paragraph" w:styleId="af4">
    <w:name w:val="annotation subject"/>
    <w:basedOn w:val="af2"/>
    <w:next w:val="af2"/>
    <w:link w:val="af5"/>
    <w:uiPriority w:val="99"/>
    <w:semiHidden/>
    <w:unhideWhenUsed/>
    <w:rsid w:val="00565786"/>
    <w:rPr>
      <w:b/>
      <w:bCs/>
    </w:rPr>
  </w:style>
  <w:style w:type="character" w:customStyle="1" w:styleId="af5">
    <w:name w:val="Тема примечания Знак"/>
    <w:link w:val="af4"/>
    <w:uiPriority w:val="99"/>
    <w:semiHidden/>
    <w:rsid w:val="00565786"/>
    <w:rPr>
      <w:b/>
      <w:bCs/>
      <w:lang w:eastAsia="en-US"/>
    </w:rPr>
  </w:style>
  <w:style w:type="paragraph" w:styleId="af6">
    <w:name w:val="Revision"/>
    <w:hidden/>
    <w:uiPriority w:val="99"/>
    <w:semiHidden/>
    <w:rsid w:val="00565786"/>
    <w:rPr>
      <w:sz w:val="22"/>
      <w:szCs w:val="22"/>
      <w:lang w:eastAsia="en-US"/>
    </w:rPr>
  </w:style>
  <w:style w:type="numbering" w:customStyle="1" w:styleId="21">
    <w:name w:val="Нет списка2"/>
    <w:next w:val="a2"/>
    <w:uiPriority w:val="99"/>
    <w:semiHidden/>
    <w:unhideWhenUsed/>
    <w:rsid w:val="00C24B5F"/>
  </w:style>
  <w:style w:type="numbering" w:customStyle="1" w:styleId="3">
    <w:name w:val="Нет списка3"/>
    <w:next w:val="a2"/>
    <w:uiPriority w:val="99"/>
    <w:semiHidden/>
    <w:unhideWhenUsed/>
    <w:rsid w:val="00CF5272"/>
  </w:style>
  <w:style w:type="paragraph" w:customStyle="1" w:styleId="xl135">
    <w:name w:val="xl135"/>
    <w:basedOn w:val="a"/>
    <w:rsid w:val="00CF5272"/>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6">
    <w:name w:val="xl136"/>
    <w:basedOn w:val="a"/>
    <w:rsid w:val="00CF5272"/>
    <w:pPr>
      <w:pBdr>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7">
    <w:name w:val="xl137"/>
    <w:basedOn w:val="a"/>
    <w:rsid w:val="00CF5272"/>
    <w:pPr>
      <w:pBdr>
        <w:bottom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38">
    <w:name w:val="xl138"/>
    <w:basedOn w:val="a"/>
    <w:rsid w:val="00CF5272"/>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9">
    <w:name w:val="xl139"/>
    <w:basedOn w:val="a"/>
    <w:rsid w:val="00CF5272"/>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0">
    <w:name w:val="xl140"/>
    <w:basedOn w:val="a"/>
    <w:rsid w:val="00CF5272"/>
    <w:pPr>
      <w:pBdr>
        <w:top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1">
    <w:name w:val="xl141"/>
    <w:basedOn w:val="a"/>
    <w:rsid w:val="00CF5272"/>
    <w:pPr>
      <w:pBdr>
        <w:top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sz w:val="24"/>
      <w:szCs w:val="24"/>
      <w:lang w:eastAsia="ru-RU"/>
    </w:rPr>
  </w:style>
  <w:style w:type="character" w:customStyle="1" w:styleId="pagesindoc">
    <w:name w:val="pagesindoc"/>
    <w:rsid w:val="002E24E5"/>
  </w:style>
  <w:style w:type="character" w:customStyle="1" w:styleId="pagesindoccount">
    <w:name w:val="pagesindoccount"/>
    <w:rsid w:val="002E24E5"/>
  </w:style>
  <w:style w:type="numbering" w:customStyle="1" w:styleId="41">
    <w:name w:val="Нет списка4"/>
    <w:next w:val="a2"/>
    <w:uiPriority w:val="99"/>
    <w:semiHidden/>
    <w:unhideWhenUsed/>
    <w:rsid w:val="00C107C6"/>
  </w:style>
  <w:style w:type="paragraph" w:customStyle="1" w:styleId="ConsPlusTitle">
    <w:name w:val="ConsPlusTitle"/>
    <w:uiPriority w:val="99"/>
    <w:qFormat/>
    <w:rsid w:val="00C107C6"/>
    <w:pPr>
      <w:widowControl w:val="0"/>
      <w:autoSpaceDE w:val="0"/>
      <w:autoSpaceDN w:val="0"/>
      <w:adjustRightInd w:val="0"/>
    </w:pPr>
    <w:rPr>
      <w:rFonts w:eastAsia="Times New Roman" w:cs="Calibri"/>
      <w:b/>
      <w:bCs/>
      <w:sz w:val="22"/>
      <w:szCs w:val="22"/>
    </w:rPr>
  </w:style>
  <w:style w:type="table" w:customStyle="1" w:styleId="10">
    <w:name w:val="Сетка таблицы1"/>
    <w:basedOn w:val="a1"/>
    <w:next w:val="ac"/>
    <w:uiPriority w:val="59"/>
    <w:rsid w:val="00C107C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page number"/>
    <w:qFormat/>
    <w:rsid w:val="00C107C6"/>
  </w:style>
  <w:style w:type="paragraph" w:customStyle="1" w:styleId="af8">
    <w:name w:val="Знак Знак Знак Знак Знак Знак Знак"/>
    <w:basedOn w:val="a"/>
    <w:qFormat/>
    <w:rsid w:val="00C107C6"/>
    <w:pPr>
      <w:spacing w:line="240" w:lineRule="exact"/>
    </w:pPr>
    <w:rPr>
      <w:rFonts w:ascii="Verdana" w:eastAsia="Times New Roman" w:hAnsi="Verdana"/>
      <w:sz w:val="20"/>
      <w:szCs w:val="20"/>
      <w:lang w:val="en-US"/>
    </w:rPr>
  </w:style>
  <w:style w:type="character" w:customStyle="1" w:styleId="level2">
    <w:name w:val="level2"/>
    <w:qFormat/>
    <w:rsid w:val="00C107C6"/>
  </w:style>
  <w:style w:type="numbering" w:customStyle="1" w:styleId="5">
    <w:name w:val="Нет списка5"/>
    <w:next w:val="a2"/>
    <w:uiPriority w:val="99"/>
    <w:semiHidden/>
    <w:unhideWhenUsed/>
    <w:rsid w:val="001A461B"/>
  </w:style>
  <w:style w:type="numbering" w:customStyle="1" w:styleId="6">
    <w:name w:val="Нет списка6"/>
    <w:next w:val="a2"/>
    <w:uiPriority w:val="99"/>
    <w:semiHidden/>
    <w:unhideWhenUsed/>
    <w:rsid w:val="004602CD"/>
  </w:style>
  <w:style w:type="paragraph" w:styleId="42">
    <w:name w:val="toc 4"/>
    <w:autoRedefine/>
    <w:semiHidden/>
    <w:rsid w:val="004602CD"/>
    <w:rPr>
      <w:rFonts w:ascii="Times New Roman" w:eastAsia="Times New Roman" w:hAnsi="Times New Roman"/>
    </w:rPr>
  </w:style>
  <w:style w:type="numbering" w:customStyle="1" w:styleId="7">
    <w:name w:val="Нет списка7"/>
    <w:next w:val="a2"/>
    <w:uiPriority w:val="99"/>
    <w:semiHidden/>
    <w:unhideWhenUsed/>
    <w:rsid w:val="00F66013"/>
  </w:style>
  <w:style w:type="table" w:customStyle="1" w:styleId="22">
    <w:name w:val="Сетка таблицы2"/>
    <w:basedOn w:val="a1"/>
    <w:next w:val="ac"/>
    <w:uiPriority w:val="59"/>
    <w:rsid w:val="00F66013"/>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
    <w:name w:val="Нет списка8"/>
    <w:next w:val="a2"/>
    <w:uiPriority w:val="99"/>
    <w:semiHidden/>
    <w:unhideWhenUsed/>
    <w:rsid w:val="00A43A17"/>
  </w:style>
  <w:style w:type="numbering" w:customStyle="1" w:styleId="9">
    <w:name w:val="Нет списка9"/>
    <w:next w:val="a2"/>
    <w:uiPriority w:val="99"/>
    <w:semiHidden/>
    <w:unhideWhenUsed/>
    <w:rsid w:val="005F6BB6"/>
  </w:style>
  <w:style w:type="numbering" w:customStyle="1" w:styleId="100">
    <w:name w:val="Нет списка10"/>
    <w:next w:val="a2"/>
    <w:uiPriority w:val="99"/>
    <w:semiHidden/>
    <w:unhideWhenUsed/>
    <w:rsid w:val="00A14F98"/>
  </w:style>
  <w:style w:type="table" w:customStyle="1" w:styleId="30">
    <w:name w:val="Сетка таблицы3"/>
    <w:basedOn w:val="a1"/>
    <w:next w:val="ac"/>
    <w:uiPriority w:val="59"/>
    <w:rsid w:val="00A14F9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Нет списка11"/>
    <w:next w:val="a2"/>
    <w:uiPriority w:val="99"/>
    <w:semiHidden/>
    <w:unhideWhenUsed/>
    <w:rsid w:val="00B24DE7"/>
  </w:style>
  <w:style w:type="table" w:customStyle="1" w:styleId="43">
    <w:name w:val="Сетка таблицы4"/>
    <w:basedOn w:val="a1"/>
    <w:next w:val="ac"/>
    <w:uiPriority w:val="59"/>
    <w:rsid w:val="00B24DE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Нет списка12"/>
    <w:next w:val="a2"/>
    <w:uiPriority w:val="99"/>
    <w:semiHidden/>
    <w:unhideWhenUsed/>
    <w:rsid w:val="001E05D0"/>
  </w:style>
  <w:style w:type="character" w:customStyle="1" w:styleId="-">
    <w:name w:val="Интернет-ссылка"/>
    <w:uiPriority w:val="99"/>
    <w:semiHidden/>
    <w:unhideWhenUsed/>
    <w:rsid w:val="001E05D0"/>
    <w:rPr>
      <w:color w:val="0000FF"/>
      <w:u w:val="single"/>
    </w:rPr>
  </w:style>
  <w:style w:type="character" w:customStyle="1" w:styleId="ListLabel1">
    <w:name w:val="ListLabel 1"/>
    <w:qFormat/>
    <w:rsid w:val="001E05D0"/>
    <w:rPr>
      <w:rFonts w:eastAsia="Times New Roman" w:cs="Times New Roman"/>
      <w:b w:val="0"/>
    </w:rPr>
  </w:style>
  <w:style w:type="character" w:customStyle="1" w:styleId="ListLabel2">
    <w:name w:val="ListLabel 2"/>
    <w:qFormat/>
    <w:rsid w:val="001E05D0"/>
    <w:rPr>
      <w:rFonts w:eastAsia="Times New Roman"/>
    </w:rPr>
  </w:style>
  <w:style w:type="character" w:customStyle="1" w:styleId="ListLabel3">
    <w:name w:val="ListLabel 3"/>
    <w:qFormat/>
    <w:rsid w:val="001E05D0"/>
    <w:rPr>
      <w:b w:val="0"/>
    </w:rPr>
  </w:style>
  <w:style w:type="character" w:customStyle="1" w:styleId="ListLabel4">
    <w:name w:val="ListLabel 4"/>
    <w:qFormat/>
    <w:rsid w:val="001E05D0"/>
    <w:rPr>
      <w:b w:val="0"/>
    </w:rPr>
  </w:style>
  <w:style w:type="character" w:customStyle="1" w:styleId="ListLabel5">
    <w:name w:val="ListLabel 5"/>
    <w:qFormat/>
    <w:rsid w:val="001E05D0"/>
    <w:rPr>
      <w:b w:val="0"/>
    </w:rPr>
  </w:style>
  <w:style w:type="character" w:customStyle="1" w:styleId="ListLabel6">
    <w:name w:val="ListLabel 6"/>
    <w:qFormat/>
    <w:rsid w:val="001E05D0"/>
    <w:rPr>
      <w:b w:val="0"/>
    </w:rPr>
  </w:style>
  <w:style w:type="character" w:customStyle="1" w:styleId="ListLabel7">
    <w:name w:val="ListLabel 7"/>
    <w:qFormat/>
    <w:rsid w:val="001E05D0"/>
    <w:rPr>
      <w:b w:val="0"/>
    </w:rPr>
  </w:style>
  <w:style w:type="character" w:customStyle="1" w:styleId="ListLabel8">
    <w:name w:val="ListLabel 8"/>
    <w:qFormat/>
    <w:rsid w:val="001E05D0"/>
    <w:rPr>
      <w:rFonts w:eastAsia="Calibri" w:cs="Times New Roman"/>
      <w:b w:val="0"/>
    </w:rPr>
  </w:style>
  <w:style w:type="character" w:customStyle="1" w:styleId="ListLabel9">
    <w:name w:val="ListLabel 9"/>
    <w:qFormat/>
    <w:rsid w:val="001E05D0"/>
    <w:rPr>
      <w:rFonts w:eastAsia="Calibri" w:cs="Times New Roman"/>
      <w:b w:val="0"/>
    </w:rPr>
  </w:style>
  <w:style w:type="character" w:customStyle="1" w:styleId="ListLabel10">
    <w:name w:val="ListLabel 10"/>
    <w:qFormat/>
    <w:rsid w:val="001E05D0"/>
    <w:rPr>
      <w:b/>
    </w:rPr>
  </w:style>
  <w:style w:type="character" w:customStyle="1" w:styleId="ListLabel11">
    <w:name w:val="ListLabel 11"/>
    <w:qFormat/>
    <w:rsid w:val="001E05D0"/>
    <w:rPr>
      <w:rFonts w:ascii="Times New Roman" w:hAnsi="Times New Roman"/>
      <w:sz w:val="28"/>
      <w:szCs w:val="28"/>
    </w:rPr>
  </w:style>
  <w:style w:type="character" w:customStyle="1" w:styleId="ListLabel12">
    <w:name w:val="ListLabel 12"/>
    <w:qFormat/>
    <w:rsid w:val="001E05D0"/>
    <w:rPr>
      <w:rFonts w:ascii="Times New Roman" w:hAnsi="Times New Roman"/>
      <w:sz w:val="28"/>
      <w:szCs w:val="28"/>
    </w:rPr>
  </w:style>
  <w:style w:type="character" w:customStyle="1" w:styleId="CITE">
    <w:name w:val="CITE"/>
    <w:qFormat/>
    <w:rsid w:val="001E05D0"/>
    <w:rPr>
      <w:i/>
    </w:rPr>
  </w:style>
  <w:style w:type="character" w:customStyle="1" w:styleId="CODE">
    <w:name w:val="CODE"/>
    <w:qFormat/>
    <w:rsid w:val="001E05D0"/>
    <w:rPr>
      <w:rFonts w:ascii="Courier New" w:hAnsi="Courier New"/>
      <w:sz w:val="20"/>
    </w:rPr>
  </w:style>
  <w:style w:type="character" w:customStyle="1" w:styleId="Keyboard">
    <w:name w:val="Keyboard"/>
    <w:qFormat/>
    <w:rsid w:val="001E05D0"/>
    <w:rPr>
      <w:rFonts w:ascii="Courier New" w:hAnsi="Courier New"/>
      <w:b/>
      <w:sz w:val="20"/>
    </w:rPr>
  </w:style>
  <w:style w:type="character" w:customStyle="1" w:styleId="Sample">
    <w:name w:val="Sample"/>
    <w:qFormat/>
    <w:rsid w:val="001E05D0"/>
    <w:rPr>
      <w:rFonts w:ascii="Courier New" w:hAnsi="Courier New"/>
    </w:rPr>
  </w:style>
  <w:style w:type="character" w:styleId="af9">
    <w:name w:val="Strong"/>
    <w:qFormat/>
    <w:rsid w:val="001E05D0"/>
    <w:rPr>
      <w:b/>
    </w:rPr>
  </w:style>
  <w:style w:type="character" w:customStyle="1" w:styleId="Typewriter">
    <w:name w:val="Typewriter"/>
    <w:qFormat/>
    <w:rsid w:val="001E05D0"/>
    <w:rPr>
      <w:rFonts w:ascii="Courier New" w:hAnsi="Courier New"/>
      <w:sz w:val="20"/>
    </w:rPr>
  </w:style>
  <w:style w:type="character" w:customStyle="1" w:styleId="HTMLMarkup">
    <w:name w:val="HTML Markup"/>
    <w:qFormat/>
    <w:rsid w:val="001E05D0"/>
    <w:rPr>
      <w:vanish/>
      <w:color w:val="FF0000"/>
    </w:rPr>
  </w:style>
  <w:style w:type="character" w:customStyle="1" w:styleId="Comment">
    <w:name w:val="Comment"/>
    <w:qFormat/>
    <w:rsid w:val="001E05D0"/>
    <w:rPr>
      <w:vanish/>
    </w:rPr>
  </w:style>
  <w:style w:type="paragraph" w:customStyle="1" w:styleId="afa">
    <w:name w:val="Заголовок"/>
    <w:basedOn w:val="a"/>
    <w:next w:val="a4"/>
    <w:qFormat/>
    <w:rsid w:val="001E05D0"/>
    <w:pPr>
      <w:keepNext/>
      <w:spacing w:before="240" w:after="120" w:line="240" w:lineRule="auto"/>
    </w:pPr>
    <w:rPr>
      <w:rFonts w:ascii="Liberation Sans" w:eastAsia="Microsoft YaHei" w:hAnsi="Liberation Sans" w:cs="Arial Unicode MS"/>
      <w:sz w:val="28"/>
      <w:szCs w:val="28"/>
      <w:lang w:eastAsia="ru-RU"/>
    </w:rPr>
  </w:style>
  <w:style w:type="paragraph" w:styleId="afb">
    <w:name w:val="List"/>
    <w:basedOn w:val="a4"/>
    <w:rsid w:val="001E05D0"/>
    <w:pPr>
      <w:spacing w:after="140" w:line="276" w:lineRule="auto"/>
      <w:jc w:val="left"/>
    </w:pPr>
    <w:rPr>
      <w:rFonts w:eastAsia="Arial" w:cs="Arial Unicode MS"/>
      <w:szCs w:val="24"/>
    </w:rPr>
  </w:style>
  <w:style w:type="paragraph" w:styleId="afc">
    <w:name w:val="caption"/>
    <w:basedOn w:val="a"/>
    <w:qFormat/>
    <w:rsid w:val="001E05D0"/>
    <w:pPr>
      <w:suppressLineNumbers/>
      <w:spacing w:before="120" w:after="120" w:line="240" w:lineRule="auto"/>
    </w:pPr>
    <w:rPr>
      <w:rFonts w:ascii="Times New Roman" w:eastAsia="Arial" w:hAnsi="Times New Roman" w:cs="Arial Unicode MS"/>
      <w:i/>
      <w:iCs/>
      <w:sz w:val="24"/>
      <w:szCs w:val="24"/>
      <w:lang w:eastAsia="ru-RU"/>
    </w:rPr>
  </w:style>
  <w:style w:type="paragraph" w:styleId="13">
    <w:name w:val="index 1"/>
    <w:basedOn w:val="a"/>
    <w:next w:val="a"/>
    <w:autoRedefine/>
    <w:uiPriority w:val="99"/>
    <w:semiHidden/>
    <w:unhideWhenUsed/>
    <w:rsid w:val="001E05D0"/>
    <w:pPr>
      <w:spacing w:after="0" w:line="240" w:lineRule="auto"/>
      <w:ind w:left="240" w:hanging="240"/>
    </w:pPr>
    <w:rPr>
      <w:rFonts w:ascii="Times New Roman" w:eastAsia="Arial" w:hAnsi="Times New Roman" w:cs="Courier New"/>
      <w:sz w:val="24"/>
      <w:szCs w:val="24"/>
      <w:lang w:eastAsia="ru-RU"/>
    </w:rPr>
  </w:style>
  <w:style w:type="paragraph" w:styleId="afd">
    <w:name w:val="index heading"/>
    <w:basedOn w:val="a"/>
    <w:qFormat/>
    <w:rsid w:val="001E05D0"/>
    <w:pPr>
      <w:suppressLineNumbers/>
      <w:spacing w:before="100" w:after="100" w:line="240" w:lineRule="auto"/>
    </w:pPr>
    <w:rPr>
      <w:rFonts w:ascii="Times New Roman" w:eastAsia="Arial" w:hAnsi="Times New Roman" w:cs="Arial Unicode MS"/>
      <w:sz w:val="24"/>
      <w:szCs w:val="24"/>
      <w:lang w:eastAsia="ru-RU"/>
    </w:rPr>
  </w:style>
  <w:style w:type="character" w:customStyle="1" w:styleId="210">
    <w:name w:val="Основной текст с отступом 2 Знак1"/>
    <w:rsid w:val="001E05D0"/>
    <w:rPr>
      <w:rFonts w:ascii="Times New Roman" w:eastAsia="Times New Roman" w:hAnsi="Times New Roman" w:cs="Courier New"/>
      <w:sz w:val="28"/>
      <w:szCs w:val="24"/>
      <w:lang w:eastAsia="ru-RU"/>
    </w:rPr>
  </w:style>
  <w:style w:type="character" w:customStyle="1" w:styleId="14">
    <w:name w:val="Верхний колонтитул Знак1"/>
    <w:uiPriority w:val="99"/>
    <w:rsid w:val="001E05D0"/>
    <w:rPr>
      <w:rFonts w:ascii="Times New Roman" w:eastAsia="Times New Roman" w:hAnsi="Times New Roman" w:cs="Courier New"/>
      <w:sz w:val="24"/>
      <w:szCs w:val="24"/>
      <w:lang w:eastAsia="ru-RU"/>
    </w:rPr>
  </w:style>
  <w:style w:type="character" w:customStyle="1" w:styleId="15">
    <w:name w:val="Нижний колонтитул Знак1"/>
    <w:uiPriority w:val="99"/>
    <w:rsid w:val="001E05D0"/>
    <w:rPr>
      <w:rFonts w:ascii="Times New Roman" w:eastAsia="Times New Roman" w:hAnsi="Times New Roman" w:cs="Courier New"/>
      <w:sz w:val="24"/>
      <w:szCs w:val="24"/>
      <w:lang w:eastAsia="ru-RU"/>
    </w:rPr>
  </w:style>
  <w:style w:type="character" w:customStyle="1" w:styleId="16">
    <w:name w:val="Текст выноски Знак1"/>
    <w:uiPriority w:val="99"/>
    <w:semiHidden/>
    <w:rsid w:val="001E05D0"/>
    <w:rPr>
      <w:rFonts w:ascii="Tahoma" w:eastAsia="Arial" w:hAnsi="Tahoma" w:cs="Tahoma"/>
      <w:sz w:val="16"/>
      <w:szCs w:val="16"/>
      <w:lang w:eastAsia="ru-RU"/>
    </w:rPr>
  </w:style>
  <w:style w:type="paragraph" w:customStyle="1" w:styleId="DefinitionTerm">
    <w:name w:val="Definition Term"/>
    <w:basedOn w:val="a"/>
    <w:qFormat/>
    <w:rsid w:val="001E05D0"/>
    <w:pPr>
      <w:spacing w:before="100" w:after="100" w:line="240" w:lineRule="auto"/>
    </w:pPr>
    <w:rPr>
      <w:rFonts w:ascii="Times New Roman" w:eastAsia="Arial" w:hAnsi="Times New Roman" w:cs="Courier New"/>
      <w:sz w:val="24"/>
      <w:szCs w:val="24"/>
      <w:lang w:eastAsia="ru-RU"/>
    </w:rPr>
  </w:style>
  <w:style w:type="paragraph" w:customStyle="1" w:styleId="DefinitionList">
    <w:name w:val="Definition List"/>
    <w:basedOn w:val="a"/>
    <w:qFormat/>
    <w:rsid w:val="001E05D0"/>
    <w:pPr>
      <w:spacing w:before="100" w:after="100" w:line="240" w:lineRule="auto"/>
      <w:ind w:left="360"/>
    </w:pPr>
    <w:rPr>
      <w:rFonts w:ascii="Times New Roman" w:eastAsia="Arial" w:hAnsi="Times New Roman" w:cs="Courier New"/>
      <w:sz w:val="24"/>
      <w:szCs w:val="24"/>
      <w:lang w:eastAsia="ru-RU"/>
    </w:rPr>
  </w:style>
  <w:style w:type="paragraph" w:customStyle="1" w:styleId="H1">
    <w:name w:val="H1"/>
    <w:basedOn w:val="a"/>
    <w:qFormat/>
    <w:rsid w:val="001E05D0"/>
    <w:pPr>
      <w:keepNext/>
      <w:spacing w:before="100" w:after="100" w:line="240" w:lineRule="auto"/>
      <w:outlineLvl w:val="1"/>
    </w:pPr>
    <w:rPr>
      <w:rFonts w:ascii="Times New Roman" w:eastAsia="Arial" w:hAnsi="Times New Roman" w:cs="Courier New"/>
      <w:b/>
      <w:kern w:val="2"/>
      <w:sz w:val="48"/>
      <w:szCs w:val="24"/>
      <w:lang w:eastAsia="ru-RU"/>
    </w:rPr>
  </w:style>
  <w:style w:type="paragraph" w:customStyle="1" w:styleId="H2">
    <w:name w:val="H2"/>
    <w:basedOn w:val="a"/>
    <w:qFormat/>
    <w:rsid w:val="001E05D0"/>
    <w:pPr>
      <w:keepNext/>
      <w:spacing w:before="100" w:after="100" w:line="240" w:lineRule="auto"/>
      <w:outlineLvl w:val="2"/>
    </w:pPr>
    <w:rPr>
      <w:rFonts w:ascii="Times New Roman" w:eastAsia="Arial" w:hAnsi="Times New Roman" w:cs="Courier New"/>
      <w:b/>
      <w:sz w:val="36"/>
      <w:szCs w:val="24"/>
      <w:lang w:eastAsia="ru-RU"/>
    </w:rPr>
  </w:style>
  <w:style w:type="paragraph" w:customStyle="1" w:styleId="H3">
    <w:name w:val="H3"/>
    <w:basedOn w:val="a"/>
    <w:qFormat/>
    <w:rsid w:val="001E05D0"/>
    <w:pPr>
      <w:keepNext/>
      <w:spacing w:before="100" w:after="100" w:line="240" w:lineRule="auto"/>
      <w:outlineLvl w:val="3"/>
    </w:pPr>
    <w:rPr>
      <w:rFonts w:ascii="Times New Roman" w:eastAsia="Arial" w:hAnsi="Times New Roman" w:cs="Courier New"/>
      <w:b/>
      <w:sz w:val="28"/>
      <w:szCs w:val="24"/>
      <w:lang w:eastAsia="ru-RU"/>
    </w:rPr>
  </w:style>
  <w:style w:type="paragraph" w:customStyle="1" w:styleId="H4">
    <w:name w:val="H4"/>
    <w:basedOn w:val="a"/>
    <w:qFormat/>
    <w:rsid w:val="001E05D0"/>
    <w:pPr>
      <w:keepNext/>
      <w:spacing w:before="100" w:after="100" w:line="240" w:lineRule="auto"/>
      <w:outlineLvl w:val="4"/>
    </w:pPr>
    <w:rPr>
      <w:rFonts w:ascii="Times New Roman" w:eastAsia="Arial" w:hAnsi="Times New Roman" w:cs="Courier New"/>
      <w:b/>
      <w:sz w:val="24"/>
      <w:szCs w:val="24"/>
      <w:lang w:eastAsia="ru-RU"/>
    </w:rPr>
  </w:style>
  <w:style w:type="paragraph" w:customStyle="1" w:styleId="H5">
    <w:name w:val="H5"/>
    <w:basedOn w:val="a"/>
    <w:qFormat/>
    <w:rsid w:val="001E05D0"/>
    <w:pPr>
      <w:keepNext/>
      <w:spacing w:before="100" w:after="100" w:line="240" w:lineRule="auto"/>
      <w:outlineLvl w:val="5"/>
    </w:pPr>
    <w:rPr>
      <w:rFonts w:ascii="Times New Roman" w:eastAsia="Arial" w:hAnsi="Times New Roman" w:cs="Courier New"/>
      <w:b/>
      <w:sz w:val="20"/>
      <w:szCs w:val="24"/>
      <w:lang w:eastAsia="ru-RU"/>
    </w:rPr>
  </w:style>
  <w:style w:type="paragraph" w:customStyle="1" w:styleId="H6">
    <w:name w:val="H6"/>
    <w:basedOn w:val="a"/>
    <w:qFormat/>
    <w:rsid w:val="001E05D0"/>
    <w:pPr>
      <w:keepNext/>
      <w:spacing w:before="100" w:after="100" w:line="240" w:lineRule="auto"/>
      <w:outlineLvl w:val="6"/>
    </w:pPr>
    <w:rPr>
      <w:rFonts w:ascii="Times New Roman" w:eastAsia="Arial" w:hAnsi="Times New Roman" w:cs="Courier New"/>
      <w:b/>
      <w:sz w:val="16"/>
      <w:szCs w:val="24"/>
      <w:lang w:eastAsia="ru-RU"/>
    </w:rPr>
  </w:style>
  <w:style w:type="paragraph" w:customStyle="1" w:styleId="Address">
    <w:name w:val="Address"/>
    <w:basedOn w:val="a"/>
    <w:qFormat/>
    <w:rsid w:val="001E05D0"/>
    <w:pPr>
      <w:spacing w:before="100" w:after="100" w:line="240" w:lineRule="auto"/>
    </w:pPr>
    <w:rPr>
      <w:rFonts w:ascii="Times New Roman" w:eastAsia="Arial" w:hAnsi="Times New Roman" w:cs="Courier New"/>
      <w:i/>
      <w:sz w:val="24"/>
      <w:szCs w:val="24"/>
      <w:lang w:eastAsia="ru-RU"/>
    </w:rPr>
  </w:style>
  <w:style w:type="paragraph" w:customStyle="1" w:styleId="Blockquote">
    <w:name w:val="Blockquote"/>
    <w:basedOn w:val="a"/>
    <w:qFormat/>
    <w:rsid w:val="001E05D0"/>
    <w:pPr>
      <w:spacing w:before="100" w:after="100" w:line="240" w:lineRule="auto"/>
      <w:ind w:left="360" w:right="360"/>
    </w:pPr>
    <w:rPr>
      <w:rFonts w:ascii="Times New Roman" w:eastAsia="Arial" w:hAnsi="Times New Roman" w:cs="Courier New"/>
      <w:sz w:val="24"/>
      <w:szCs w:val="24"/>
      <w:lang w:eastAsia="ru-RU"/>
    </w:rPr>
  </w:style>
  <w:style w:type="paragraph" w:customStyle="1" w:styleId="Preformatted">
    <w:name w:val="Preformatted"/>
    <w:basedOn w:val="a"/>
    <w:qFormat/>
    <w:rsid w:val="001E05D0"/>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Arial" w:hAnsi="Courier New" w:cs="Courier New"/>
      <w:sz w:val="20"/>
      <w:szCs w:val="24"/>
      <w:lang w:eastAsia="ru-RU"/>
    </w:rPr>
  </w:style>
  <w:style w:type="paragraph" w:customStyle="1" w:styleId="z-BottomofForm">
    <w:name w:val="z-Bottom of Form"/>
    <w:qFormat/>
    <w:rsid w:val="001E05D0"/>
    <w:pPr>
      <w:pBdr>
        <w:top w:val="double" w:sz="2" w:space="0" w:color="000000"/>
      </w:pBdr>
      <w:jc w:val="center"/>
    </w:pPr>
    <w:rPr>
      <w:rFonts w:ascii="Arial" w:eastAsia="Arial" w:hAnsi="Arial" w:cs="Courier New"/>
      <w:vanish/>
      <w:sz w:val="16"/>
      <w:szCs w:val="24"/>
    </w:rPr>
  </w:style>
  <w:style w:type="paragraph" w:customStyle="1" w:styleId="z-TopofForm">
    <w:name w:val="z-Top of Form"/>
    <w:qFormat/>
    <w:rsid w:val="001E05D0"/>
    <w:pPr>
      <w:pBdr>
        <w:bottom w:val="double" w:sz="2" w:space="0" w:color="000000"/>
      </w:pBdr>
      <w:jc w:val="center"/>
    </w:pPr>
    <w:rPr>
      <w:rFonts w:ascii="Arial" w:eastAsia="Arial" w:hAnsi="Arial" w:cs="Courier New"/>
      <w:vanish/>
      <w:sz w:val="16"/>
      <w:szCs w:val="24"/>
    </w:rPr>
  </w:style>
  <w:style w:type="paragraph" w:customStyle="1" w:styleId="xl63">
    <w:name w:val="xl63"/>
    <w:basedOn w:val="a"/>
    <w:qFormat/>
    <w:rsid w:val="001E05D0"/>
    <w:pPr>
      <w:spacing w:before="100" w:beforeAutospacing="1" w:after="100" w:afterAutospacing="1" w:line="240" w:lineRule="auto"/>
    </w:pPr>
    <w:rPr>
      <w:rFonts w:ascii="Times New Roman" w:eastAsia="Times New Roman" w:hAnsi="Times New Roman"/>
      <w:sz w:val="26"/>
      <w:szCs w:val="26"/>
      <w:lang w:eastAsia="ru-RU"/>
    </w:rPr>
  </w:style>
  <w:style w:type="paragraph" w:customStyle="1" w:styleId="afe">
    <w:name w:val="Содержимое таблицы"/>
    <w:basedOn w:val="a"/>
    <w:qFormat/>
    <w:rsid w:val="001E05D0"/>
    <w:pPr>
      <w:suppressLineNumbers/>
      <w:spacing w:before="100" w:after="100" w:line="240" w:lineRule="auto"/>
    </w:pPr>
    <w:rPr>
      <w:rFonts w:ascii="Times New Roman" w:eastAsia="Arial" w:hAnsi="Times New Roman" w:cs="Courier New"/>
      <w:sz w:val="24"/>
      <w:szCs w:val="24"/>
      <w:lang w:eastAsia="ru-RU"/>
    </w:rPr>
  </w:style>
  <w:style w:type="paragraph" w:customStyle="1" w:styleId="aff">
    <w:name w:val="Заголовок таблицы"/>
    <w:basedOn w:val="afe"/>
    <w:qFormat/>
    <w:rsid w:val="001E05D0"/>
    <w:pPr>
      <w:jc w:val="center"/>
    </w:pPr>
    <w:rPr>
      <w:b/>
      <w:bCs/>
    </w:rPr>
  </w:style>
  <w:style w:type="numbering" w:customStyle="1" w:styleId="130">
    <w:name w:val="Нет списка13"/>
    <w:uiPriority w:val="99"/>
    <w:semiHidden/>
    <w:unhideWhenUsed/>
    <w:qFormat/>
    <w:rsid w:val="001E05D0"/>
  </w:style>
  <w:style w:type="numbering" w:customStyle="1" w:styleId="211">
    <w:name w:val="Нет списка21"/>
    <w:uiPriority w:val="99"/>
    <w:semiHidden/>
    <w:unhideWhenUsed/>
    <w:qFormat/>
    <w:rsid w:val="001E05D0"/>
  </w:style>
  <w:style w:type="numbering" w:customStyle="1" w:styleId="111">
    <w:name w:val="Нет списка111"/>
    <w:uiPriority w:val="99"/>
    <w:semiHidden/>
    <w:unhideWhenUsed/>
    <w:qFormat/>
    <w:rsid w:val="001E05D0"/>
  </w:style>
  <w:style w:type="numbering" w:customStyle="1" w:styleId="140">
    <w:name w:val="Нет списка14"/>
    <w:next w:val="a2"/>
    <w:uiPriority w:val="99"/>
    <w:semiHidden/>
    <w:unhideWhenUsed/>
    <w:rsid w:val="00DC5A5F"/>
  </w:style>
  <w:style w:type="numbering" w:customStyle="1" w:styleId="150">
    <w:name w:val="Нет списка15"/>
    <w:next w:val="a2"/>
    <w:uiPriority w:val="99"/>
    <w:semiHidden/>
    <w:unhideWhenUsed/>
    <w:rsid w:val="00E50550"/>
  </w:style>
  <w:style w:type="numbering" w:customStyle="1" w:styleId="160">
    <w:name w:val="Нет списка16"/>
    <w:next w:val="a2"/>
    <w:uiPriority w:val="99"/>
    <w:semiHidden/>
    <w:unhideWhenUsed/>
    <w:rsid w:val="00C54FAB"/>
  </w:style>
  <w:style w:type="numbering" w:customStyle="1" w:styleId="17">
    <w:name w:val="Нет списка17"/>
    <w:next w:val="a2"/>
    <w:uiPriority w:val="99"/>
    <w:semiHidden/>
    <w:unhideWhenUsed/>
    <w:rsid w:val="0079145F"/>
  </w:style>
  <w:style w:type="numbering" w:customStyle="1" w:styleId="18">
    <w:name w:val="Нет списка18"/>
    <w:uiPriority w:val="99"/>
    <w:semiHidden/>
    <w:unhideWhenUsed/>
    <w:qFormat/>
    <w:rsid w:val="0079145F"/>
  </w:style>
  <w:style w:type="numbering" w:customStyle="1" w:styleId="220">
    <w:name w:val="Нет списка22"/>
    <w:uiPriority w:val="99"/>
    <w:semiHidden/>
    <w:unhideWhenUsed/>
    <w:qFormat/>
    <w:rsid w:val="0079145F"/>
  </w:style>
  <w:style w:type="numbering" w:customStyle="1" w:styleId="112">
    <w:name w:val="Нет списка112"/>
    <w:uiPriority w:val="99"/>
    <w:semiHidden/>
    <w:unhideWhenUsed/>
    <w:qFormat/>
    <w:rsid w:val="0079145F"/>
  </w:style>
  <w:style w:type="table" w:customStyle="1" w:styleId="50">
    <w:name w:val="Сетка таблицы5"/>
    <w:basedOn w:val="a1"/>
    <w:next w:val="ac"/>
    <w:uiPriority w:val="59"/>
    <w:rsid w:val="007914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
    <w:name w:val="Нет списка31"/>
    <w:next w:val="a2"/>
    <w:uiPriority w:val="99"/>
    <w:semiHidden/>
    <w:unhideWhenUsed/>
    <w:rsid w:val="0079145F"/>
  </w:style>
  <w:style w:type="paragraph" w:customStyle="1" w:styleId="font0">
    <w:name w:val="font0"/>
    <w:basedOn w:val="a"/>
    <w:rsid w:val="0079145F"/>
    <w:pPr>
      <w:spacing w:before="100" w:beforeAutospacing="1" w:after="100" w:afterAutospacing="1" w:line="240" w:lineRule="auto"/>
    </w:pPr>
    <w:rPr>
      <w:rFonts w:eastAsia="Times New Roman"/>
      <w:color w:val="000000"/>
      <w:lang w:eastAsia="ru-RU"/>
    </w:rPr>
  </w:style>
  <w:style w:type="paragraph" w:customStyle="1" w:styleId="font5">
    <w:name w:val="font5"/>
    <w:basedOn w:val="a"/>
    <w:rsid w:val="0079145F"/>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font6">
    <w:name w:val="font6"/>
    <w:basedOn w:val="a"/>
    <w:rsid w:val="0079145F"/>
    <w:pPr>
      <w:spacing w:before="100" w:beforeAutospacing="1" w:after="100" w:afterAutospacing="1" w:line="240" w:lineRule="auto"/>
    </w:pPr>
    <w:rPr>
      <w:rFonts w:ascii="Times New Roman" w:eastAsia="Times New Roman" w:hAnsi="Times New Roman"/>
      <w:color w:val="000000"/>
      <w:sz w:val="28"/>
      <w:szCs w:val="28"/>
      <w:lang w:eastAsia="ru-RU"/>
    </w:rPr>
  </w:style>
  <w:style w:type="paragraph" w:customStyle="1" w:styleId="font7">
    <w:name w:val="font7"/>
    <w:basedOn w:val="a"/>
    <w:rsid w:val="0079145F"/>
    <w:pP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font8">
    <w:name w:val="font8"/>
    <w:basedOn w:val="a"/>
    <w:rsid w:val="0079145F"/>
    <w:pPr>
      <w:spacing w:before="100" w:beforeAutospacing="1" w:after="100" w:afterAutospacing="1" w:line="240" w:lineRule="auto"/>
    </w:pPr>
    <w:rPr>
      <w:rFonts w:eastAsia="Times New Roman"/>
      <w:color w:val="0000FF"/>
      <w:lang w:eastAsia="ru-RU"/>
    </w:rPr>
  </w:style>
  <w:style w:type="numbering" w:customStyle="1" w:styleId="19">
    <w:name w:val="Нет списка19"/>
    <w:next w:val="a2"/>
    <w:uiPriority w:val="99"/>
    <w:semiHidden/>
    <w:unhideWhenUsed/>
    <w:rsid w:val="006E1ED9"/>
  </w:style>
  <w:style w:type="character" w:customStyle="1" w:styleId="krista-excel-wrapper-spancontainer">
    <w:name w:val="krista-excel-wrapper-spancontainer"/>
    <w:rsid w:val="00F72533"/>
  </w:style>
  <w:style w:type="paragraph" w:styleId="HTML">
    <w:name w:val="HTML Preformatted"/>
    <w:basedOn w:val="a"/>
    <w:link w:val="HTML0"/>
    <w:uiPriority w:val="99"/>
    <w:unhideWhenUsed/>
    <w:rsid w:val="00F72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link w:val="HTML"/>
    <w:uiPriority w:val="99"/>
    <w:rsid w:val="00F72533"/>
    <w:rPr>
      <w:rFonts w:ascii="Courier New" w:eastAsia="Times New Roman" w:hAnsi="Courier New" w:cs="Courier New"/>
    </w:rPr>
  </w:style>
  <w:style w:type="numbering" w:customStyle="1" w:styleId="110">
    <w:name w:val="Нет списка110"/>
    <w:next w:val="a2"/>
    <w:uiPriority w:val="99"/>
    <w:semiHidden/>
    <w:unhideWhenUsed/>
    <w:rsid w:val="00F72533"/>
  </w:style>
  <w:style w:type="numbering" w:customStyle="1" w:styleId="23">
    <w:name w:val="Нет списка23"/>
    <w:next w:val="a2"/>
    <w:uiPriority w:val="99"/>
    <w:semiHidden/>
    <w:unhideWhenUsed/>
    <w:rsid w:val="00F72533"/>
  </w:style>
  <w:style w:type="numbering" w:customStyle="1" w:styleId="113">
    <w:name w:val="Нет списка113"/>
    <w:next w:val="a2"/>
    <w:uiPriority w:val="99"/>
    <w:semiHidden/>
    <w:unhideWhenUsed/>
    <w:rsid w:val="00F72533"/>
  </w:style>
  <w:style w:type="numbering" w:customStyle="1" w:styleId="200">
    <w:name w:val="Нет списка20"/>
    <w:next w:val="a2"/>
    <w:uiPriority w:val="99"/>
    <w:semiHidden/>
    <w:unhideWhenUsed/>
    <w:rsid w:val="007562B3"/>
  </w:style>
  <w:style w:type="numbering" w:customStyle="1" w:styleId="24">
    <w:name w:val="Нет списка24"/>
    <w:next w:val="a2"/>
    <w:uiPriority w:val="99"/>
    <w:semiHidden/>
    <w:unhideWhenUsed/>
    <w:rsid w:val="00E124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078927">
      <w:bodyDiv w:val="1"/>
      <w:marLeft w:val="0"/>
      <w:marRight w:val="0"/>
      <w:marTop w:val="0"/>
      <w:marBottom w:val="0"/>
      <w:divBdr>
        <w:top w:val="none" w:sz="0" w:space="0" w:color="auto"/>
        <w:left w:val="none" w:sz="0" w:space="0" w:color="auto"/>
        <w:bottom w:val="none" w:sz="0" w:space="0" w:color="auto"/>
        <w:right w:val="none" w:sz="0" w:space="0" w:color="auto"/>
      </w:divBdr>
    </w:div>
    <w:div w:id="349835716">
      <w:bodyDiv w:val="1"/>
      <w:marLeft w:val="0"/>
      <w:marRight w:val="0"/>
      <w:marTop w:val="0"/>
      <w:marBottom w:val="0"/>
      <w:divBdr>
        <w:top w:val="none" w:sz="0" w:space="0" w:color="auto"/>
        <w:left w:val="none" w:sz="0" w:space="0" w:color="auto"/>
        <w:bottom w:val="none" w:sz="0" w:space="0" w:color="auto"/>
        <w:right w:val="none" w:sz="0" w:space="0" w:color="auto"/>
      </w:divBdr>
    </w:div>
    <w:div w:id="442966834">
      <w:bodyDiv w:val="1"/>
      <w:marLeft w:val="0"/>
      <w:marRight w:val="0"/>
      <w:marTop w:val="0"/>
      <w:marBottom w:val="0"/>
      <w:divBdr>
        <w:top w:val="none" w:sz="0" w:space="0" w:color="auto"/>
        <w:left w:val="none" w:sz="0" w:space="0" w:color="auto"/>
        <w:bottom w:val="none" w:sz="0" w:space="0" w:color="auto"/>
        <w:right w:val="none" w:sz="0" w:space="0" w:color="auto"/>
      </w:divBdr>
    </w:div>
    <w:div w:id="818958353">
      <w:bodyDiv w:val="1"/>
      <w:marLeft w:val="0"/>
      <w:marRight w:val="0"/>
      <w:marTop w:val="0"/>
      <w:marBottom w:val="0"/>
      <w:divBdr>
        <w:top w:val="none" w:sz="0" w:space="0" w:color="auto"/>
        <w:left w:val="none" w:sz="0" w:space="0" w:color="auto"/>
        <w:bottom w:val="none" w:sz="0" w:space="0" w:color="auto"/>
        <w:right w:val="none" w:sz="0" w:space="0" w:color="auto"/>
      </w:divBdr>
    </w:div>
    <w:div w:id="958413470">
      <w:bodyDiv w:val="1"/>
      <w:marLeft w:val="0"/>
      <w:marRight w:val="0"/>
      <w:marTop w:val="0"/>
      <w:marBottom w:val="0"/>
      <w:divBdr>
        <w:top w:val="none" w:sz="0" w:space="0" w:color="auto"/>
        <w:left w:val="none" w:sz="0" w:space="0" w:color="auto"/>
        <w:bottom w:val="none" w:sz="0" w:space="0" w:color="auto"/>
        <w:right w:val="none" w:sz="0" w:space="0" w:color="auto"/>
      </w:divBdr>
    </w:div>
    <w:div w:id="1322925877">
      <w:bodyDiv w:val="1"/>
      <w:marLeft w:val="0"/>
      <w:marRight w:val="0"/>
      <w:marTop w:val="0"/>
      <w:marBottom w:val="0"/>
      <w:divBdr>
        <w:top w:val="none" w:sz="0" w:space="0" w:color="auto"/>
        <w:left w:val="none" w:sz="0" w:space="0" w:color="auto"/>
        <w:bottom w:val="none" w:sz="0" w:space="0" w:color="auto"/>
        <w:right w:val="none" w:sz="0" w:space="0" w:color="auto"/>
      </w:divBdr>
    </w:div>
    <w:div w:id="1346175321">
      <w:bodyDiv w:val="1"/>
      <w:marLeft w:val="0"/>
      <w:marRight w:val="0"/>
      <w:marTop w:val="0"/>
      <w:marBottom w:val="0"/>
      <w:divBdr>
        <w:top w:val="none" w:sz="0" w:space="0" w:color="auto"/>
        <w:left w:val="none" w:sz="0" w:space="0" w:color="auto"/>
        <w:bottom w:val="none" w:sz="0" w:space="0" w:color="auto"/>
        <w:right w:val="none" w:sz="0" w:space="0" w:color="auto"/>
      </w:divBdr>
    </w:div>
    <w:div w:id="1366522975">
      <w:bodyDiv w:val="1"/>
      <w:marLeft w:val="0"/>
      <w:marRight w:val="0"/>
      <w:marTop w:val="0"/>
      <w:marBottom w:val="0"/>
      <w:divBdr>
        <w:top w:val="none" w:sz="0" w:space="0" w:color="auto"/>
        <w:left w:val="none" w:sz="0" w:space="0" w:color="auto"/>
        <w:bottom w:val="none" w:sz="0" w:space="0" w:color="auto"/>
        <w:right w:val="none" w:sz="0" w:space="0" w:color="auto"/>
      </w:divBdr>
    </w:div>
    <w:div w:id="1398236400">
      <w:bodyDiv w:val="1"/>
      <w:marLeft w:val="0"/>
      <w:marRight w:val="0"/>
      <w:marTop w:val="0"/>
      <w:marBottom w:val="0"/>
      <w:divBdr>
        <w:top w:val="none" w:sz="0" w:space="0" w:color="auto"/>
        <w:left w:val="none" w:sz="0" w:space="0" w:color="auto"/>
        <w:bottom w:val="none" w:sz="0" w:space="0" w:color="auto"/>
        <w:right w:val="none" w:sz="0" w:space="0" w:color="auto"/>
      </w:divBdr>
    </w:div>
    <w:div w:id="1443574399">
      <w:bodyDiv w:val="1"/>
      <w:marLeft w:val="0"/>
      <w:marRight w:val="0"/>
      <w:marTop w:val="0"/>
      <w:marBottom w:val="0"/>
      <w:divBdr>
        <w:top w:val="none" w:sz="0" w:space="0" w:color="auto"/>
        <w:left w:val="none" w:sz="0" w:space="0" w:color="auto"/>
        <w:bottom w:val="none" w:sz="0" w:space="0" w:color="auto"/>
        <w:right w:val="none" w:sz="0" w:space="0" w:color="auto"/>
      </w:divBdr>
    </w:div>
    <w:div w:id="1499275250">
      <w:bodyDiv w:val="1"/>
      <w:marLeft w:val="0"/>
      <w:marRight w:val="0"/>
      <w:marTop w:val="0"/>
      <w:marBottom w:val="0"/>
      <w:divBdr>
        <w:top w:val="none" w:sz="0" w:space="0" w:color="auto"/>
        <w:left w:val="none" w:sz="0" w:space="0" w:color="auto"/>
        <w:bottom w:val="none" w:sz="0" w:space="0" w:color="auto"/>
        <w:right w:val="none" w:sz="0" w:space="0" w:color="auto"/>
      </w:divBdr>
    </w:div>
    <w:div w:id="1831601461">
      <w:bodyDiv w:val="1"/>
      <w:marLeft w:val="0"/>
      <w:marRight w:val="0"/>
      <w:marTop w:val="0"/>
      <w:marBottom w:val="0"/>
      <w:divBdr>
        <w:top w:val="none" w:sz="0" w:space="0" w:color="auto"/>
        <w:left w:val="none" w:sz="0" w:space="0" w:color="auto"/>
        <w:bottom w:val="none" w:sz="0" w:space="0" w:color="auto"/>
        <w:right w:val="none" w:sz="0" w:space="0" w:color="auto"/>
      </w:divBdr>
    </w:div>
    <w:div w:id="1895771943">
      <w:bodyDiv w:val="1"/>
      <w:marLeft w:val="0"/>
      <w:marRight w:val="0"/>
      <w:marTop w:val="0"/>
      <w:marBottom w:val="0"/>
      <w:divBdr>
        <w:top w:val="none" w:sz="0" w:space="0" w:color="auto"/>
        <w:left w:val="none" w:sz="0" w:space="0" w:color="auto"/>
        <w:bottom w:val="none" w:sz="0" w:space="0" w:color="auto"/>
        <w:right w:val="none" w:sz="0" w:space="0" w:color="auto"/>
      </w:divBdr>
    </w:div>
    <w:div w:id="2135904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77029&amp;dst=8937&amp;field=134&amp;date=14.09.2021" TargetMode="External"/><Relationship Id="rId13" Type="http://schemas.openxmlformats.org/officeDocument/2006/relationships/hyperlink" Target="https://login.consultant.ru/link/?req=doc&amp;base=LAW&amp;n=389347&amp;date=14.09.202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389762&amp;date=14.09.2021"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83416&amp;date=14.09.2021"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login.consultant.ru/link/?req=doc&amp;base=LAW&amp;n=392073&amp;dst=129909&amp;field=134&amp;date=14.09.202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login.consultant.ru/link/?req=doc&amp;base=LAW&amp;n=383416&amp;date=14.09.2021" TargetMode="External"/><Relationship Id="rId14" Type="http://schemas.openxmlformats.org/officeDocument/2006/relationships/hyperlink" Target="https://login.consultant.ru/link/?req=doc&amp;base=LAW&amp;n=385136&amp;date=14.09.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879598-2668-4A8A-9EF5-0F94EBC57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373</Pages>
  <Words>82434</Words>
  <Characters>469879</Characters>
  <Application>Microsoft Office Word</Application>
  <DocSecurity>0</DocSecurity>
  <Lines>3915</Lines>
  <Paragraphs>1102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551211</CharactersWithSpaces>
  <SharedDoc>false</SharedDoc>
  <HLinks>
    <vt:vector size="18" baseType="variant">
      <vt:variant>
        <vt:i4>6357043</vt:i4>
      </vt:variant>
      <vt:variant>
        <vt:i4>6</vt:i4>
      </vt:variant>
      <vt:variant>
        <vt:i4>0</vt:i4>
      </vt:variant>
      <vt:variant>
        <vt:i4>5</vt:i4>
      </vt:variant>
      <vt:variant>
        <vt:lpwstr>consultantplus://offline/ref=E412CCAD2633623CD85F2709316A666BA7E55CB82F49AF98AC9D335611B102707F637E8E2AE64F34B0823835B3E214E49B87383F7C0C4EA1383DD66AV7m6K</vt:lpwstr>
      </vt:variant>
      <vt:variant>
        <vt:lpwstr/>
      </vt:variant>
      <vt:variant>
        <vt:i4>3932219</vt:i4>
      </vt:variant>
      <vt:variant>
        <vt:i4>3</vt:i4>
      </vt:variant>
      <vt:variant>
        <vt:i4>0</vt:i4>
      </vt:variant>
      <vt:variant>
        <vt:i4>5</vt:i4>
      </vt:variant>
      <vt:variant>
        <vt:lpwstr>consultantplus://offline/ref=66FF62DFBC8ED3EFBEDC3E3C2D88BC1999172AE13B68D8024E6D7819F8CA6B6E63A9D8E59D34975126D3EADF70C8F7F6876B79E07EA7E81EmCw1F</vt:lpwstr>
      </vt:variant>
      <vt:variant>
        <vt:lpwstr/>
      </vt:variant>
      <vt:variant>
        <vt:i4>7012405</vt:i4>
      </vt:variant>
      <vt:variant>
        <vt:i4>0</vt:i4>
      </vt:variant>
      <vt:variant>
        <vt:i4>0</vt:i4>
      </vt:variant>
      <vt:variant>
        <vt:i4>5</vt:i4>
      </vt:variant>
      <vt:variant>
        <vt:lpwstr>consultantplus://offline/ref=05E4EF2E4EB157E7255339EC34260C78C501BED895BFFBFD7BB8FD7F2C63464FB5D4B1E376A70E15243D50DE90CD4B2EBE2E9304D34438E9FCw5F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Кузнецова Наталья Анатольевна</dc:creator>
  <cp:lastModifiedBy>Кузнецова Наталья Анатольевна</cp:lastModifiedBy>
  <cp:revision>8</cp:revision>
  <cp:lastPrinted>2021-12-20T11:02:00Z</cp:lastPrinted>
  <dcterms:created xsi:type="dcterms:W3CDTF">2021-12-20T05:21:00Z</dcterms:created>
  <dcterms:modified xsi:type="dcterms:W3CDTF">2021-12-20T11:18:00Z</dcterms:modified>
</cp:coreProperties>
</file>